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C1A1A" w14:textId="43AD43CB" w:rsidR="003B222A" w:rsidRPr="005D28C1" w:rsidRDefault="003F03CD" w:rsidP="003F03CD">
      <w:pPr>
        <w:pStyle w:val="Title"/>
        <w:rPr>
          <w:rStyle w:val="SubtleReference"/>
          <w:rFonts w:eastAsiaTheme="minorHAnsi" w:cstheme="minorBidi"/>
          <w:spacing w:val="0"/>
          <w:sz w:val="22"/>
          <w:szCs w:val="22"/>
        </w:rPr>
      </w:pPr>
      <w:r>
        <w:t xml:space="preserve">Application for </w:t>
      </w:r>
      <w:r w:rsidR="00130128" w:rsidRPr="00F6657F">
        <w:t xml:space="preserve">Sewer Service Area </w:t>
      </w:r>
      <w:r w:rsidR="00130128">
        <w:t>Amendments</w:t>
      </w:r>
      <w:r w:rsidR="00F831D0">
        <w:t xml:space="preserve"> </w:t>
      </w:r>
    </w:p>
    <w:p w14:paraId="4317D492" w14:textId="690EAA85" w:rsidR="00130128" w:rsidRPr="00A46C30" w:rsidRDefault="00000000" w:rsidP="001C52E6">
      <w:pPr>
        <w:pStyle w:val="Subtitle"/>
        <w:spacing w:after="0"/>
        <w:jc w:val="center"/>
        <w:rPr>
          <w:rFonts w:ascii="Poppins" w:hAnsi="Poppins" w:cs="Poppins"/>
        </w:rPr>
      </w:pPr>
      <w:sdt>
        <w:sdtPr>
          <w:rPr>
            <w:rFonts w:ascii="Poppins" w:hAnsi="Poppins" w:cs="Poppins"/>
          </w:rPr>
          <w:alias w:val="Subject"/>
          <w:tag w:val=""/>
          <w:id w:val="-592699794"/>
          <w:placeholder>
            <w:docPart w:val="DA9A9D9591244CB7B68FC609F46F4830"/>
          </w:placeholder>
          <w:dataBinding w:prefixMappings="xmlns:ns0='http://purl.org/dc/elements/1.1/' xmlns:ns1='http://schemas.openxmlformats.org/package/2006/metadata/core-properties' " w:xpath="/ns1:coreProperties[1]/ns0:subject[1]" w:storeItemID="{6C3C8BC8-F283-45AE-878A-BAB7291924A1}"/>
          <w:text/>
        </w:sdtPr>
        <w:sdtContent>
          <w:r w:rsidR="00AB0C23">
            <w:rPr>
              <w:rFonts w:ascii="Poppins" w:hAnsi="Poppins" w:cs="Poppins"/>
            </w:rPr>
            <w:t>SSA Minor Amendments</w:t>
          </w:r>
        </w:sdtContent>
      </w:sdt>
    </w:p>
    <w:p w14:paraId="4AA5E5DE" w14:textId="77777777" w:rsidR="00AB0C23" w:rsidRPr="005D28C1" w:rsidRDefault="00AB0C23" w:rsidP="00AB0C23">
      <w:pPr>
        <w:pStyle w:val="Subtitle"/>
        <w:jc w:val="center"/>
        <w:rPr>
          <w:rStyle w:val="SubtleReference"/>
          <w:rFonts w:eastAsiaTheme="minorHAnsi" w:cstheme="minorBidi"/>
          <w:b/>
          <w:bCs/>
          <w:spacing w:val="0"/>
          <w:sz w:val="22"/>
          <w:szCs w:val="22"/>
        </w:rPr>
      </w:pPr>
      <w:r w:rsidRPr="00A46C30">
        <w:t>Dane County Water Quality Plan</w:t>
      </w:r>
    </w:p>
    <w:p w14:paraId="26AAB6BC" w14:textId="4ADFC052" w:rsidR="00846BB2" w:rsidRPr="00A46C30" w:rsidRDefault="00846BB2" w:rsidP="00846BB2">
      <w:pPr>
        <w:jc w:val="center"/>
        <w:rPr>
          <w:rStyle w:val="SubtleEmphasis"/>
          <w:rFonts w:ascii="Poppins" w:hAnsi="Poppins" w:cs="Poppins"/>
          <w:sz w:val="20"/>
          <w:szCs w:val="20"/>
        </w:rPr>
      </w:pPr>
      <w:r w:rsidRPr="00A46C30">
        <w:rPr>
          <w:rStyle w:val="SubtleEmphasis"/>
          <w:rFonts w:ascii="Poppins" w:hAnsi="Poppins" w:cs="Poppins"/>
        </w:rPr>
        <w:t>Capital Area</w:t>
      </w:r>
      <w:r w:rsidR="007534ED">
        <w:rPr>
          <w:rStyle w:val="SubtleEmphasis"/>
          <w:rFonts w:ascii="Poppins" w:hAnsi="Poppins" w:cs="Poppins"/>
        </w:rPr>
        <w:t xml:space="preserve"> Regional</w:t>
      </w:r>
      <w:r w:rsidRPr="00A46C30">
        <w:rPr>
          <w:rStyle w:val="SubtleEmphasis"/>
          <w:rFonts w:ascii="Poppins" w:hAnsi="Poppins" w:cs="Poppins"/>
        </w:rPr>
        <w:t xml:space="preserve"> Planning Commission</w:t>
      </w:r>
      <w:r w:rsidR="000973B9" w:rsidRPr="00A46C30">
        <w:rPr>
          <w:rStyle w:val="SubtleEmphasis"/>
          <w:rFonts w:ascii="Poppins" w:hAnsi="Poppins" w:cs="Poppins"/>
          <w:sz w:val="20"/>
          <w:szCs w:val="20"/>
        </w:rPr>
        <w:t xml:space="preserve"> </w:t>
      </w:r>
      <w:r w:rsidR="00F569E9" w:rsidRPr="00A46C30">
        <w:rPr>
          <w:rStyle w:val="SubtleEmphasis"/>
          <w:rFonts w:ascii="Poppins" w:hAnsi="Poppins" w:cs="Poppins"/>
          <w:sz w:val="20"/>
          <w:szCs w:val="20"/>
        </w:rPr>
        <w:br/>
      </w:r>
      <w:r w:rsidRPr="00A46C30">
        <w:rPr>
          <w:rStyle w:val="SubtleEmphasis"/>
          <w:rFonts w:ascii="Poppins" w:hAnsi="Poppins" w:cs="Poppins"/>
          <w:sz w:val="20"/>
          <w:szCs w:val="20"/>
        </w:rPr>
        <w:t>(</w:t>
      </w:r>
      <w:r w:rsidR="00920F31">
        <w:rPr>
          <w:rStyle w:val="SubtleEmphasis"/>
        </w:rPr>
        <w:t>April 8</w:t>
      </w:r>
      <w:r w:rsidR="00920F31" w:rsidRPr="0083373E">
        <w:rPr>
          <w:rStyle w:val="SubtleEmphasis"/>
        </w:rPr>
        <w:t>, 2026</w:t>
      </w:r>
      <w:r w:rsidRPr="00A46C30">
        <w:rPr>
          <w:rStyle w:val="SubtleEmphasis"/>
          <w:rFonts w:ascii="Poppins" w:hAnsi="Poppins" w:cs="Poppins"/>
          <w:sz w:val="20"/>
          <w:szCs w:val="20"/>
        </w:rPr>
        <w:t>)</w:t>
      </w:r>
    </w:p>
    <w:p w14:paraId="40AC7660" w14:textId="568A1170" w:rsidR="003741C9" w:rsidRPr="00A46C30" w:rsidRDefault="003741C9" w:rsidP="00A46C30">
      <w:pPr>
        <w:spacing w:after="120"/>
      </w:pPr>
      <w:r w:rsidRPr="00A46C30">
        <w:rPr>
          <w:u w:val="single"/>
        </w:rPr>
        <w:t>Instructions</w:t>
      </w:r>
      <w:r w:rsidRPr="00A46C30">
        <w:t xml:space="preserve">: </w:t>
      </w:r>
    </w:p>
    <w:p w14:paraId="2DCAB958" w14:textId="7105DF6E" w:rsidR="003741C9" w:rsidRPr="00242172" w:rsidRDefault="003741C9" w:rsidP="001C52E6">
      <w:pPr>
        <w:pStyle w:val="ListParagraph"/>
        <w:numPr>
          <w:ilvl w:val="0"/>
          <w:numId w:val="6"/>
        </w:numPr>
      </w:pPr>
      <w:r w:rsidRPr="00242172">
        <w:t xml:space="preserve">This form </w:t>
      </w:r>
      <w:r w:rsidR="00F50447">
        <w:t xml:space="preserve">is recommended to </w:t>
      </w:r>
      <w:r w:rsidRPr="00242172">
        <w:t xml:space="preserve">be completed and submitted as part of </w:t>
      </w:r>
      <w:r w:rsidR="003B139B">
        <w:t>an</w:t>
      </w:r>
      <w:r w:rsidRPr="00242172">
        <w:t xml:space="preserve"> application package</w:t>
      </w:r>
      <w:r w:rsidR="00075124">
        <w:t>—it is intended to be a tool to aid applicants in preparing a complete application</w:t>
      </w:r>
      <w:r w:rsidR="005D28B7" w:rsidRPr="00242172">
        <w:t xml:space="preserve">. </w:t>
      </w:r>
    </w:p>
    <w:p w14:paraId="7EF5DF9B" w14:textId="181AF3FD" w:rsidR="005D28B7" w:rsidRDefault="005D28B7" w:rsidP="00F64223">
      <w:pPr>
        <w:pStyle w:val="ListParagraph"/>
        <w:numPr>
          <w:ilvl w:val="0"/>
          <w:numId w:val="6"/>
        </w:numPr>
      </w:pPr>
      <w:r w:rsidRPr="00242172">
        <w:t xml:space="preserve">All fields </w:t>
      </w:r>
      <w:r w:rsidR="001C52E6" w:rsidRPr="00242172">
        <w:t>should be</w:t>
      </w:r>
      <w:r w:rsidR="00FD19B7">
        <w:t xml:space="preserve"> completed</w:t>
      </w:r>
      <w:r w:rsidR="00FD19B7" w:rsidRPr="00242172">
        <w:t xml:space="preserve"> </w:t>
      </w:r>
      <w:r w:rsidRPr="00242172">
        <w:t xml:space="preserve">(unless specifically indicated otherwise). </w:t>
      </w:r>
    </w:p>
    <w:p w14:paraId="4EE05C13" w14:textId="006CCBA8" w:rsidR="00E04FDB" w:rsidRDefault="004B6EFB" w:rsidP="00F64223">
      <w:pPr>
        <w:pStyle w:val="ListParagraph"/>
        <w:numPr>
          <w:ilvl w:val="0"/>
          <w:numId w:val="6"/>
        </w:numPr>
      </w:pPr>
      <w:r>
        <w:t>An Authorized Representative of the Applicant (Municipality) must sign this form</w:t>
      </w:r>
      <w:r w:rsidR="00243369">
        <w:t xml:space="preserve">. </w:t>
      </w:r>
    </w:p>
    <w:p w14:paraId="42EEBED9" w14:textId="46C6FEBB" w:rsidR="00194CEC" w:rsidRDefault="0039644D" w:rsidP="00194CEC">
      <w:pPr>
        <w:pStyle w:val="ListParagraph"/>
        <w:numPr>
          <w:ilvl w:val="0"/>
          <w:numId w:val="6"/>
        </w:numPr>
      </w:pPr>
      <w:r w:rsidRPr="00BE0AFA">
        <w:t>Refer to</w:t>
      </w:r>
      <w:r w:rsidR="00F87B9C">
        <w:t xml:space="preserve"> the</w:t>
      </w:r>
      <w:r w:rsidR="00601EE8">
        <w:t xml:space="preserve"> </w:t>
      </w:r>
      <w:r w:rsidR="00601EE8" w:rsidRPr="00075124">
        <w:rPr>
          <w:i/>
          <w:iCs/>
        </w:rPr>
        <w:t xml:space="preserve">Policies </w:t>
      </w:r>
      <w:r w:rsidR="00FD19B7">
        <w:rPr>
          <w:i/>
          <w:iCs/>
        </w:rPr>
        <w:t>and</w:t>
      </w:r>
      <w:r w:rsidR="00FD19B7" w:rsidRPr="00075124">
        <w:rPr>
          <w:i/>
          <w:iCs/>
        </w:rPr>
        <w:t xml:space="preserve"> </w:t>
      </w:r>
      <w:r w:rsidR="00601EE8" w:rsidRPr="00075124">
        <w:rPr>
          <w:i/>
          <w:iCs/>
        </w:rPr>
        <w:t>Criteria for Sewer Service Area Amendments</w:t>
      </w:r>
      <w:r w:rsidR="00601EE8" w:rsidRPr="00322067">
        <w:t xml:space="preserve"> </w:t>
      </w:r>
      <w:r w:rsidRPr="00BE0AFA">
        <w:t xml:space="preserve">for </w:t>
      </w:r>
      <w:r>
        <w:t>complete</w:t>
      </w:r>
      <w:r w:rsidRPr="00BE0AFA">
        <w:t xml:space="preserve"> info</w:t>
      </w:r>
      <w:r w:rsidR="002F2C41">
        <w:t xml:space="preserve">rmation [see </w:t>
      </w:r>
      <w:hyperlink r:id="rId11" w:history="1">
        <w:r w:rsidR="002F2C41">
          <w:rPr>
            <w:rStyle w:val="Hyperlink"/>
          </w:rPr>
          <w:t>SSA Planning webpage</w:t>
        </w:r>
      </w:hyperlink>
      <w:r w:rsidR="002F2C41" w:rsidRPr="0083373E">
        <w:t>]</w:t>
      </w:r>
      <w:r w:rsidR="007C3BBE" w:rsidRPr="00BE0AFA">
        <w:t>.</w:t>
      </w:r>
      <w:r w:rsidR="00194CEC" w:rsidRPr="00194CEC">
        <w:t xml:space="preserve"> </w:t>
      </w:r>
    </w:p>
    <w:p w14:paraId="29B18465" w14:textId="1871ED74" w:rsidR="007C3BBE" w:rsidRDefault="00194CEC" w:rsidP="001C52E6">
      <w:pPr>
        <w:pStyle w:val="ListParagraph"/>
        <w:numPr>
          <w:ilvl w:val="0"/>
          <w:numId w:val="6"/>
        </w:numPr>
        <w:contextualSpacing w:val="0"/>
      </w:pPr>
      <w:r>
        <w:t xml:space="preserve">In case of discrepancy, the </w:t>
      </w:r>
      <w:r>
        <w:rPr>
          <w:i/>
          <w:iCs/>
        </w:rPr>
        <w:t xml:space="preserve">Policies &amp; Criteria Sewer Service Area Amendments </w:t>
      </w:r>
      <w:r>
        <w:t>control</w:t>
      </w:r>
      <w:r w:rsidR="00B73ABE">
        <w:t>.</w:t>
      </w:r>
      <w:r>
        <w:t xml:space="preserve"> </w:t>
      </w:r>
    </w:p>
    <w:p w14:paraId="61AE5CF9" w14:textId="32E76E95" w:rsidR="00B73ABE" w:rsidRPr="00B73ABE" w:rsidRDefault="00B73ABE" w:rsidP="001C52E6">
      <w:pPr>
        <w:pStyle w:val="Heading1"/>
        <w:ind w:firstLine="0"/>
      </w:pPr>
      <w:r w:rsidRPr="00B73ABE">
        <w:t>Section 1 – Contact Information</w:t>
      </w:r>
    </w:p>
    <w:p w14:paraId="4B05D9C0" w14:textId="70FC5802" w:rsidR="00B215F9" w:rsidRPr="00111A97" w:rsidRDefault="00B215F9" w:rsidP="00322067">
      <w:pPr>
        <w:pStyle w:val="Heading2"/>
      </w:pPr>
      <w:r w:rsidRPr="00111A97">
        <w:t>Applicant Information:</w:t>
      </w:r>
    </w:p>
    <w:p w14:paraId="72501D13" w14:textId="677B9E1A" w:rsidR="009B47C8" w:rsidRDefault="00B455D2" w:rsidP="00A46C30">
      <w:pPr>
        <w:tabs>
          <w:tab w:val="right" w:leader="underscore" w:pos="9360"/>
        </w:tabs>
        <w:spacing w:before="120"/>
        <w:ind w:left="360"/>
      </w:pPr>
      <w:r>
        <w:t xml:space="preserve">Sponsoring </w:t>
      </w:r>
      <w:r w:rsidR="00D22D66" w:rsidRPr="00295574">
        <w:t>Municipality</w:t>
      </w:r>
      <w:r w:rsidR="00CC191C">
        <w:t>:</w:t>
      </w:r>
      <w:r w:rsidR="00B27E5F">
        <w:tab/>
      </w:r>
      <w:r w:rsidR="00F73A2D">
        <w:br/>
      </w:r>
      <w:r w:rsidR="00F73A2D" w:rsidRPr="00A46C30">
        <w:rPr>
          <w:i/>
          <w:iCs/>
          <w:sz w:val="20"/>
          <w:szCs w:val="20"/>
        </w:rPr>
        <w:t>(</w:t>
      </w:r>
      <w:r w:rsidR="00F64223">
        <w:rPr>
          <w:i/>
          <w:iCs/>
          <w:sz w:val="20"/>
          <w:szCs w:val="20"/>
        </w:rPr>
        <w:t>M</w:t>
      </w:r>
      <w:r w:rsidR="00F73A2D" w:rsidRPr="00A46C30">
        <w:rPr>
          <w:i/>
          <w:iCs/>
          <w:sz w:val="20"/>
          <w:szCs w:val="20"/>
        </w:rPr>
        <w:t xml:space="preserve">unicipality </w:t>
      </w:r>
      <w:r w:rsidR="00740C55">
        <w:rPr>
          <w:i/>
          <w:iCs/>
          <w:sz w:val="20"/>
          <w:szCs w:val="20"/>
        </w:rPr>
        <w:t xml:space="preserve">where the </w:t>
      </w:r>
      <w:r w:rsidR="003820C4">
        <w:rPr>
          <w:i/>
          <w:iCs/>
          <w:sz w:val="20"/>
          <w:szCs w:val="20"/>
        </w:rPr>
        <w:t xml:space="preserve">existing </w:t>
      </w:r>
      <w:r w:rsidR="00740C55">
        <w:rPr>
          <w:i/>
          <w:iCs/>
          <w:sz w:val="20"/>
          <w:szCs w:val="20"/>
        </w:rPr>
        <w:t>property</w:t>
      </w:r>
      <w:r w:rsidR="00DA1B14">
        <w:rPr>
          <w:i/>
          <w:iCs/>
          <w:sz w:val="20"/>
          <w:szCs w:val="20"/>
        </w:rPr>
        <w:t xml:space="preserve"> is located or</w:t>
      </w:r>
      <w:r w:rsidR="00BF0FCD">
        <w:rPr>
          <w:i/>
          <w:iCs/>
          <w:sz w:val="20"/>
          <w:szCs w:val="20"/>
        </w:rPr>
        <w:t xml:space="preserve"> </w:t>
      </w:r>
      <w:r w:rsidR="003820C4">
        <w:rPr>
          <w:i/>
          <w:iCs/>
          <w:sz w:val="20"/>
          <w:szCs w:val="20"/>
        </w:rPr>
        <w:t xml:space="preserve">proposed residential units </w:t>
      </w:r>
      <w:r w:rsidR="00740C55">
        <w:rPr>
          <w:i/>
          <w:iCs/>
          <w:sz w:val="20"/>
          <w:szCs w:val="20"/>
        </w:rPr>
        <w:t xml:space="preserve">will be located </w:t>
      </w:r>
      <w:r w:rsidR="00A75651">
        <w:rPr>
          <w:i/>
          <w:iCs/>
          <w:sz w:val="20"/>
          <w:szCs w:val="20"/>
        </w:rPr>
        <w:t xml:space="preserve">at the time of </w:t>
      </w:r>
      <w:r w:rsidR="00483A3E">
        <w:rPr>
          <w:i/>
          <w:iCs/>
          <w:sz w:val="20"/>
          <w:szCs w:val="20"/>
        </w:rPr>
        <w:t>development</w:t>
      </w:r>
      <w:r w:rsidR="00F73A2D" w:rsidRPr="00A46C30">
        <w:rPr>
          <w:i/>
          <w:iCs/>
          <w:sz w:val="20"/>
          <w:szCs w:val="20"/>
        </w:rPr>
        <w:t>)</w:t>
      </w:r>
    </w:p>
    <w:p w14:paraId="13F117E5" w14:textId="4E4E76AC" w:rsidR="00B215F9" w:rsidRDefault="004C0C3F" w:rsidP="00A46C30">
      <w:pPr>
        <w:tabs>
          <w:tab w:val="right" w:leader="underscore" w:pos="9360"/>
        </w:tabs>
        <w:spacing w:before="120"/>
        <w:ind w:left="360"/>
      </w:pPr>
      <w:r>
        <w:t xml:space="preserve">Point of Contact Name/Title: </w:t>
      </w:r>
      <w:r>
        <w:tab/>
      </w:r>
    </w:p>
    <w:p w14:paraId="35FA5544" w14:textId="139A204F" w:rsidR="004C0C3F" w:rsidRDefault="004C0C3F" w:rsidP="00A46C30">
      <w:pPr>
        <w:tabs>
          <w:tab w:val="right" w:leader="underscore" w:pos="9360"/>
        </w:tabs>
        <w:spacing w:before="120"/>
        <w:ind w:left="360"/>
      </w:pPr>
      <w:r>
        <w:t>Point of Contact Phone/Emai</w:t>
      </w:r>
      <w:r w:rsidR="003C706B">
        <w:t>l</w:t>
      </w:r>
      <w:r>
        <w:t>:</w:t>
      </w:r>
      <w:r>
        <w:tab/>
      </w:r>
    </w:p>
    <w:p w14:paraId="2928478A" w14:textId="46751EC2" w:rsidR="00FF4524" w:rsidRPr="00A46C30" w:rsidRDefault="00FF4524" w:rsidP="00322067">
      <w:pPr>
        <w:pStyle w:val="Heading2"/>
      </w:pPr>
      <w:r w:rsidRPr="00A46C30">
        <w:t>Representative Submitting Application (on behalf of Applicant</w:t>
      </w:r>
      <w:r w:rsidR="002624B3">
        <w:t>, if different than above</w:t>
      </w:r>
      <w:r w:rsidRPr="00A46C30">
        <w:t>):</w:t>
      </w:r>
    </w:p>
    <w:p w14:paraId="3FE600F0" w14:textId="50A2C8A1" w:rsidR="00A65140" w:rsidRDefault="00A65140" w:rsidP="00A65140">
      <w:pPr>
        <w:tabs>
          <w:tab w:val="right" w:leader="underscore" w:pos="9360"/>
        </w:tabs>
        <w:spacing w:before="120"/>
        <w:ind w:left="360"/>
      </w:pPr>
      <w:r>
        <w:t xml:space="preserve">Company/Firm: </w:t>
      </w:r>
      <w:r>
        <w:tab/>
      </w:r>
    </w:p>
    <w:p w14:paraId="75BED751" w14:textId="77777777" w:rsidR="00A65140" w:rsidRDefault="00A65140" w:rsidP="00A65140">
      <w:pPr>
        <w:tabs>
          <w:tab w:val="right" w:leader="underscore" w:pos="9360"/>
        </w:tabs>
        <w:spacing w:before="120"/>
        <w:ind w:left="360"/>
      </w:pPr>
      <w:r>
        <w:t xml:space="preserve">Point of Contact Name/Title: </w:t>
      </w:r>
      <w:r>
        <w:tab/>
      </w:r>
    </w:p>
    <w:p w14:paraId="3557405A" w14:textId="361D4B22" w:rsidR="00A65140" w:rsidRDefault="00A65140" w:rsidP="00A65140">
      <w:pPr>
        <w:tabs>
          <w:tab w:val="right" w:leader="underscore" w:pos="9360"/>
        </w:tabs>
        <w:spacing w:before="120"/>
        <w:ind w:left="360"/>
      </w:pPr>
      <w:r>
        <w:t>Point of Contact Phone/Emai</w:t>
      </w:r>
      <w:r w:rsidR="003C706B">
        <w:t>l</w:t>
      </w:r>
      <w:r>
        <w:t>:</w:t>
      </w:r>
      <w:r>
        <w:tab/>
      </w:r>
    </w:p>
    <w:p w14:paraId="4B9C52C4" w14:textId="52379E51" w:rsidR="004B2272" w:rsidRPr="0089210C" w:rsidRDefault="00CC09E5" w:rsidP="00322067">
      <w:pPr>
        <w:pStyle w:val="Heading2"/>
      </w:pPr>
      <w:r>
        <w:t xml:space="preserve">Other </w:t>
      </w:r>
      <w:r w:rsidR="002624B3">
        <w:t>Technical Support</w:t>
      </w:r>
      <w:r w:rsidR="004B2272" w:rsidRPr="0089210C">
        <w:t xml:space="preserve"> (</w:t>
      </w:r>
      <w:r w:rsidR="008075BF">
        <w:t xml:space="preserve">e.g., </w:t>
      </w:r>
      <w:r w:rsidR="002558DD">
        <w:t xml:space="preserve">Planner/Engineer, </w:t>
      </w:r>
      <w:r w:rsidR="002624B3">
        <w:t>as applicable</w:t>
      </w:r>
      <w:r w:rsidR="004B2272" w:rsidRPr="0089210C">
        <w:t>):</w:t>
      </w:r>
    </w:p>
    <w:p w14:paraId="471FF781" w14:textId="77777777" w:rsidR="004B2272" w:rsidRDefault="004B2272" w:rsidP="004B2272">
      <w:pPr>
        <w:tabs>
          <w:tab w:val="right" w:leader="underscore" w:pos="9360"/>
        </w:tabs>
        <w:spacing w:before="120"/>
        <w:ind w:left="360"/>
      </w:pPr>
      <w:r>
        <w:t xml:space="preserve">Company/Firm: </w:t>
      </w:r>
      <w:r>
        <w:tab/>
      </w:r>
    </w:p>
    <w:p w14:paraId="3066E296" w14:textId="77777777" w:rsidR="004B2272" w:rsidRDefault="004B2272" w:rsidP="004B2272">
      <w:pPr>
        <w:tabs>
          <w:tab w:val="right" w:leader="underscore" w:pos="9360"/>
        </w:tabs>
        <w:spacing w:before="120"/>
        <w:ind w:left="360"/>
      </w:pPr>
      <w:r>
        <w:t xml:space="preserve">Point of Contact Name/Title: </w:t>
      </w:r>
      <w:r>
        <w:tab/>
      </w:r>
    </w:p>
    <w:p w14:paraId="292391F8" w14:textId="782272C5" w:rsidR="005C4F36" w:rsidRDefault="00364419" w:rsidP="00A46C30">
      <w:pPr>
        <w:tabs>
          <w:tab w:val="right" w:leader="underscore" w:pos="9360"/>
        </w:tabs>
        <w:spacing w:before="120"/>
        <w:ind w:left="360"/>
      </w:pPr>
      <w:r>
        <w:t>Point of Contact Phone/Emai</w:t>
      </w:r>
      <w:r w:rsidR="003C706B">
        <w:t>l</w:t>
      </w:r>
      <w:r>
        <w:t>:</w:t>
      </w:r>
      <w:r>
        <w:tab/>
      </w:r>
    </w:p>
    <w:p w14:paraId="1741A3BB" w14:textId="22FB5F10" w:rsidR="00B73ABE" w:rsidRDefault="00B73ABE" w:rsidP="001C52E6">
      <w:pPr>
        <w:pStyle w:val="Heading1"/>
        <w:ind w:firstLine="0"/>
      </w:pPr>
      <w:r>
        <w:t>Section 2 – Project Information</w:t>
      </w:r>
    </w:p>
    <w:p w14:paraId="65E21639" w14:textId="779C5022" w:rsidR="00B549FB" w:rsidRDefault="005C4F36" w:rsidP="00B27E5F">
      <w:pPr>
        <w:tabs>
          <w:tab w:val="right" w:leader="underscore" w:pos="9360"/>
        </w:tabs>
        <w:spacing w:before="120"/>
      </w:pPr>
      <w:r>
        <w:t>P</w:t>
      </w:r>
      <w:r w:rsidR="005E17E6">
        <w:t>roject</w:t>
      </w:r>
      <w:r w:rsidR="000300E7">
        <w:t xml:space="preserve">/Amendment Area </w:t>
      </w:r>
      <w:r w:rsidR="005E17E6">
        <w:t>Name:</w:t>
      </w:r>
      <w:r w:rsidR="00BC4BF5" w:rsidRPr="00BC4BF5">
        <w:t xml:space="preserve"> </w:t>
      </w:r>
      <w:r w:rsidR="00B27E5F">
        <w:tab/>
      </w:r>
    </w:p>
    <w:p w14:paraId="2AD79EBF" w14:textId="28C4C903" w:rsidR="005E17E6" w:rsidRDefault="000300E7" w:rsidP="00B27E5F">
      <w:pPr>
        <w:tabs>
          <w:tab w:val="right" w:leader="underscore" w:pos="9360"/>
        </w:tabs>
        <w:spacing w:before="120"/>
      </w:pPr>
      <w:r>
        <w:t>Current Jurisdiction of Lands within Amendment Area:</w:t>
      </w:r>
      <w:r w:rsidR="00BC4BF5" w:rsidRPr="00BC4BF5">
        <w:t xml:space="preserve"> </w:t>
      </w:r>
      <w:r w:rsidR="00B27E5F">
        <w:tab/>
      </w:r>
    </w:p>
    <w:p w14:paraId="22F0B3CD" w14:textId="3CF1F159" w:rsidR="000300E7" w:rsidRDefault="00A50507" w:rsidP="00B27E5F">
      <w:pPr>
        <w:tabs>
          <w:tab w:val="right" w:leader="underscore" w:pos="9360"/>
        </w:tabs>
        <w:spacing w:before="120"/>
      </w:pPr>
      <w:r>
        <w:lastRenderedPageBreak/>
        <w:t>Final</w:t>
      </w:r>
      <w:r w:rsidR="000300E7">
        <w:t xml:space="preserve"> Jurisdiction of Lands within Amendment Area:</w:t>
      </w:r>
      <w:r w:rsidR="00BC4BF5" w:rsidRPr="00BC4BF5">
        <w:t xml:space="preserve"> </w:t>
      </w:r>
      <w:r w:rsidR="00B27E5F">
        <w:tab/>
      </w:r>
    </w:p>
    <w:p w14:paraId="4FA947BE" w14:textId="318B02AA" w:rsidR="000300E7" w:rsidRDefault="000300E7" w:rsidP="00B27E5F">
      <w:pPr>
        <w:tabs>
          <w:tab w:val="right" w:leader="underscore" w:pos="9360"/>
        </w:tabs>
        <w:spacing w:before="120"/>
      </w:pPr>
      <w:r>
        <w:t xml:space="preserve">Date of Annexation to </w:t>
      </w:r>
      <w:r w:rsidR="00A50507">
        <w:t>Final Jurisdiction</w:t>
      </w:r>
      <w:r>
        <w:t xml:space="preserve"> (if applicable): </w:t>
      </w:r>
      <w:r w:rsidR="00B27E5F">
        <w:tab/>
      </w:r>
    </w:p>
    <w:p w14:paraId="2F168E3A" w14:textId="6A85FEC0" w:rsidR="00D541B1" w:rsidRDefault="00D541B1" w:rsidP="00B27E5F">
      <w:pPr>
        <w:tabs>
          <w:tab w:val="right" w:leader="underscore" w:pos="9360"/>
        </w:tabs>
        <w:spacing w:before="120"/>
      </w:pPr>
      <w:r>
        <w:t>Owner / Name of WWTF Serving Area:</w:t>
      </w:r>
      <w:r w:rsidRPr="00D541B1">
        <w:t xml:space="preserve"> </w:t>
      </w:r>
      <w:r w:rsidR="00B27E5F">
        <w:tab/>
      </w:r>
    </w:p>
    <w:p w14:paraId="5FE9B135" w14:textId="72B2AA98" w:rsidR="00D541B1" w:rsidRDefault="00D541B1" w:rsidP="00B27E5F">
      <w:pPr>
        <w:tabs>
          <w:tab w:val="right" w:leader="underscore" w:pos="9360"/>
        </w:tabs>
        <w:spacing w:before="120"/>
      </w:pPr>
      <w:r>
        <w:t>Owner</w:t>
      </w:r>
      <w:r w:rsidR="00EF418D">
        <w:t>(s)</w:t>
      </w:r>
      <w:r>
        <w:t xml:space="preserve"> of Wastewater Collection System Serving Area: </w:t>
      </w:r>
      <w:r w:rsidR="00B27E5F">
        <w:tab/>
      </w:r>
    </w:p>
    <w:p w14:paraId="7D83D8FE" w14:textId="289D3937" w:rsidR="00B27E5F" w:rsidRDefault="00B27E5F" w:rsidP="00B27E5F">
      <w:pPr>
        <w:tabs>
          <w:tab w:val="right" w:leader="underscore" w:pos="9360"/>
        </w:tabs>
        <w:spacing w:before="120"/>
        <w:contextualSpacing/>
      </w:pPr>
      <w:r>
        <w:t xml:space="preserve">Amendment Area Location (address or relative location): </w:t>
      </w:r>
      <w:r>
        <w:tab/>
      </w:r>
    </w:p>
    <w:p w14:paraId="4ACCE8D8" w14:textId="33CBA72C" w:rsidR="000300E7" w:rsidRDefault="00B27E5F" w:rsidP="00A46C30">
      <w:pPr>
        <w:tabs>
          <w:tab w:val="right" w:leader="underscore" w:pos="9360"/>
        </w:tabs>
        <w:spacing w:before="240" w:after="0"/>
      </w:pPr>
      <w:bookmarkStart w:id="0" w:name="_Hlk203598380"/>
      <w:r>
        <w:tab/>
        <w:t xml:space="preserve"> </w:t>
      </w:r>
    </w:p>
    <w:p w14:paraId="63EBD6BC" w14:textId="77777777" w:rsidR="0073269A" w:rsidRDefault="0073269A" w:rsidP="00A46C30">
      <w:pPr>
        <w:tabs>
          <w:tab w:val="right" w:leader="underscore" w:pos="9360"/>
        </w:tabs>
        <w:rPr>
          <w:i/>
          <w:iCs/>
          <w:sz w:val="20"/>
          <w:szCs w:val="20"/>
        </w:rPr>
      </w:pPr>
      <w:r w:rsidRPr="00BC4BF5">
        <w:rPr>
          <w:i/>
          <w:iCs/>
          <w:sz w:val="20"/>
          <w:szCs w:val="20"/>
        </w:rPr>
        <w:t>e.g., Northwest corner of [Municipality], west of [Road Name], south of [Road Name]</w:t>
      </w:r>
    </w:p>
    <w:p w14:paraId="6A72CF2C" w14:textId="3AF57958" w:rsidR="00ED45C5" w:rsidRDefault="00F75CDE" w:rsidP="0077199C">
      <w:pPr>
        <w:tabs>
          <w:tab w:val="left" w:leader="underscore" w:pos="4860"/>
          <w:tab w:val="right" w:leader="underscore" w:pos="9360"/>
        </w:tabs>
        <w:spacing w:before="120"/>
      </w:pPr>
      <w:r>
        <w:t xml:space="preserve">Total </w:t>
      </w:r>
      <w:r w:rsidR="00BB398F">
        <w:t>Acreage of</w:t>
      </w:r>
      <w:r>
        <w:t xml:space="preserve"> Amendment</w:t>
      </w:r>
      <w:r w:rsidR="00BB398F">
        <w:t xml:space="preserve">: </w:t>
      </w:r>
      <w:r w:rsidR="00BB398F">
        <w:tab/>
        <w:t xml:space="preserve"> </w:t>
      </w:r>
      <w:bookmarkEnd w:id="0"/>
      <w:r w:rsidR="00ED45C5">
        <w:t xml:space="preserve"> </w:t>
      </w:r>
    </w:p>
    <w:p w14:paraId="1180319E" w14:textId="0A83433B" w:rsidR="00B73ABE" w:rsidRDefault="00B73ABE" w:rsidP="001C52E6">
      <w:pPr>
        <w:pStyle w:val="Heading1"/>
        <w:ind w:firstLine="0"/>
      </w:pPr>
      <w:r>
        <w:t>Section 3 – Pre-Application Documentation</w:t>
      </w:r>
    </w:p>
    <w:p w14:paraId="0A1BF535" w14:textId="79252FC8" w:rsidR="007A4D1F" w:rsidRPr="00A46C30" w:rsidRDefault="007A4D1F" w:rsidP="00322067">
      <w:pPr>
        <w:pStyle w:val="Heading2"/>
      </w:pPr>
      <w:r w:rsidRPr="00A46C30">
        <w:t>Pre-Application Meeting</w:t>
      </w:r>
      <w:r w:rsidR="00111A97">
        <w:t>:</w:t>
      </w:r>
    </w:p>
    <w:p w14:paraId="3B873D65" w14:textId="50AE550F" w:rsidR="00C04BCD" w:rsidRDefault="005D215F" w:rsidP="00105DD9">
      <w:pPr>
        <w:tabs>
          <w:tab w:val="right" w:leader="underscore" w:pos="9360"/>
        </w:tabs>
        <w:spacing w:before="120"/>
      </w:pPr>
      <w:r>
        <w:t xml:space="preserve">A pre-application meeting </w:t>
      </w:r>
      <w:r w:rsidR="00080377">
        <w:t xml:space="preserve">between CARPC staff and </w:t>
      </w:r>
      <w:r w:rsidR="009C0A6B">
        <w:t>key members of the project team (</w:t>
      </w:r>
      <w:r w:rsidR="00080377">
        <w:t>Applicant</w:t>
      </w:r>
      <w:r w:rsidR="009C0A6B">
        <w:t xml:space="preserve">, </w:t>
      </w:r>
      <w:r w:rsidR="00080377">
        <w:t>Applicant’s</w:t>
      </w:r>
      <w:r w:rsidR="004B2272">
        <w:t xml:space="preserve"> </w:t>
      </w:r>
      <w:r w:rsidR="00080377">
        <w:t>Representatives</w:t>
      </w:r>
      <w:r w:rsidR="009C0A6B">
        <w:t xml:space="preserve">, </w:t>
      </w:r>
      <w:r w:rsidR="00CB3039">
        <w:t xml:space="preserve">and </w:t>
      </w:r>
      <w:r w:rsidR="009C0A6B">
        <w:t xml:space="preserve">Technical </w:t>
      </w:r>
      <w:r w:rsidR="0066176D">
        <w:t xml:space="preserve">Support, as appropriate) </w:t>
      </w:r>
      <w:r w:rsidR="001E5B80">
        <w:t>is intended</w:t>
      </w:r>
      <w:r w:rsidR="00A30D8F">
        <w:t xml:space="preserve"> </w:t>
      </w:r>
      <w:r w:rsidR="001E5B80">
        <w:t xml:space="preserve">to </w:t>
      </w:r>
      <w:r w:rsidR="00222E30">
        <w:t xml:space="preserve">review </w:t>
      </w:r>
      <w:r w:rsidR="2A338FC2">
        <w:t xml:space="preserve">submittal requirements, </w:t>
      </w:r>
      <w:r w:rsidR="00222E30">
        <w:t>process</w:t>
      </w:r>
      <w:r w:rsidR="00194CEC">
        <w:t>,</w:t>
      </w:r>
      <w:r w:rsidR="7A643556">
        <w:t xml:space="preserve"> </w:t>
      </w:r>
      <w:r w:rsidR="00222E30">
        <w:t>schedule, and considerations</w:t>
      </w:r>
      <w:r w:rsidR="3E1FF85B">
        <w:t xml:space="preserve"> that may impact development design</w:t>
      </w:r>
      <w:r w:rsidR="001E5B80">
        <w:t xml:space="preserve">. </w:t>
      </w:r>
      <w:r w:rsidR="001E5B80" w:rsidRPr="00A46C30">
        <w:rPr>
          <w:b/>
          <w:bCs/>
        </w:rPr>
        <w:t>This meeting</w:t>
      </w:r>
      <w:r w:rsidR="00222E30" w:rsidRPr="00A46C30">
        <w:rPr>
          <w:b/>
          <w:bCs/>
        </w:rPr>
        <w:t xml:space="preserve"> </w:t>
      </w:r>
      <w:r w:rsidR="0066176D" w:rsidRPr="00A46C30">
        <w:rPr>
          <w:b/>
          <w:bCs/>
        </w:rPr>
        <w:t xml:space="preserve">is </w:t>
      </w:r>
      <w:r w:rsidR="007B08CA">
        <w:rPr>
          <w:b/>
          <w:bCs/>
          <w:i/>
          <w:iCs/>
          <w:u w:val="single"/>
        </w:rPr>
        <w:t>optional but</w:t>
      </w:r>
      <w:r w:rsidR="00986FFD">
        <w:rPr>
          <w:b/>
          <w:bCs/>
          <w:i/>
          <w:iCs/>
          <w:u w:val="single"/>
        </w:rPr>
        <w:t xml:space="preserve"> recommended</w:t>
      </w:r>
      <w:r w:rsidR="00822F76" w:rsidRPr="005C5FF6">
        <w:t xml:space="preserve">. This meeting does not constitute </w:t>
      </w:r>
      <w:r w:rsidR="006015E8" w:rsidRPr="005C5FF6">
        <w:t>a formal application nor commencement</w:t>
      </w:r>
      <w:r w:rsidR="006015E8">
        <w:t xml:space="preserve"> of the </w:t>
      </w:r>
      <w:r w:rsidR="001C08F6">
        <w:t xml:space="preserve">SSA </w:t>
      </w:r>
      <w:r w:rsidR="006015E8">
        <w:t xml:space="preserve">amendment process. </w:t>
      </w:r>
    </w:p>
    <w:p w14:paraId="43CD0CC5" w14:textId="76C9EC9D" w:rsidR="00F41EE3" w:rsidRDefault="00F41EE3" w:rsidP="00105DD9">
      <w:pPr>
        <w:tabs>
          <w:tab w:val="right" w:leader="underscore" w:pos="9360"/>
        </w:tabs>
        <w:spacing w:before="120"/>
      </w:pPr>
      <w:r>
        <w:t>Date of Pre-Application Meeting:</w:t>
      </w:r>
      <w:r>
        <w:tab/>
      </w:r>
    </w:p>
    <w:p w14:paraId="1061CA23" w14:textId="288FDFAA" w:rsidR="00C04BCD" w:rsidRDefault="00730DDD" w:rsidP="00C04BCD">
      <w:pPr>
        <w:tabs>
          <w:tab w:val="right" w:leader="underscore" w:pos="9360"/>
        </w:tabs>
        <w:spacing w:before="120" w:after="120"/>
      </w:pPr>
      <w:r>
        <w:t>Representatives</w:t>
      </w:r>
      <w:r w:rsidR="001B22E2">
        <w:t xml:space="preserve"> of</w:t>
      </w:r>
      <w:r>
        <w:t xml:space="preserve"> </w:t>
      </w:r>
      <w:r w:rsidR="00C04BCD">
        <w:t>the Applicant</w:t>
      </w:r>
      <w:r w:rsidR="001B22E2" w:rsidRPr="001B22E2">
        <w:t xml:space="preserve"> </w:t>
      </w:r>
      <w:r w:rsidR="001B22E2">
        <w:t>Present</w:t>
      </w:r>
      <w:r w:rsidR="00C04BCD">
        <w:t>:</w:t>
      </w:r>
      <w:r w:rsidR="00C04BCD">
        <w:tab/>
      </w:r>
    </w:p>
    <w:p w14:paraId="0A6EB58C" w14:textId="77777777" w:rsidR="00B73ABE" w:rsidRDefault="00C04BCD" w:rsidP="00945010">
      <w:pPr>
        <w:tabs>
          <w:tab w:val="right" w:leader="underscore" w:pos="9360"/>
        </w:tabs>
        <w:spacing w:before="240" w:after="0"/>
      </w:pPr>
      <w:r w:rsidRPr="00C04BCD">
        <w:tab/>
        <w:t xml:space="preserve"> </w:t>
      </w:r>
      <w:r w:rsidR="00E26BAB">
        <w:rPr>
          <w:u w:val="single"/>
        </w:rPr>
        <w:br/>
      </w:r>
    </w:p>
    <w:p w14:paraId="3DE678B5" w14:textId="07134C9C" w:rsidR="00B73ABE" w:rsidRDefault="00B73ABE" w:rsidP="001C52E6">
      <w:pPr>
        <w:pStyle w:val="Heading1"/>
        <w:ind w:firstLine="0"/>
      </w:pPr>
      <w:r>
        <w:t xml:space="preserve">Section 4 – Fees </w:t>
      </w:r>
    </w:p>
    <w:p w14:paraId="464DF471" w14:textId="418A6003" w:rsidR="00621B39" w:rsidRPr="00A46C30" w:rsidRDefault="00621B39" w:rsidP="00621B39">
      <w:pPr>
        <w:tabs>
          <w:tab w:val="right" w:leader="underscore" w:pos="9360"/>
        </w:tabs>
        <w:spacing w:before="120"/>
        <w:rPr>
          <w:sz w:val="12"/>
          <w:szCs w:val="12"/>
        </w:rPr>
      </w:pPr>
      <w:r w:rsidRPr="00A46C30">
        <w:t xml:space="preserve">The following </w:t>
      </w:r>
      <w:r w:rsidR="00B06008" w:rsidRPr="00DE714B">
        <w:t>fees will be charged</w:t>
      </w:r>
      <w:r w:rsidRPr="00A46C30">
        <w:t xml:space="preserve"> for SSA </w:t>
      </w:r>
      <w:r w:rsidR="00986FFD">
        <w:t>Minor</w:t>
      </w:r>
      <w:r w:rsidR="00986FFD" w:rsidRPr="00A46C30">
        <w:t xml:space="preserve"> </w:t>
      </w:r>
      <w:r w:rsidRPr="00A46C30">
        <w:t xml:space="preserve">Amendments, in accordance with </w:t>
      </w:r>
      <w:r w:rsidR="00257D23">
        <w:t xml:space="preserve">CARPC </w:t>
      </w:r>
      <w:r w:rsidRPr="004F282D">
        <w:t xml:space="preserve">Resolution </w:t>
      </w:r>
      <w:r w:rsidR="00B73ABE" w:rsidRPr="00B73ABE">
        <w:t xml:space="preserve">No. </w:t>
      </w:r>
      <w:r w:rsidR="007C3B75" w:rsidRPr="00B73ABE">
        <w:t>2026-</w:t>
      </w:r>
      <w:r w:rsidR="00B73ABE" w:rsidRPr="00322067">
        <w:t>06</w:t>
      </w:r>
      <w:r w:rsidR="007C3B75" w:rsidRPr="00B73ABE">
        <w:t>.</w:t>
      </w:r>
      <w:r w:rsidR="007C3B75" w:rsidRPr="00A46C30">
        <w:t xml:space="preserve"> </w:t>
      </w:r>
    </w:p>
    <w:tbl>
      <w:tblPr>
        <w:tblStyle w:val="ListTable3-Accent1"/>
        <w:tblW w:w="5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5"/>
        <w:gridCol w:w="2160"/>
      </w:tblGrid>
      <w:tr w:rsidR="00E04704" w:rsidRPr="004C7407" w14:paraId="51C49D71" w14:textId="77777777" w:rsidTr="00945010">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3605" w:type="dxa"/>
            <w:tcBorders>
              <w:top w:val="single" w:sz="2" w:space="0" w:color="auto"/>
              <w:bottom w:val="single" w:sz="2" w:space="0" w:color="auto"/>
            </w:tcBorders>
            <w:shd w:val="clear" w:color="auto" w:fill="BDCE91" w:themeFill="accent1" w:themeFillTint="99"/>
            <w:vAlign w:val="center"/>
          </w:tcPr>
          <w:p w14:paraId="37A7779B" w14:textId="77777777" w:rsidR="00E04704" w:rsidRPr="00A46C30" w:rsidRDefault="00E04704">
            <w:pPr>
              <w:jc w:val="center"/>
              <w:rPr>
                <w:color w:val="auto"/>
                <w:kern w:val="0"/>
                <w:sz w:val="20"/>
                <w:szCs w:val="20"/>
                <w14:ligatures w14:val="none"/>
              </w:rPr>
            </w:pPr>
            <w:r w:rsidRPr="00A46C30">
              <w:rPr>
                <w:sz w:val="20"/>
                <w:szCs w:val="20"/>
              </w:rPr>
              <w:t>Criteria</w:t>
            </w:r>
          </w:p>
        </w:tc>
        <w:tc>
          <w:tcPr>
            <w:tcW w:w="2160" w:type="dxa"/>
            <w:tcBorders>
              <w:top w:val="single" w:sz="2" w:space="0" w:color="auto"/>
            </w:tcBorders>
            <w:shd w:val="clear" w:color="auto" w:fill="BDCE91" w:themeFill="accent1" w:themeFillTint="99"/>
            <w:vAlign w:val="center"/>
          </w:tcPr>
          <w:p w14:paraId="6F1E8640" w14:textId="0C459C9C" w:rsidR="00E04704" w:rsidRPr="00A46C30" w:rsidRDefault="00E04704">
            <w:pPr>
              <w:jc w:val="center"/>
              <w:cnfStyle w:val="100000000000" w:firstRow="1" w:lastRow="0" w:firstColumn="0" w:lastColumn="0" w:oddVBand="0" w:evenVBand="0" w:oddHBand="0" w:evenHBand="0" w:firstRowFirstColumn="0" w:firstRowLastColumn="0" w:lastRowFirstColumn="0" w:lastRowLastColumn="0"/>
              <w:rPr>
                <w:color w:val="auto"/>
                <w:kern w:val="0"/>
                <w:sz w:val="20"/>
                <w:szCs w:val="20"/>
                <w14:ligatures w14:val="none"/>
              </w:rPr>
            </w:pPr>
            <w:r w:rsidRPr="00A46C30">
              <w:rPr>
                <w:sz w:val="20"/>
                <w:szCs w:val="20"/>
              </w:rPr>
              <w:t>Application Fee</w:t>
            </w:r>
            <w:r w:rsidR="002E5F06" w:rsidRPr="00A46C30">
              <w:rPr>
                <w:sz w:val="20"/>
                <w:szCs w:val="20"/>
                <w:vertAlign w:val="superscript"/>
              </w:rPr>
              <w:t>1</w:t>
            </w:r>
          </w:p>
        </w:tc>
      </w:tr>
      <w:tr w:rsidR="00E04704" w:rsidRPr="004C7407" w14:paraId="3CD6A984" w14:textId="77777777" w:rsidTr="00945010">
        <w:trPr>
          <w:cnfStyle w:val="000000100000" w:firstRow="0" w:lastRow="0" w:firstColumn="0" w:lastColumn="0" w:oddVBand="0" w:evenVBand="0" w:oddHBand="1" w:evenHBand="0" w:firstRowFirstColumn="0" w:firstRowLastColumn="0" w:lastRowFirstColumn="0" w:lastRowLastColumn="0"/>
          <w:trHeight w:val="305"/>
          <w:jc w:val="center"/>
        </w:trPr>
        <w:tc>
          <w:tcPr>
            <w:cnfStyle w:val="001000000000" w:firstRow="0" w:lastRow="0" w:firstColumn="1" w:lastColumn="0" w:oddVBand="0" w:evenVBand="0" w:oddHBand="0" w:evenHBand="0" w:firstRowFirstColumn="0" w:firstRowLastColumn="0" w:lastRowFirstColumn="0" w:lastRowLastColumn="0"/>
            <w:tcW w:w="3605" w:type="dxa"/>
            <w:tcBorders>
              <w:top w:val="single" w:sz="2" w:space="0" w:color="auto"/>
            </w:tcBorders>
            <w:vAlign w:val="center"/>
          </w:tcPr>
          <w:p w14:paraId="0F2C3EAF" w14:textId="6595C6AB" w:rsidR="00E04704" w:rsidRPr="00951DF0" w:rsidRDefault="00E04704">
            <w:pPr>
              <w:jc w:val="center"/>
              <w:rPr>
                <w:b w:val="0"/>
                <w:bCs w:val="0"/>
                <w:sz w:val="20"/>
                <w:szCs w:val="20"/>
              </w:rPr>
            </w:pPr>
            <w:r w:rsidRPr="00951DF0">
              <w:rPr>
                <w:b w:val="0"/>
                <w:bCs w:val="0"/>
                <w:sz w:val="20"/>
                <w:szCs w:val="20"/>
              </w:rPr>
              <w:t xml:space="preserve">Existing Development </w:t>
            </w:r>
            <w:r w:rsidR="00B8387F" w:rsidRPr="00951DF0">
              <w:rPr>
                <w:b w:val="0"/>
                <w:bCs w:val="0"/>
                <w:sz w:val="20"/>
                <w:szCs w:val="20"/>
              </w:rPr>
              <w:t>on Septic</w:t>
            </w:r>
          </w:p>
        </w:tc>
        <w:tc>
          <w:tcPr>
            <w:tcW w:w="2160" w:type="dxa"/>
            <w:vAlign w:val="center"/>
          </w:tcPr>
          <w:p w14:paraId="14F7B5FE" w14:textId="330EE557" w:rsidR="00E04704" w:rsidRPr="00A46C30" w:rsidRDefault="002E5F06">
            <w:pPr>
              <w:jc w:val="center"/>
              <w:cnfStyle w:val="000000100000" w:firstRow="0" w:lastRow="0" w:firstColumn="0" w:lastColumn="0" w:oddVBand="0" w:evenVBand="0" w:oddHBand="1" w:evenHBand="0" w:firstRowFirstColumn="0" w:firstRowLastColumn="0" w:lastRowFirstColumn="0" w:lastRowLastColumn="0"/>
              <w:rPr>
                <w:sz w:val="20"/>
                <w:szCs w:val="20"/>
                <w:highlight w:val="yellow"/>
              </w:rPr>
            </w:pPr>
            <w:r w:rsidRPr="00A46C30">
              <w:rPr>
                <w:sz w:val="20"/>
                <w:szCs w:val="20"/>
              </w:rPr>
              <w:t>$0</w:t>
            </w:r>
          </w:p>
        </w:tc>
      </w:tr>
      <w:tr w:rsidR="00E04704" w:rsidRPr="004C7407" w14:paraId="6D36E6ED" w14:textId="77777777" w:rsidTr="00945010">
        <w:trPr>
          <w:trHeight w:val="314"/>
          <w:jc w:val="center"/>
        </w:trPr>
        <w:tc>
          <w:tcPr>
            <w:cnfStyle w:val="001000000000" w:firstRow="0" w:lastRow="0" w:firstColumn="1" w:lastColumn="0" w:oddVBand="0" w:evenVBand="0" w:oddHBand="0" w:evenHBand="0" w:firstRowFirstColumn="0" w:firstRowLastColumn="0" w:lastRowFirstColumn="0" w:lastRowLastColumn="0"/>
            <w:tcW w:w="3605" w:type="dxa"/>
            <w:vAlign w:val="center"/>
          </w:tcPr>
          <w:p w14:paraId="6B38527D" w14:textId="626E522C" w:rsidR="00E04704" w:rsidRPr="00A46C30" w:rsidRDefault="007F3173" w:rsidP="001F7D73">
            <w:pPr>
              <w:jc w:val="center"/>
              <w:rPr>
                <w:b w:val="0"/>
                <w:bCs w:val="0"/>
                <w:sz w:val="20"/>
                <w:szCs w:val="20"/>
              </w:rPr>
            </w:pPr>
            <w:r>
              <w:rPr>
                <w:b w:val="0"/>
                <w:bCs w:val="0"/>
                <w:sz w:val="20"/>
                <w:szCs w:val="20"/>
              </w:rPr>
              <w:t>New Residential Land Uses</w:t>
            </w:r>
          </w:p>
        </w:tc>
        <w:tc>
          <w:tcPr>
            <w:tcW w:w="2160" w:type="dxa"/>
            <w:vAlign w:val="center"/>
          </w:tcPr>
          <w:p w14:paraId="1A444B69" w14:textId="3D535287" w:rsidR="00E04704" w:rsidRPr="00A46C30" w:rsidRDefault="00E04704" w:rsidP="001F7D73">
            <w:pPr>
              <w:jc w:val="center"/>
              <w:cnfStyle w:val="000000000000" w:firstRow="0" w:lastRow="0" w:firstColumn="0" w:lastColumn="0" w:oddVBand="0" w:evenVBand="0" w:oddHBand="0" w:evenHBand="0" w:firstRowFirstColumn="0" w:firstRowLastColumn="0" w:lastRowFirstColumn="0" w:lastRowLastColumn="0"/>
              <w:rPr>
                <w:sz w:val="20"/>
                <w:szCs w:val="20"/>
              </w:rPr>
            </w:pPr>
            <w:r w:rsidRPr="00A46C30">
              <w:rPr>
                <w:sz w:val="20"/>
                <w:szCs w:val="20"/>
              </w:rPr>
              <w:t>$</w:t>
            </w:r>
            <w:r w:rsidR="007F3173">
              <w:rPr>
                <w:sz w:val="20"/>
                <w:szCs w:val="20"/>
              </w:rPr>
              <w:t>2,500</w:t>
            </w:r>
          </w:p>
        </w:tc>
      </w:tr>
      <w:tr w:rsidR="00E04704" w:rsidRPr="004C7407" w14:paraId="232CBF54" w14:textId="77777777" w:rsidTr="00945010">
        <w:trPr>
          <w:cnfStyle w:val="000000100000" w:firstRow="0" w:lastRow="0" w:firstColumn="0" w:lastColumn="0" w:oddVBand="0" w:evenVBand="0" w:oddHBand="1" w:evenHBand="0" w:firstRowFirstColumn="0" w:firstRowLastColumn="0" w:lastRowFirstColumn="0" w:lastRowLastColumn="0"/>
          <w:trHeight w:val="296"/>
          <w:jc w:val="center"/>
        </w:trPr>
        <w:tc>
          <w:tcPr>
            <w:cnfStyle w:val="001000000000" w:firstRow="0" w:lastRow="0" w:firstColumn="1" w:lastColumn="0" w:oddVBand="0" w:evenVBand="0" w:oddHBand="0" w:evenHBand="0" w:firstRowFirstColumn="0" w:firstRowLastColumn="0" w:lastRowFirstColumn="0" w:lastRowLastColumn="0"/>
            <w:tcW w:w="3605" w:type="dxa"/>
            <w:tcBorders>
              <w:bottom w:val="single" w:sz="4" w:space="0" w:color="auto"/>
            </w:tcBorders>
            <w:vAlign w:val="center"/>
          </w:tcPr>
          <w:p w14:paraId="2D8374D7" w14:textId="29C62C29" w:rsidR="00E04704" w:rsidRPr="00A46C30" w:rsidRDefault="006D7953" w:rsidP="001F7D73">
            <w:pPr>
              <w:jc w:val="center"/>
              <w:rPr>
                <w:b w:val="0"/>
                <w:bCs w:val="0"/>
                <w:sz w:val="20"/>
                <w:szCs w:val="20"/>
              </w:rPr>
            </w:pPr>
            <w:r>
              <w:rPr>
                <w:b w:val="0"/>
                <w:bCs w:val="0"/>
                <w:sz w:val="20"/>
                <w:szCs w:val="20"/>
              </w:rPr>
              <w:t>All Other Cases</w:t>
            </w:r>
          </w:p>
        </w:tc>
        <w:tc>
          <w:tcPr>
            <w:tcW w:w="2160" w:type="dxa"/>
            <w:tcBorders>
              <w:bottom w:val="single" w:sz="4" w:space="0" w:color="auto"/>
            </w:tcBorders>
            <w:vAlign w:val="center"/>
          </w:tcPr>
          <w:p w14:paraId="7D1ED70B" w14:textId="3298F3C4" w:rsidR="00E04704" w:rsidRPr="00A46C30" w:rsidRDefault="00E04704" w:rsidP="001F7D73">
            <w:pPr>
              <w:keepNext/>
              <w:jc w:val="center"/>
              <w:cnfStyle w:val="000000100000" w:firstRow="0" w:lastRow="0" w:firstColumn="0" w:lastColumn="0" w:oddVBand="0" w:evenVBand="0" w:oddHBand="1" w:evenHBand="0" w:firstRowFirstColumn="0" w:firstRowLastColumn="0" w:lastRowFirstColumn="0" w:lastRowLastColumn="0"/>
              <w:rPr>
                <w:sz w:val="20"/>
                <w:szCs w:val="20"/>
              </w:rPr>
            </w:pPr>
            <w:r w:rsidRPr="00A46C30">
              <w:rPr>
                <w:sz w:val="20"/>
                <w:szCs w:val="20"/>
              </w:rPr>
              <w:t>$</w:t>
            </w:r>
            <w:r w:rsidR="006D7953">
              <w:rPr>
                <w:sz w:val="20"/>
                <w:szCs w:val="20"/>
              </w:rPr>
              <w:t>1,500</w:t>
            </w:r>
          </w:p>
        </w:tc>
      </w:tr>
    </w:tbl>
    <w:p w14:paraId="1C2F65CC" w14:textId="0594B368" w:rsidR="0064060C" w:rsidRPr="00A46C30" w:rsidRDefault="00601E6B" w:rsidP="0077199C">
      <w:pPr>
        <w:pStyle w:val="Caption"/>
        <w:ind w:left="1800" w:right="1800"/>
      </w:pPr>
      <w:r w:rsidRPr="00A46C30">
        <w:rPr>
          <w:color w:val="auto"/>
          <w:vertAlign w:val="superscript"/>
        </w:rPr>
        <w:t>1</w:t>
      </w:r>
      <w:r w:rsidR="00621B39" w:rsidRPr="00A46C30">
        <w:rPr>
          <w:color w:val="auto"/>
        </w:rPr>
        <w:t xml:space="preserve"> </w:t>
      </w:r>
      <w:r w:rsidR="00E47094">
        <w:rPr>
          <w:color w:val="auto"/>
        </w:rPr>
        <w:t xml:space="preserve">Fees will be reviewed and updated </w:t>
      </w:r>
      <w:r w:rsidR="002E5F06">
        <w:rPr>
          <w:color w:val="auto"/>
        </w:rPr>
        <w:t>periodically, and adjusted based on current CARPC staff billing rates at time of review</w:t>
      </w:r>
    </w:p>
    <w:p w14:paraId="661686D3" w14:textId="2E52CFDD" w:rsidR="00894701" w:rsidRDefault="00894701">
      <w:pPr>
        <w:tabs>
          <w:tab w:val="right" w:leader="underscore" w:pos="9360"/>
        </w:tabs>
        <w:spacing w:before="120" w:after="120"/>
      </w:pPr>
      <w:r w:rsidRPr="00A54BA5">
        <w:t>Upon receipt of a formal application package, the individual listed as “Applicant” (see Section 1) will be invoiced for the application fee. Upon completion of work by CARPC (typically following DNR decision), the individual listed as “Applicant” will be invoiced for the remaining balance.</w:t>
      </w:r>
      <w:r w:rsidRPr="00067A7A">
        <w:t xml:space="preserve"> </w:t>
      </w:r>
    </w:p>
    <w:p w14:paraId="093F39D4" w14:textId="39FD298D" w:rsidR="00894701" w:rsidRDefault="00D478DD" w:rsidP="00894701">
      <w:pPr>
        <w:tabs>
          <w:tab w:val="right" w:leader="underscore" w:pos="9360"/>
        </w:tabs>
        <w:spacing w:before="120" w:after="120"/>
      </w:pPr>
      <w:proofErr w:type="gramStart"/>
      <w:r w:rsidRPr="0084179F">
        <w:t>Applicant</w:t>
      </w:r>
      <w:proofErr w:type="gramEnd"/>
      <w:r w:rsidRPr="0084179F">
        <w:t xml:space="preserve"> may transmit invoices to a third party for payment but will remain responsible for ensuring that payment is made. Please include with all payments reference to the invoice number and specific SSA Amendment for proper accounting</w:t>
      </w:r>
      <w:r w:rsidR="00894701">
        <w:t xml:space="preserve">. </w:t>
      </w:r>
    </w:p>
    <w:p w14:paraId="4D277A27" w14:textId="44C06154" w:rsidR="00B73ABE" w:rsidRPr="004A5D48" w:rsidRDefault="00B73ABE" w:rsidP="001C52E6">
      <w:pPr>
        <w:pStyle w:val="Heading1"/>
        <w:ind w:firstLine="0"/>
      </w:pPr>
      <w:r>
        <w:t xml:space="preserve">Section 5 – Checklist </w:t>
      </w:r>
    </w:p>
    <w:p w14:paraId="1CCA855D" w14:textId="0FA1365F" w:rsidR="00FA6A86" w:rsidRDefault="00310FAC" w:rsidP="00310FAC">
      <w:r>
        <w:lastRenderedPageBreak/>
        <w:t xml:space="preserve">For each item below, </w:t>
      </w:r>
      <w:r w:rsidRPr="009E6614">
        <w:t xml:space="preserve">indicate </w:t>
      </w:r>
      <w:r w:rsidR="009054C1" w:rsidRPr="009E6614">
        <w:t xml:space="preserve">the location within the application package </w:t>
      </w:r>
      <w:r w:rsidR="000C19A3">
        <w:t>where</w:t>
      </w:r>
      <w:r w:rsidR="000C19A3" w:rsidRPr="009E6614">
        <w:t xml:space="preserve"> </w:t>
      </w:r>
      <w:r w:rsidR="009054C1" w:rsidRPr="009E6614">
        <w:t>item is addressed (e.g., Page</w:t>
      </w:r>
      <w:r w:rsidR="00976809" w:rsidRPr="009E6614">
        <w:t>/Section</w:t>
      </w:r>
      <w:r w:rsidR="009054C1" w:rsidRPr="009E6614">
        <w:t xml:space="preserve"> </w:t>
      </w:r>
      <w:r w:rsidR="00976809" w:rsidRPr="009E6614">
        <w:t>number or Appendix)</w:t>
      </w:r>
      <w:r w:rsidRPr="009E6614">
        <w:t xml:space="preserve">. </w:t>
      </w:r>
      <w:r w:rsidR="009E6614" w:rsidRPr="009E6614">
        <w:t xml:space="preserve">If any items are not included, include a comment describing why </w:t>
      </w:r>
      <w:r w:rsidRPr="009E6614">
        <w:t>it is not included.</w:t>
      </w:r>
      <w:r>
        <w:t xml:space="preserve"> </w:t>
      </w:r>
    </w:p>
    <w:p w14:paraId="2A510889" w14:textId="20209137" w:rsidR="005D2563" w:rsidRDefault="00824DD5" w:rsidP="00310FAC">
      <w:r>
        <w:t xml:space="preserve">* </w:t>
      </w:r>
      <w:r w:rsidR="005D2563">
        <w:t xml:space="preserve">Indicates </w:t>
      </w:r>
      <w:r w:rsidR="00611274">
        <w:t>item is requested</w:t>
      </w:r>
      <w:r w:rsidR="008057DA">
        <w:t xml:space="preserve"> for supplementa</w:t>
      </w:r>
      <w:r w:rsidR="00611274">
        <w:t>l</w:t>
      </w:r>
      <w:r w:rsidR="008057DA">
        <w:t xml:space="preserve"> </w:t>
      </w:r>
      <w:r w:rsidR="00611274">
        <w:t>context and</w:t>
      </w:r>
      <w:r w:rsidR="008057DA">
        <w:t xml:space="preserve"> is not a basis for a decision on water quality </w:t>
      </w:r>
      <w:r w:rsidR="00BA0577">
        <w:t>criteria</w:t>
      </w:r>
    </w:p>
    <w:tbl>
      <w:tblPr>
        <w:tblStyle w:val="ListTable1Light-Accent1"/>
        <w:tblW w:w="953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4"/>
        <w:gridCol w:w="2572"/>
        <w:gridCol w:w="4934"/>
        <w:gridCol w:w="1265"/>
      </w:tblGrid>
      <w:tr w:rsidR="00433C87" w:rsidRPr="008F6E9C" w14:paraId="0973321B" w14:textId="77777777" w:rsidTr="007719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Borders>
              <w:top w:val="single" w:sz="4" w:space="0" w:color="auto"/>
              <w:left w:val="single" w:sz="4" w:space="0" w:color="auto"/>
              <w:bottom w:val="single" w:sz="4" w:space="0" w:color="auto"/>
            </w:tcBorders>
            <w:vAlign w:val="bottom"/>
          </w:tcPr>
          <w:p w14:paraId="5B4B2BB9" w14:textId="64B05443" w:rsidR="00433C87" w:rsidRPr="00447214" w:rsidRDefault="00E73334" w:rsidP="00447214">
            <w:pPr>
              <w:jc w:val="center"/>
              <w:rPr>
                <w:sz w:val="20"/>
                <w:szCs w:val="20"/>
              </w:rPr>
            </w:pPr>
            <w:r>
              <w:rPr>
                <w:sz w:val="20"/>
                <w:szCs w:val="20"/>
              </w:rPr>
              <w:t xml:space="preserve">Ref. </w:t>
            </w:r>
            <w:r w:rsidR="00433C87" w:rsidRPr="00447214">
              <w:rPr>
                <w:sz w:val="20"/>
                <w:szCs w:val="20"/>
              </w:rPr>
              <w:t>No.</w:t>
            </w:r>
          </w:p>
        </w:tc>
        <w:tc>
          <w:tcPr>
            <w:tcW w:w="2572" w:type="dxa"/>
            <w:tcBorders>
              <w:top w:val="single" w:sz="4" w:space="0" w:color="auto"/>
              <w:bottom w:val="single" w:sz="4" w:space="0" w:color="auto"/>
            </w:tcBorders>
            <w:vAlign w:val="bottom"/>
          </w:tcPr>
          <w:p w14:paraId="6F379A43" w14:textId="77777777" w:rsidR="00433C87" w:rsidRPr="00447214" w:rsidRDefault="00433C87" w:rsidP="00447214">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447214">
              <w:rPr>
                <w:sz w:val="20"/>
                <w:szCs w:val="20"/>
              </w:rPr>
              <w:t>Item</w:t>
            </w:r>
          </w:p>
        </w:tc>
        <w:tc>
          <w:tcPr>
            <w:tcW w:w="4934" w:type="dxa"/>
            <w:tcBorders>
              <w:top w:val="single" w:sz="4" w:space="0" w:color="auto"/>
              <w:bottom w:val="single" w:sz="4" w:space="0" w:color="auto"/>
            </w:tcBorders>
            <w:vAlign w:val="bottom"/>
          </w:tcPr>
          <w:p w14:paraId="445E3A1F" w14:textId="5CDBB051" w:rsidR="00433C87" w:rsidRPr="00447214" w:rsidRDefault="00433C87" w:rsidP="00447214">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Description</w:t>
            </w:r>
          </w:p>
        </w:tc>
        <w:tc>
          <w:tcPr>
            <w:tcW w:w="1265" w:type="dxa"/>
            <w:tcBorders>
              <w:top w:val="single" w:sz="4" w:space="0" w:color="auto"/>
              <w:bottom w:val="single" w:sz="4" w:space="0" w:color="auto"/>
              <w:right w:val="single" w:sz="4" w:space="0" w:color="auto"/>
            </w:tcBorders>
            <w:vAlign w:val="bottom"/>
          </w:tcPr>
          <w:p w14:paraId="0D3EADB1" w14:textId="1BACF5D4" w:rsidR="00433C87" w:rsidRPr="00447214" w:rsidRDefault="00433C87" w:rsidP="00447214">
            <w:pPr>
              <w:jc w:val="center"/>
              <w:cnfStyle w:val="100000000000" w:firstRow="1" w:lastRow="0" w:firstColumn="0" w:lastColumn="0" w:oddVBand="0" w:evenVBand="0" w:oddHBand="0" w:evenHBand="0" w:firstRowFirstColumn="0" w:firstRowLastColumn="0" w:lastRowFirstColumn="0" w:lastRowLastColumn="0"/>
              <w:rPr>
                <w:sz w:val="20"/>
                <w:szCs w:val="20"/>
              </w:rPr>
            </w:pPr>
            <w:r w:rsidRPr="00447214">
              <w:rPr>
                <w:sz w:val="20"/>
                <w:szCs w:val="20"/>
              </w:rPr>
              <w:t>Location in Package</w:t>
            </w:r>
          </w:p>
        </w:tc>
      </w:tr>
    </w:tbl>
    <w:p w14:paraId="17E4B53D" w14:textId="76E877E7" w:rsidR="00B73ABE" w:rsidRPr="00111A97" w:rsidRDefault="00B73ABE" w:rsidP="00322067">
      <w:pPr>
        <w:pStyle w:val="Heading3"/>
        <w:pBdr>
          <w:top w:val="none" w:sz="0" w:space="0" w:color="auto"/>
        </w:pBdr>
        <w:spacing w:before="0"/>
      </w:pPr>
      <w:r w:rsidRPr="00111A97">
        <w:t>Intergovernmental Cooperation</w:t>
      </w:r>
    </w:p>
    <w:tbl>
      <w:tblPr>
        <w:tblStyle w:val="ListTable1Light-Accent1"/>
        <w:tblW w:w="953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4"/>
        <w:gridCol w:w="2572"/>
        <w:gridCol w:w="4934"/>
        <w:gridCol w:w="1265"/>
      </w:tblGrid>
      <w:tr w:rsidR="00E814EA" w14:paraId="09CC144E" w14:textId="77777777" w:rsidTr="007719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Borders>
              <w:top w:val="single" w:sz="4" w:space="0" w:color="auto"/>
              <w:left w:val="single" w:sz="4" w:space="0" w:color="auto"/>
            </w:tcBorders>
          </w:tcPr>
          <w:p w14:paraId="61E75B46" w14:textId="7C9D4485" w:rsidR="00FB698C" w:rsidRPr="00310FAC" w:rsidRDefault="006D4A60" w:rsidP="0077199C">
            <w:pPr>
              <w:keepNext/>
              <w:jc w:val="center"/>
              <w:rPr>
                <w:sz w:val="20"/>
                <w:szCs w:val="20"/>
              </w:rPr>
            </w:pPr>
            <w:r>
              <w:rPr>
                <w:sz w:val="20"/>
                <w:szCs w:val="20"/>
              </w:rPr>
              <w:t>1</w:t>
            </w:r>
            <w:r w:rsidR="00FB698C">
              <w:rPr>
                <w:sz w:val="20"/>
                <w:szCs w:val="20"/>
              </w:rPr>
              <w:t>.1</w:t>
            </w:r>
          </w:p>
        </w:tc>
        <w:tc>
          <w:tcPr>
            <w:tcW w:w="2572" w:type="dxa"/>
            <w:tcBorders>
              <w:top w:val="single" w:sz="4" w:space="0" w:color="auto"/>
            </w:tcBorders>
          </w:tcPr>
          <w:p w14:paraId="03A56C32" w14:textId="11FCD95A" w:rsidR="00FB698C" w:rsidRPr="008C2FA2" w:rsidDel="008C2FA2" w:rsidRDefault="00F32F3C" w:rsidP="0077199C">
            <w:pPr>
              <w:keepNext/>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 xml:space="preserve">Notification </w:t>
            </w:r>
          </w:p>
        </w:tc>
        <w:tc>
          <w:tcPr>
            <w:tcW w:w="4934" w:type="dxa"/>
            <w:tcBorders>
              <w:top w:val="single" w:sz="4" w:space="0" w:color="auto"/>
            </w:tcBorders>
          </w:tcPr>
          <w:p w14:paraId="00DAEFB7" w14:textId="385A8B5E" w:rsidR="00FB698C" w:rsidRPr="00310FAC" w:rsidRDefault="00FB698C" w:rsidP="0077199C">
            <w:pPr>
              <w:keepNext/>
              <w:cnfStyle w:val="100000000000" w:firstRow="1" w:lastRow="0" w:firstColumn="0" w:lastColumn="0" w:oddVBand="0" w:evenVBand="0" w:oddHBand="0" w:evenHBand="0" w:firstRowFirstColumn="0" w:firstRowLastColumn="0" w:lastRowFirstColumn="0" w:lastRowLastColumn="0"/>
              <w:rPr>
                <w:sz w:val="20"/>
                <w:szCs w:val="20"/>
              </w:rPr>
            </w:pPr>
            <w:r w:rsidRPr="008C2FA2">
              <w:rPr>
                <w:sz w:val="20"/>
                <w:szCs w:val="20"/>
              </w:rPr>
              <w:t xml:space="preserve">Document notification </w:t>
            </w:r>
            <w:r w:rsidR="00A839A4">
              <w:rPr>
                <w:sz w:val="20"/>
                <w:szCs w:val="20"/>
              </w:rPr>
              <w:t>to</w:t>
            </w:r>
            <w:r w:rsidR="00A839A4" w:rsidRPr="008C2FA2">
              <w:rPr>
                <w:sz w:val="20"/>
                <w:szCs w:val="20"/>
              </w:rPr>
              <w:t xml:space="preserve"> </w:t>
            </w:r>
            <w:r w:rsidRPr="008C2FA2">
              <w:rPr>
                <w:sz w:val="20"/>
                <w:szCs w:val="20"/>
              </w:rPr>
              <w:t>adjacent local governmental units</w:t>
            </w:r>
            <w:r w:rsidR="00A839A4">
              <w:rPr>
                <w:sz w:val="20"/>
                <w:szCs w:val="20"/>
              </w:rPr>
              <w:t xml:space="preserve"> regarding the proposed USA amendment</w:t>
            </w:r>
            <w:r w:rsidR="00747521">
              <w:rPr>
                <w:sz w:val="20"/>
                <w:szCs w:val="20"/>
              </w:rPr>
              <w:t xml:space="preserve">, including transmittal of draft </w:t>
            </w:r>
            <w:r w:rsidR="00974C60">
              <w:rPr>
                <w:sz w:val="20"/>
                <w:szCs w:val="20"/>
              </w:rPr>
              <w:t xml:space="preserve">(or final) </w:t>
            </w:r>
            <w:r w:rsidR="00747521">
              <w:rPr>
                <w:sz w:val="20"/>
                <w:szCs w:val="20"/>
              </w:rPr>
              <w:t>application</w:t>
            </w:r>
          </w:p>
        </w:tc>
        <w:tc>
          <w:tcPr>
            <w:tcW w:w="1265" w:type="dxa"/>
            <w:tcBorders>
              <w:top w:val="single" w:sz="4" w:space="0" w:color="auto"/>
              <w:right w:val="single" w:sz="4" w:space="0" w:color="auto"/>
            </w:tcBorders>
          </w:tcPr>
          <w:p w14:paraId="6A2ADF79" w14:textId="77777777" w:rsidR="00FB698C" w:rsidRPr="00310FAC" w:rsidRDefault="00FB698C" w:rsidP="0077199C">
            <w:pPr>
              <w:keepNext/>
              <w:jc w:val="center"/>
              <w:cnfStyle w:val="100000000000" w:firstRow="1" w:lastRow="0" w:firstColumn="0" w:lastColumn="0" w:oddVBand="0" w:evenVBand="0" w:oddHBand="0" w:evenHBand="0" w:firstRowFirstColumn="0" w:firstRowLastColumn="0" w:lastRowFirstColumn="0" w:lastRowLastColumn="0"/>
              <w:rPr>
                <w:sz w:val="20"/>
                <w:szCs w:val="20"/>
              </w:rPr>
            </w:pPr>
          </w:p>
        </w:tc>
      </w:tr>
      <w:tr w:rsidR="00FB698C" w14:paraId="5AF8B9E1" w14:textId="77777777" w:rsidTr="131C66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5" w:type="dxa"/>
            <w:gridSpan w:val="4"/>
            <w:tcBorders>
              <w:left w:val="single" w:sz="4" w:space="0" w:color="auto"/>
              <w:right w:val="single" w:sz="4" w:space="0" w:color="auto"/>
            </w:tcBorders>
          </w:tcPr>
          <w:p w14:paraId="7533B020" w14:textId="77777777" w:rsidR="00FB698C" w:rsidRPr="00310FAC" w:rsidRDefault="00FB698C">
            <w:pPr>
              <w:rPr>
                <w:sz w:val="20"/>
                <w:szCs w:val="20"/>
              </w:rPr>
            </w:pPr>
            <w:r>
              <w:rPr>
                <w:sz w:val="20"/>
                <w:szCs w:val="20"/>
              </w:rPr>
              <w:t xml:space="preserve">Applicant Comments: </w:t>
            </w:r>
          </w:p>
        </w:tc>
      </w:tr>
      <w:tr w:rsidR="009A3AC8" w14:paraId="69EA73F1" w14:textId="77777777" w:rsidTr="0077199C">
        <w:tc>
          <w:tcPr>
            <w:cnfStyle w:val="001000000000" w:firstRow="0" w:lastRow="0" w:firstColumn="1" w:lastColumn="0" w:oddVBand="0" w:evenVBand="0" w:oddHBand="0" w:evenHBand="0" w:firstRowFirstColumn="0" w:firstRowLastColumn="0" w:lastRowFirstColumn="0" w:lastRowLastColumn="0"/>
            <w:tcW w:w="764" w:type="dxa"/>
            <w:tcBorders>
              <w:left w:val="single" w:sz="4" w:space="0" w:color="auto"/>
            </w:tcBorders>
          </w:tcPr>
          <w:p w14:paraId="12FFC921" w14:textId="04A1621B" w:rsidR="00FB698C" w:rsidRPr="00310FAC" w:rsidRDefault="006D4A60" w:rsidP="00FB698C">
            <w:pPr>
              <w:jc w:val="center"/>
              <w:rPr>
                <w:sz w:val="20"/>
                <w:szCs w:val="20"/>
              </w:rPr>
            </w:pPr>
            <w:r>
              <w:rPr>
                <w:sz w:val="20"/>
                <w:szCs w:val="20"/>
              </w:rPr>
              <w:t>1</w:t>
            </w:r>
            <w:r w:rsidR="00FB698C">
              <w:rPr>
                <w:sz w:val="20"/>
                <w:szCs w:val="20"/>
              </w:rPr>
              <w:t>.2</w:t>
            </w:r>
          </w:p>
        </w:tc>
        <w:tc>
          <w:tcPr>
            <w:tcW w:w="2572" w:type="dxa"/>
          </w:tcPr>
          <w:p w14:paraId="79D3A90A" w14:textId="47D74D21" w:rsidR="00FB698C" w:rsidRPr="008C2FA2" w:rsidDel="008C2FA2" w:rsidRDefault="00F32F3C" w:rsidP="00FB698C">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Responses</w:t>
            </w:r>
          </w:p>
        </w:tc>
        <w:tc>
          <w:tcPr>
            <w:tcW w:w="4934" w:type="dxa"/>
          </w:tcPr>
          <w:p w14:paraId="4808CB5C" w14:textId="018922E4" w:rsidR="00FB698C" w:rsidRPr="00310FAC" w:rsidRDefault="00FB698C" w:rsidP="00FB698C">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Document</w:t>
            </w:r>
            <w:r w:rsidRPr="008C2FA2">
              <w:rPr>
                <w:sz w:val="20"/>
                <w:szCs w:val="20"/>
              </w:rPr>
              <w:t xml:space="preserve"> any adjacent local governmental unit(s) objections or support of the proposal</w:t>
            </w:r>
            <w:r w:rsidR="00320E35">
              <w:rPr>
                <w:sz w:val="20"/>
                <w:szCs w:val="20"/>
              </w:rPr>
              <w:t xml:space="preserve"> (provide when received, even if after formal submittal) </w:t>
            </w:r>
          </w:p>
        </w:tc>
        <w:tc>
          <w:tcPr>
            <w:tcW w:w="1265" w:type="dxa"/>
            <w:tcBorders>
              <w:right w:val="single" w:sz="4" w:space="0" w:color="auto"/>
            </w:tcBorders>
          </w:tcPr>
          <w:p w14:paraId="146E6376" w14:textId="77777777" w:rsidR="00FB698C" w:rsidRPr="00310FAC" w:rsidRDefault="00FB698C" w:rsidP="00FB698C">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FB698C" w14:paraId="4F178227" w14:textId="77777777" w:rsidTr="131C66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5" w:type="dxa"/>
            <w:gridSpan w:val="4"/>
            <w:tcBorders>
              <w:left w:val="single" w:sz="4" w:space="0" w:color="auto"/>
              <w:right w:val="single" w:sz="4" w:space="0" w:color="auto"/>
            </w:tcBorders>
          </w:tcPr>
          <w:p w14:paraId="626EC8BA" w14:textId="43993A0E" w:rsidR="00AD6737" w:rsidRPr="0077199C" w:rsidRDefault="00FB698C" w:rsidP="00FB698C">
            <w:pPr>
              <w:rPr>
                <w:b w:val="0"/>
                <w:bCs w:val="0"/>
                <w:sz w:val="20"/>
                <w:szCs w:val="20"/>
              </w:rPr>
            </w:pPr>
            <w:r>
              <w:rPr>
                <w:sz w:val="20"/>
                <w:szCs w:val="20"/>
              </w:rPr>
              <w:t xml:space="preserve">Applicant Comments: </w:t>
            </w:r>
          </w:p>
        </w:tc>
      </w:tr>
      <w:tr w:rsidR="003B53DD" w14:paraId="3262165A" w14:textId="77777777" w:rsidTr="0077199C">
        <w:tc>
          <w:tcPr>
            <w:cnfStyle w:val="001000000000" w:firstRow="0" w:lastRow="0" w:firstColumn="1" w:lastColumn="0" w:oddVBand="0" w:evenVBand="0" w:oddHBand="0" w:evenHBand="0" w:firstRowFirstColumn="0" w:firstRowLastColumn="0" w:lastRowFirstColumn="0" w:lastRowLastColumn="0"/>
            <w:tcW w:w="764" w:type="dxa"/>
            <w:tcBorders>
              <w:left w:val="single" w:sz="4" w:space="0" w:color="auto"/>
            </w:tcBorders>
          </w:tcPr>
          <w:p w14:paraId="2D53E500" w14:textId="306E641B" w:rsidR="003B53DD" w:rsidRPr="00310FAC" w:rsidRDefault="006D4A60">
            <w:pPr>
              <w:jc w:val="center"/>
              <w:rPr>
                <w:sz w:val="20"/>
                <w:szCs w:val="20"/>
              </w:rPr>
            </w:pPr>
            <w:r>
              <w:rPr>
                <w:sz w:val="20"/>
                <w:szCs w:val="20"/>
              </w:rPr>
              <w:t>1</w:t>
            </w:r>
            <w:r w:rsidR="003B53DD">
              <w:rPr>
                <w:sz w:val="20"/>
                <w:szCs w:val="20"/>
              </w:rPr>
              <w:t>.</w:t>
            </w:r>
            <w:r w:rsidR="00C72E61">
              <w:rPr>
                <w:sz w:val="20"/>
                <w:szCs w:val="20"/>
              </w:rPr>
              <w:t>3</w:t>
            </w:r>
          </w:p>
        </w:tc>
        <w:tc>
          <w:tcPr>
            <w:tcW w:w="2572" w:type="dxa"/>
          </w:tcPr>
          <w:p w14:paraId="06850992" w14:textId="77777777" w:rsidR="003B53DD" w:rsidRPr="008C2FA2" w:rsidDel="008C2FA2" w:rsidRDefault="003B53D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Supporting Resolution (SSA Amendment)</w:t>
            </w:r>
          </w:p>
        </w:tc>
        <w:tc>
          <w:tcPr>
            <w:tcW w:w="4934" w:type="dxa"/>
          </w:tcPr>
          <w:p w14:paraId="38CCCDFA" w14:textId="30EDA271" w:rsidR="003B53DD" w:rsidRPr="00310FAC" w:rsidRDefault="003B53D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Resolution stating support </w:t>
            </w:r>
            <w:proofErr w:type="gramStart"/>
            <w:r>
              <w:rPr>
                <w:sz w:val="20"/>
                <w:szCs w:val="20"/>
              </w:rPr>
              <w:t>of</w:t>
            </w:r>
            <w:proofErr w:type="gramEnd"/>
            <w:r>
              <w:rPr>
                <w:sz w:val="20"/>
                <w:szCs w:val="20"/>
              </w:rPr>
              <w:t xml:space="preserve"> the SSA amendment by the municipality who is making the application </w:t>
            </w:r>
            <w:r>
              <w:rPr>
                <w:sz w:val="20"/>
                <w:szCs w:val="20"/>
              </w:rPr>
              <w:br/>
            </w:r>
            <w:r w:rsidRPr="0077199C">
              <w:rPr>
                <w:i/>
                <w:iCs/>
                <w:sz w:val="20"/>
                <w:szCs w:val="20"/>
                <w:u w:val="single"/>
              </w:rPr>
              <w:t>Note</w:t>
            </w:r>
            <w:r w:rsidRPr="0077199C">
              <w:rPr>
                <w:i/>
                <w:iCs/>
                <w:sz w:val="20"/>
                <w:szCs w:val="20"/>
              </w:rPr>
              <w:t>: any of the below items can be combined and covered by a single Resolution</w:t>
            </w:r>
          </w:p>
        </w:tc>
        <w:tc>
          <w:tcPr>
            <w:tcW w:w="1265" w:type="dxa"/>
            <w:tcBorders>
              <w:right w:val="single" w:sz="4" w:space="0" w:color="auto"/>
            </w:tcBorders>
          </w:tcPr>
          <w:p w14:paraId="2406C28B" w14:textId="77777777" w:rsidR="003B53DD" w:rsidRPr="00310FAC" w:rsidRDefault="003B53DD">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3B53DD" w14:paraId="40D470A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5" w:type="dxa"/>
            <w:gridSpan w:val="4"/>
            <w:tcBorders>
              <w:left w:val="single" w:sz="4" w:space="0" w:color="auto"/>
              <w:right w:val="single" w:sz="4" w:space="0" w:color="auto"/>
            </w:tcBorders>
          </w:tcPr>
          <w:p w14:paraId="78005BF3" w14:textId="77777777" w:rsidR="003B53DD" w:rsidRDefault="003B53DD">
            <w:pPr>
              <w:rPr>
                <w:sz w:val="20"/>
                <w:szCs w:val="20"/>
              </w:rPr>
            </w:pPr>
            <w:r>
              <w:rPr>
                <w:sz w:val="20"/>
                <w:szCs w:val="20"/>
              </w:rPr>
              <w:t xml:space="preserve">Applicant Comments: </w:t>
            </w:r>
          </w:p>
        </w:tc>
      </w:tr>
      <w:tr w:rsidR="00BC031B" w14:paraId="70FB477B" w14:textId="77777777" w:rsidTr="0077199C">
        <w:tc>
          <w:tcPr>
            <w:cnfStyle w:val="001000000000" w:firstRow="0" w:lastRow="0" w:firstColumn="1" w:lastColumn="0" w:oddVBand="0" w:evenVBand="0" w:oddHBand="0" w:evenHBand="0" w:firstRowFirstColumn="0" w:firstRowLastColumn="0" w:lastRowFirstColumn="0" w:lastRowLastColumn="0"/>
            <w:tcW w:w="764" w:type="dxa"/>
            <w:tcBorders>
              <w:left w:val="single" w:sz="4" w:space="0" w:color="auto"/>
            </w:tcBorders>
          </w:tcPr>
          <w:p w14:paraId="4434C96D" w14:textId="77777777" w:rsidR="00BC031B" w:rsidRPr="00310FAC" w:rsidRDefault="00BC031B" w:rsidP="00BC031B">
            <w:pPr>
              <w:jc w:val="center"/>
              <w:rPr>
                <w:sz w:val="20"/>
                <w:szCs w:val="20"/>
              </w:rPr>
            </w:pPr>
            <w:r>
              <w:rPr>
                <w:sz w:val="20"/>
                <w:szCs w:val="20"/>
              </w:rPr>
              <w:t>1.4</w:t>
            </w:r>
          </w:p>
        </w:tc>
        <w:tc>
          <w:tcPr>
            <w:tcW w:w="2572" w:type="dxa"/>
          </w:tcPr>
          <w:p w14:paraId="38203C74" w14:textId="1E082A92" w:rsidR="00BC031B" w:rsidRPr="008C2FA2" w:rsidDel="008C2FA2" w:rsidRDefault="00BC031B" w:rsidP="00BC031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Supporting Resolution (Nonpoint Pollution)</w:t>
            </w:r>
          </w:p>
        </w:tc>
        <w:tc>
          <w:tcPr>
            <w:tcW w:w="4934" w:type="dxa"/>
          </w:tcPr>
          <w:p w14:paraId="47BC1085" w14:textId="7715C062" w:rsidR="00BC031B" w:rsidRPr="00310FAC" w:rsidRDefault="00BC031B" w:rsidP="00BC031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Resolution acknowledging obligation to enforce </w:t>
            </w:r>
            <w:r w:rsidRPr="00067A7A">
              <w:rPr>
                <w:sz w:val="20"/>
                <w:szCs w:val="20"/>
                <w:u w:val="single"/>
              </w:rPr>
              <w:t>nonpoint source pollution control</w:t>
            </w:r>
            <w:r w:rsidRPr="00067A7A">
              <w:rPr>
                <w:i/>
                <w:iCs/>
                <w:sz w:val="20"/>
                <w:szCs w:val="20"/>
              </w:rPr>
              <w:t xml:space="preserve"> </w:t>
            </w:r>
            <w:r w:rsidRPr="00A50E60">
              <w:rPr>
                <w:sz w:val="20"/>
                <w:szCs w:val="20"/>
              </w:rPr>
              <w:t>(i.e., stormwater management)</w:t>
            </w:r>
            <w:r>
              <w:rPr>
                <w:sz w:val="20"/>
                <w:szCs w:val="20"/>
              </w:rPr>
              <w:t xml:space="preserve"> by municipality who </w:t>
            </w:r>
            <w:r w:rsidRPr="00CA5CF5">
              <w:rPr>
                <w:sz w:val="20"/>
                <w:szCs w:val="20"/>
              </w:rPr>
              <w:t>will have</w:t>
            </w:r>
            <w:r>
              <w:rPr>
                <w:sz w:val="20"/>
                <w:szCs w:val="20"/>
              </w:rPr>
              <w:t xml:space="preserve"> regulatory jurisdiction at the time of development</w:t>
            </w:r>
          </w:p>
        </w:tc>
        <w:tc>
          <w:tcPr>
            <w:tcW w:w="1265" w:type="dxa"/>
            <w:tcBorders>
              <w:right w:val="single" w:sz="4" w:space="0" w:color="auto"/>
            </w:tcBorders>
          </w:tcPr>
          <w:p w14:paraId="14D2AB1E" w14:textId="77777777" w:rsidR="00BC031B" w:rsidRPr="00310FAC" w:rsidRDefault="00BC031B" w:rsidP="00BC031B">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D15714" w14:paraId="508CB7D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5" w:type="dxa"/>
            <w:gridSpan w:val="4"/>
            <w:tcBorders>
              <w:left w:val="single" w:sz="4" w:space="0" w:color="auto"/>
              <w:right w:val="single" w:sz="4" w:space="0" w:color="auto"/>
            </w:tcBorders>
          </w:tcPr>
          <w:p w14:paraId="72F2329D" w14:textId="77777777" w:rsidR="00D15714" w:rsidRPr="00310FAC" w:rsidRDefault="00D15714">
            <w:pPr>
              <w:rPr>
                <w:sz w:val="20"/>
                <w:szCs w:val="20"/>
              </w:rPr>
            </w:pPr>
            <w:r>
              <w:rPr>
                <w:sz w:val="20"/>
                <w:szCs w:val="20"/>
              </w:rPr>
              <w:t xml:space="preserve">Applicant Comments: </w:t>
            </w:r>
          </w:p>
        </w:tc>
      </w:tr>
      <w:tr w:rsidR="00F65461" w14:paraId="1FB9DE3B" w14:textId="77777777" w:rsidTr="0077199C">
        <w:tc>
          <w:tcPr>
            <w:cnfStyle w:val="001000000000" w:firstRow="0" w:lastRow="0" w:firstColumn="1" w:lastColumn="0" w:oddVBand="0" w:evenVBand="0" w:oddHBand="0" w:evenHBand="0" w:firstRowFirstColumn="0" w:firstRowLastColumn="0" w:lastRowFirstColumn="0" w:lastRowLastColumn="0"/>
            <w:tcW w:w="764" w:type="dxa"/>
            <w:tcBorders>
              <w:left w:val="single" w:sz="4" w:space="0" w:color="auto"/>
            </w:tcBorders>
          </w:tcPr>
          <w:p w14:paraId="5A5C146F" w14:textId="4C420EF6" w:rsidR="00F65461" w:rsidRPr="00310FAC" w:rsidRDefault="006D4A60">
            <w:pPr>
              <w:jc w:val="center"/>
              <w:rPr>
                <w:sz w:val="20"/>
                <w:szCs w:val="20"/>
              </w:rPr>
            </w:pPr>
            <w:r>
              <w:rPr>
                <w:sz w:val="20"/>
                <w:szCs w:val="20"/>
              </w:rPr>
              <w:t>1</w:t>
            </w:r>
            <w:r w:rsidR="00F65461">
              <w:rPr>
                <w:sz w:val="20"/>
                <w:szCs w:val="20"/>
              </w:rPr>
              <w:t>.</w:t>
            </w:r>
            <w:r w:rsidR="00BC031B">
              <w:rPr>
                <w:sz w:val="20"/>
                <w:szCs w:val="20"/>
              </w:rPr>
              <w:t>5</w:t>
            </w:r>
          </w:p>
        </w:tc>
        <w:tc>
          <w:tcPr>
            <w:tcW w:w="2572" w:type="dxa"/>
          </w:tcPr>
          <w:p w14:paraId="1988BAEC" w14:textId="77777777" w:rsidR="00F65461" w:rsidRPr="008C2FA2" w:rsidDel="008C2FA2" w:rsidRDefault="00F6546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Supporting Resolution (Environmental Corridors)</w:t>
            </w:r>
          </w:p>
        </w:tc>
        <w:tc>
          <w:tcPr>
            <w:tcW w:w="4934" w:type="dxa"/>
          </w:tcPr>
          <w:p w14:paraId="2D77A5FC" w14:textId="254C4C98" w:rsidR="00F65461" w:rsidRPr="00310FAC" w:rsidRDefault="00F6546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Resolution acknowledging enforcement role in protection of designated </w:t>
            </w:r>
            <w:r>
              <w:rPr>
                <w:sz w:val="20"/>
                <w:szCs w:val="20"/>
                <w:u w:val="single"/>
              </w:rPr>
              <w:t>environmental corridors</w:t>
            </w:r>
            <w:r w:rsidRPr="00067A7A">
              <w:rPr>
                <w:i/>
                <w:iCs/>
                <w:sz w:val="20"/>
                <w:szCs w:val="20"/>
              </w:rPr>
              <w:t xml:space="preserve"> </w:t>
            </w:r>
            <w:r>
              <w:rPr>
                <w:sz w:val="20"/>
                <w:szCs w:val="20"/>
              </w:rPr>
              <w:t xml:space="preserve">by municipality </w:t>
            </w:r>
            <w:r w:rsidRPr="00225D0D">
              <w:rPr>
                <w:sz w:val="20"/>
                <w:szCs w:val="20"/>
              </w:rPr>
              <w:t xml:space="preserve">who </w:t>
            </w:r>
            <w:r w:rsidRPr="00CA5CF5">
              <w:rPr>
                <w:sz w:val="20"/>
                <w:szCs w:val="20"/>
              </w:rPr>
              <w:t>will have</w:t>
            </w:r>
            <w:r>
              <w:rPr>
                <w:sz w:val="20"/>
                <w:szCs w:val="20"/>
              </w:rPr>
              <w:t xml:space="preserve"> regulatory jurisdiction at the time of development. Alternatively, </w:t>
            </w:r>
            <w:proofErr w:type="gramStart"/>
            <w:r>
              <w:rPr>
                <w:sz w:val="20"/>
                <w:szCs w:val="20"/>
              </w:rPr>
              <w:t>applicant</w:t>
            </w:r>
            <w:proofErr w:type="gramEnd"/>
            <w:r>
              <w:rPr>
                <w:sz w:val="20"/>
                <w:szCs w:val="20"/>
              </w:rPr>
              <w:t xml:space="preserve"> may demonstrate this by reference to existing policy or planning document</w:t>
            </w:r>
          </w:p>
        </w:tc>
        <w:tc>
          <w:tcPr>
            <w:tcW w:w="1265" w:type="dxa"/>
            <w:tcBorders>
              <w:right w:val="single" w:sz="4" w:space="0" w:color="auto"/>
            </w:tcBorders>
          </w:tcPr>
          <w:p w14:paraId="62277B81" w14:textId="77777777" w:rsidR="00F65461" w:rsidRPr="00310FAC" w:rsidRDefault="00F65461">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F65461" w14:paraId="68AA686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5" w:type="dxa"/>
            <w:gridSpan w:val="4"/>
            <w:tcBorders>
              <w:left w:val="single" w:sz="4" w:space="0" w:color="auto"/>
              <w:right w:val="single" w:sz="4" w:space="0" w:color="auto"/>
            </w:tcBorders>
          </w:tcPr>
          <w:p w14:paraId="388F3328" w14:textId="77777777" w:rsidR="00F65461" w:rsidRPr="00310FAC" w:rsidRDefault="00F65461">
            <w:pPr>
              <w:rPr>
                <w:sz w:val="20"/>
                <w:szCs w:val="20"/>
              </w:rPr>
            </w:pPr>
            <w:r>
              <w:rPr>
                <w:sz w:val="20"/>
                <w:szCs w:val="20"/>
              </w:rPr>
              <w:t xml:space="preserve">Applicant Comments: </w:t>
            </w:r>
          </w:p>
        </w:tc>
      </w:tr>
      <w:tr w:rsidR="00D736A8" w14:paraId="35CF50AB" w14:textId="77777777" w:rsidTr="0077199C">
        <w:tc>
          <w:tcPr>
            <w:cnfStyle w:val="001000000000" w:firstRow="0" w:lastRow="0" w:firstColumn="1" w:lastColumn="0" w:oddVBand="0" w:evenVBand="0" w:oddHBand="0" w:evenHBand="0" w:firstRowFirstColumn="0" w:firstRowLastColumn="0" w:lastRowFirstColumn="0" w:lastRowLastColumn="0"/>
            <w:tcW w:w="764" w:type="dxa"/>
            <w:tcBorders>
              <w:left w:val="single" w:sz="4" w:space="0" w:color="auto"/>
            </w:tcBorders>
          </w:tcPr>
          <w:p w14:paraId="64D6350F" w14:textId="002EA2B8" w:rsidR="00D736A8" w:rsidRPr="00310FAC" w:rsidRDefault="00D736A8" w:rsidP="00D736A8">
            <w:pPr>
              <w:jc w:val="center"/>
              <w:rPr>
                <w:sz w:val="20"/>
                <w:szCs w:val="20"/>
              </w:rPr>
            </w:pPr>
            <w:r>
              <w:rPr>
                <w:sz w:val="20"/>
                <w:szCs w:val="20"/>
              </w:rPr>
              <w:t>1.6</w:t>
            </w:r>
          </w:p>
        </w:tc>
        <w:tc>
          <w:tcPr>
            <w:tcW w:w="2572" w:type="dxa"/>
          </w:tcPr>
          <w:p w14:paraId="08BE5AE4" w14:textId="69F8E1EC" w:rsidR="00D736A8" w:rsidRPr="008C2FA2" w:rsidDel="008C2FA2" w:rsidRDefault="00D736A8" w:rsidP="00D736A8">
            <w:pPr>
              <w:cnfStyle w:val="000000000000" w:firstRow="0" w:lastRow="0" w:firstColumn="0" w:lastColumn="0" w:oddVBand="0" w:evenVBand="0" w:oddHBand="0" w:evenHBand="0" w:firstRowFirstColumn="0" w:firstRowLastColumn="0" w:lastRowFirstColumn="0" w:lastRowLastColumn="0"/>
              <w:rPr>
                <w:sz w:val="20"/>
                <w:szCs w:val="20"/>
              </w:rPr>
            </w:pPr>
            <w:r w:rsidRPr="00483A3E">
              <w:rPr>
                <w:sz w:val="20"/>
                <w:szCs w:val="20"/>
              </w:rPr>
              <w:t xml:space="preserve">Statement </w:t>
            </w:r>
            <w:r>
              <w:rPr>
                <w:sz w:val="20"/>
                <w:szCs w:val="20"/>
              </w:rPr>
              <w:t>of Capacity (Wastewater Treatment)</w:t>
            </w:r>
          </w:p>
        </w:tc>
        <w:tc>
          <w:tcPr>
            <w:tcW w:w="4934" w:type="dxa"/>
          </w:tcPr>
          <w:p w14:paraId="09B19986" w14:textId="793ED011" w:rsidR="00D736A8" w:rsidRPr="00310FAC" w:rsidRDefault="00D736A8" w:rsidP="00D736A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Written statement of the ability to serve the proposed amendment area by authorized representative of the entity (local municipality or sewerage district) who will be providing </w:t>
            </w:r>
            <w:r w:rsidRPr="00067A7A">
              <w:rPr>
                <w:sz w:val="20"/>
                <w:szCs w:val="20"/>
                <w:u w:val="single"/>
              </w:rPr>
              <w:t>wastewater treatment</w:t>
            </w:r>
            <w:r>
              <w:rPr>
                <w:sz w:val="20"/>
                <w:szCs w:val="20"/>
              </w:rPr>
              <w:t xml:space="preserve"> for amendment area at the time of development</w:t>
            </w:r>
          </w:p>
        </w:tc>
        <w:tc>
          <w:tcPr>
            <w:tcW w:w="1265" w:type="dxa"/>
            <w:tcBorders>
              <w:right w:val="single" w:sz="4" w:space="0" w:color="auto"/>
            </w:tcBorders>
          </w:tcPr>
          <w:p w14:paraId="7D5B6219" w14:textId="77777777" w:rsidR="00D736A8" w:rsidRPr="00310FAC" w:rsidRDefault="00D736A8" w:rsidP="00D736A8">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983AAA" w14:paraId="2B61FAC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5" w:type="dxa"/>
            <w:gridSpan w:val="4"/>
            <w:tcBorders>
              <w:left w:val="single" w:sz="4" w:space="0" w:color="auto"/>
              <w:right w:val="single" w:sz="4" w:space="0" w:color="auto"/>
            </w:tcBorders>
          </w:tcPr>
          <w:p w14:paraId="6D568610" w14:textId="77777777" w:rsidR="00983AAA" w:rsidRPr="00310FAC" w:rsidRDefault="00983AAA">
            <w:pPr>
              <w:rPr>
                <w:sz w:val="20"/>
                <w:szCs w:val="20"/>
              </w:rPr>
            </w:pPr>
            <w:r>
              <w:rPr>
                <w:sz w:val="20"/>
                <w:szCs w:val="20"/>
              </w:rPr>
              <w:t xml:space="preserve">Applicant Comments: </w:t>
            </w:r>
          </w:p>
        </w:tc>
      </w:tr>
      <w:tr w:rsidR="004F1988" w14:paraId="6EA6B4DB" w14:textId="77777777" w:rsidTr="0077199C">
        <w:tc>
          <w:tcPr>
            <w:cnfStyle w:val="001000000000" w:firstRow="0" w:lastRow="0" w:firstColumn="1" w:lastColumn="0" w:oddVBand="0" w:evenVBand="0" w:oddHBand="0" w:evenHBand="0" w:firstRowFirstColumn="0" w:firstRowLastColumn="0" w:lastRowFirstColumn="0" w:lastRowLastColumn="0"/>
            <w:tcW w:w="764" w:type="dxa"/>
            <w:tcBorders>
              <w:left w:val="single" w:sz="4" w:space="0" w:color="auto"/>
            </w:tcBorders>
          </w:tcPr>
          <w:p w14:paraId="42F6A84F" w14:textId="610226EF" w:rsidR="004F1988" w:rsidRPr="00310FAC" w:rsidRDefault="004F1988" w:rsidP="004F1988">
            <w:pPr>
              <w:jc w:val="center"/>
              <w:rPr>
                <w:sz w:val="20"/>
                <w:szCs w:val="20"/>
              </w:rPr>
            </w:pPr>
            <w:r>
              <w:rPr>
                <w:sz w:val="20"/>
                <w:szCs w:val="20"/>
              </w:rPr>
              <w:t>1.7</w:t>
            </w:r>
          </w:p>
        </w:tc>
        <w:tc>
          <w:tcPr>
            <w:tcW w:w="2572" w:type="dxa"/>
          </w:tcPr>
          <w:p w14:paraId="0BA3B219" w14:textId="17B564F0" w:rsidR="004F1988" w:rsidRPr="008C2FA2" w:rsidDel="008C2FA2" w:rsidRDefault="004F1988" w:rsidP="004F1988">
            <w:pPr>
              <w:cnfStyle w:val="000000000000" w:firstRow="0" w:lastRow="0" w:firstColumn="0" w:lastColumn="0" w:oddVBand="0" w:evenVBand="0" w:oddHBand="0" w:evenHBand="0" w:firstRowFirstColumn="0" w:firstRowLastColumn="0" w:lastRowFirstColumn="0" w:lastRowLastColumn="0"/>
              <w:rPr>
                <w:sz w:val="20"/>
                <w:szCs w:val="20"/>
              </w:rPr>
            </w:pPr>
            <w:r w:rsidRPr="00483A3E">
              <w:rPr>
                <w:sz w:val="20"/>
                <w:szCs w:val="20"/>
              </w:rPr>
              <w:t xml:space="preserve">Statement </w:t>
            </w:r>
            <w:r>
              <w:rPr>
                <w:sz w:val="20"/>
                <w:szCs w:val="20"/>
              </w:rPr>
              <w:t xml:space="preserve">of Capacity </w:t>
            </w:r>
            <w:r w:rsidRPr="00483A3E">
              <w:rPr>
                <w:sz w:val="20"/>
                <w:szCs w:val="20"/>
              </w:rPr>
              <w:t>(Wastewater Collection)</w:t>
            </w:r>
          </w:p>
        </w:tc>
        <w:tc>
          <w:tcPr>
            <w:tcW w:w="4934" w:type="dxa"/>
          </w:tcPr>
          <w:p w14:paraId="21F422EE" w14:textId="5ADF1F74" w:rsidR="004F1988" w:rsidRPr="00310FAC" w:rsidRDefault="004F1988" w:rsidP="004F1988">
            <w:pPr>
              <w:cnfStyle w:val="000000000000" w:firstRow="0" w:lastRow="0" w:firstColumn="0" w:lastColumn="0" w:oddVBand="0" w:evenVBand="0" w:oddHBand="0" w:evenHBand="0" w:firstRowFirstColumn="0" w:firstRowLastColumn="0" w:lastRowFirstColumn="0" w:lastRowLastColumn="0"/>
              <w:rPr>
                <w:sz w:val="20"/>
                <w:szCs w:val="20"/>
              </w:rPr>
            </w:pPr>
            <w:r w:rsidRPr="004A5D48">
              <w:rPr>
                <w:sz w:val="20"/>
                <w:szCs w:val="20"/>
              </w:rPr>
              <w:t>W</w:t>
            </w:r>
            <w:r w:rsidRPr="00483A3E">
              <w:rPr>
                <w:sz w:val="20"/>
                <w:szCs w:val="20"/>
              </w:rPr>
              <w:t>ritten statement of the ability to serve the proposed amendment area by authorized representative of each entity (local municipality(</w:t>
            </w:r>
            <w:proofErr w:type="spellStart"/>
            <w:r w:rsidRPr="00483A3E">
              <w:rPr>
                <w:sz w:val="20"/>
                <w:szCs w:val="20"/>
              </w:rPr>
              <w:t>ies</w:t>
            </w:r>
            <w:proofErr w:type="spellEnd"/>
            <w:r w:rsidRPr="00483A3E">
              <w:rPr>
                <w:sz w:val="20"/>
                <w:szCs w:val="20"/>
              </w:rPr>
              <w:t xml:space="preserve">) and/or sewerage district(s)) who will provide </w:t>
            </w:r>
            <w:r w:rsidRPr="004A5D48">
              <w:rPr>
                <w:sz w:val="20"/>
                <w:szCs w:val="20"/>
                <w:u w:val="single"/>
              </w:rPr>
              <w:t>wastewater collection and/or conveyance</w:t>
            </w:r>
            <w:r w:rsidRPr="00483A3E">
              <w:rPr>
                <w:sz w:val="20"/>
                <w:szCs w:val="20"/>
              </w:rPr>
              <w:t xml:space="preserve"> from the amendment area to the treatment plant at the time of development</w:t>
            </w:r>
          </w:p>
        </w:tc>
        <w:tc>
          <w:tcPr>
            <w:tcW w:w="1265" w:type="dxa"/>
            <w:tcBorders>
              <w:right w:val="single" w:sz="4" w:space="0" w:color="auto"/>
            </w:tcBorders>
          </w:tcPr>
          <w:p w14:paraId="2DECC0A1" w14:textId="77777777" w:rsidR="004F1988" w:rsidRPr="00310FAC" w:rsidRDefault="004F1988" w:rsidP="004F1988">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983AAA" w14:paraId="04E4AAE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5" w:type="dxa"/>
            <w:gridSpan w:val="4"/>
            <w:tcBorders>
              <w:left w:val="single" w:sz="4" w:space="0" w:color="auto"/>
              <w:right w:val="single" w:sz="4" w:space="0" w:color="auto"/>
            </w:tcBorders>
          </w:tcPr>
          <w:p w14:paraId="0C7523A2" w14:textId="77777777" w:rsidR="00983AAA" w:rsidRPr="00310FAC" w:rsidRDefault="00983AAA">
            <w:pPr>
              <w:rPr>
                <w:sz w:val="20"/>
                <w:szCs w:val="20"/>
              </w:rPr>
            </w:pPr>
            <w:r>
              <w:rPr>
                <w:sz w:val="20"/>
                <w:szCs w:val="20"/>
              </w:rPr>
              <w:t xml:space="preserve">Applicant Comments: </w:t>
            </w:r>
          </w:p>
        </w:tc>
      </w:tr>
    </w:tbl>
    <w:p w14:paraId="37C8B98C" w14:textId="77777777" w:rsidR="00111A97" w:rsidRDefault="00111A97"/>
    <w:p w14:paraId="3B0203A2" w14:textId="0EC020C6" w:rsidR="00111A97" w:rsidRPr="00111A97" w:rsidRDefault="00111A97" w:rsidP="00322067">
      <w:pPr>
        <w:pStyle w:val="Heading3"/>
      </w:pPr>
      <w:r w:rsidRPr="00111A97">
        <w:lastRenderedPageBreak/>
        <w:t>Land Use &amp; Geography</w:t>
      </w:r>
    </w:p>
    <w:tbl>
      <w:tblPr>
        <w:tblStyle w:val="ListTable1Light-Accent1"/>
        <w:tblW w:w="953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4"/>
        <w:gridCol w:w="2572"/>
        <w:gridCol w:w="4934"/>
        <w:gridCol w:w="1265"/>
      </w:tblGrid>
      <w:tr w:rsidR="00D701F7" w14:paraId="2CC479F0" w14:textId="77777777" w:rsidTr="007719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Borders>
              <w:top w:val="single" w:sz="4" w:space="0" w:color="auto"/>
              <w:left w:val="single" w:sz="4" w:space="0" w:color="auto"/>
            </w:tcBorders>
          </w:tcPr>
          <w:p w14:paraId="0E828CC1" w14:textId="3C928D52" w:rsidR="00061C40" w:rsidRPr="00310FAC" w:rsidRDefault="006D4A60" w:rsidP="00061C40">
            <w:pPr>
              <w:jc w:val="center"/>
              <w:rPr>
                <w:sz w:val="20"/>
                <w:szCs w:val="20"/>
              </w:rPr>
            </w:pPr>
            <w:r>
              <w:rPr>
                <w:sz w:val="20"/>
                <w:szCs w:val="20"/>
              </w:rPr>
              <w:t>2</w:t>
            </w:r>
            <w:r w:rsidR="00061C40">
              <w:rPr>
                <w:sz w:val="20"/>
                <w:szCs w:val="20"/>
              </w:rPr>
              <w:t>.1</w:t>
            </w:r>
          </w:p>
        </w:tc>
        <w:tc>
          <w:tcPr>
            <w:tcW w:w="2572" w:type="dxa"/>
            <w:tcBorders>
              <w:top w:val="single" w:sz="4" w:space="0" w:color="auto"/>
            </w:tcBorders>
          </w:tcPr>
          <w:p w14:paraId="415E8614" w14:textId="5E330DFD" w:rsidR="00061C40" w:rsidRPr="008C2FA2" w:rsidDel="008C2FA2" w:rsidRDefault="00061C40" w:rsidP="00061C40">
            <w:pP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 xml:space="preserve">Existing Map &amp; </w:t>
            </w:r>
            <w:r w:rsidR="007D3E83">
              <w:rPr>
                <w:sz w:val="20"/>
                <w:szCs w:val="20"/>
              </w:rPr>
              <w:t xml:space="preserve">SSA </w:t>
            </w:r>
            <w:r>
              <w:rPr>
                <w:sz w:val="20"/>
                <w:szCs w:val="20"/>
              </w:rPr>
              <w:t>Boundary</w:t>
            </w:r>
          </w:p>
        </w:tc>
        <w:tc>
          <w:tcPr>
            <w:tcW w:w="4934" w:type="dxa"/>
            <w:tcBorders>
              <w:top w:val="single" w:sz="4" w:space="0" w:color="auto"/>
            </w:tcBorders>
          </w:tcPr>
          <w:p w14:paraId="624A8F6B" w14:textId="67AC9240" w:rsidR="00061C40" w:rsidRPr="00310FAC" w:rsidRDefault="00061C40" w:rsidP="00061C40">
            <w:pP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Map of</w:t>
            </w:r>
            <w:r w:rsidRPr="008F6E9C">
              <w:rPr>
                <w:sz w:val="20"/>
                <w:szCs w:val="20"/>
              </w:rPr>
              <w:t xml:space="preserve"> the proposed </w:t>
            </w:r>
            <w:r w:rsidR="007D3E83">
              <w:rPr>
                <w:sz w:val="20"/>
                <w:szCs w:val="20"/>
              </w:rPr>
              <w:t>SSA</w:t>
            </w:r>
            <w:r w:rsidR="007D3E83" w:rsidRPr="008F6E9C">
              <w:rPr>
                <w:sz w:val="20"/>
                <w:szCs w:val="20"/>
              </w:rPr>
              <w:t xml:space="preserve"> </w:t>
            </w:r>
            <w:r w:rsidRPr="008F6E9C">
              <w:rPr>
                <w:sz w:val="20"/>
                <w:szCs w:val="20"/>
              </w:rPr>
              <w:t>boundary</w:t>
            </w:r>
            <w:r>
              <w:rPr>
                <w:sz w:val="20"/>
                <w:szCs w:val="20"/>
              </w:rPr>
              <w:t xml:space="preserve"> and existing parcel lines, </w:t>
            </w:r>
            <w:r w:rsidRPr="008F6E9C">
              <w:rPr>
                <w:sz w:val="20"/>
                <w:szCs w:val="20"/>
              </w:rPr>
              <w:t>rights-of-way (ROW)</w:t>
            </w:r>
            <w:r>
              <w:rPr>
                <w:sz w:val="20"/>
                <w:szCs w:val="20"/>
              </w:rPr>
              <w:t>, and land uses</w:t>
            </w:r>
          </w:p>
        </w:tc>
        <w:tc>
          <w:tcPr>
            <w:tcW w:w="1265" w:type="dxa"/>
            <w:tcBorders>
              <w:top w:val="single" w:sz="4" w:space="0" w:color="auto"/>
              <w:right w:val="single" w:sz="4" w:space="0" w:color="auto"/>
            </w:tcBorders>
          </w:tcPr>
          <w:p w14:paraId="616CFA20" w14:textId="77777777" w:rsidR="00061C40" w:rsidRPr="00310FAC" w:rsidRDefault="00061C40" w:rsidP="00061C40">
            <w:pPr>
              <w:jc w:val="center"/>
              <w:cnfStyle w:val="100000000000" w:firstRow="1" w:lastRow="0" w:firstColumn="0" w:lastColumn="0" w:oddVBand="0" w:evenVBand="0" w:oddHBand="0" w:evenHBand="0" w:firstRowFirstColumn="0" w:firstRowLastColumn="0" w:lastRowFirstColumn="0" w:lastRowLastColumn="0"/>
              <w:rPr>
                <w:sz w:val="20"/>
                <w:szCs w:val="20"/>
              </w:rPr>
            </w:pPr>
          </w:p>
        </w:tc>
      </w:tr>
      <w:tr w:rsidR="00061C40" w14:paraId="3425DAB3" w14:textId="77777777" w:rsidTr="131C66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5" w:type="dxa"/>
            <w:gridSpan w:val="4"/>
            <w:tcBorders>
              <w:left w:val="single" w:sz="4" w:space="0" w:color="auto"/>
              <w:right w:val="single" w:sz="4" w:space="0" w:color="auto"/>
            </w:tcBorders>
          </w:tcPr>
          <w:p w14:paraId="0886BDA3" w14:textId="77777777" w:rsidR="00061C40" w:rsidRPr="00310FAC" w:rsidRDefault="00061C40" w:rsidP="00061C40">
            <w:pPr>
              <w:rPr>
                <w:sz w:val="20"/>
                <w:szCs w:val="20"/>
              </w:rPr>
            </w:pPr>
            <w:r>
              <w:rPr>
                <w:sz w:val="20"/>
                <w:szCs w:val="20"/>
              </w:rPr>
              <w:t xml:space="preserve">Applicant Comments: </w:t>
            </w:r>
          </w:p>
        </w:tc>
      </w:tr>
      <w:tr w:rsidR="00D701F7" w14:paraId="464B6CE7" w14:textId="77777777" w:rsidTr="0077199C">
        <w:tc>
          <w:tcPr>
            <w:cnfStyle w:val="001000000000" w:firstRow="0" w:lastRow="0" w:firstColumn="1" w:lastColumn="0" w:oddVBand="0" w:evenVBand="0" w:oddHBand="0" w:evenHBand="0" w:firstRowFirstColumn="0" w:firstRowLastColumn="0" w:lastRowFirstColumn="0" w:lastRowLastColumn="0"/>
            <w:tcW w:w="764" w:type="dxa"/>
            <w:tcBorders>
              <w:left w:val="single" w:sz="4" w:space="0" w:color="auto"/>
            </w:tcBorders>
          </w:tcPr>
          <w:p w14:paraId="0CDC640D" w14:textId="6EE79094" w:rsidR="00061C40" w:rsidRPr="00310FAC" w:rsidRDefault="006D4A60" w:rsidP="00061C40">
            <w:pPr>
              <w:jc w:val="center"/>
              <w:rPr>
                <w:sz w:val="20"/>
                <w:szCs w:val="20"/>
              </w:rPr>
            </w:pPr>
            <w:r>
              <w:rPr>
                <w:sz w:val="20"/>
                <w:szCs w:val="20"/>
              </w:rPr>
              <w:t>2</w:t>
            </w:r>
            <w:r w:rsidR="00061C40">
              <w:rPr>
                <w:sz w:val="20"/>
                <w:szCs w:val="20"/>
              </w:rPr>
              <w:t>.2</w:t>
            </w:r>
          </w:p>
        </w:tc>
        <w:tc>
          <w:tcPr>
            <w:tcW w:w="2572" w:type="dxa"/>
          </w:tcPr>
          <w:p w14:paraId="7DF70270" w14:textId="62739E4E" w:rsidR="00061C40" w:rsidRPr="008C2FA2" w:rsidDel="008C2FA2" w:rsidRDefault="00061C40" w:rsidP="00061C4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Proposed Map &amp; </w:t>
            </w:r>
            <w:r w:rsidR="007D3E83">
              <w:rPr>
                <w:sz w:val="20"/>
                <w:szCs w:val="20"/>
              </w:rPr>
              <w:t xml:space="preserve">SSA </w:t>
            </w:r>
            <w:r>
              <w:rPr>
                <w:sz w:val="20"/>
                <w:szCs w:val="20"/>
              </w:rPr>
              <w:t>Boundary</w:t>
            </w:r>
          </w:p>
        </w:tc>
        <w:tc>
          <w:tcPr>
            <w:tcW w:w="4934" w:type="dxa"/>
          </w:tcPr>
          <w:p w14:paraId="082579FA" w14:textId="22CF958C" w:rsidR="00061C40" w:rsidRPr="00310FAC" w:rsidRDefault="00061C40" w:rsidP="00061C4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Map</w:t>
            </w:r>
            <w:r w:rsidRPr="008F6E9C">
              <w:rPr>
                <w:sz w:val="20"/>
                <w:szCs w:val="20"/>
              </w:rPr>
              <w:t xml:space="preserve"> </w:t>
            </w:r>
            <w:r>
              <w:rPr>
                <w:sz w:val="20"/>
                <w:szCs w:val="20"/>
              </w:rPr>
              <w:t>of</w:t>
            </w:r>
            <w:r w:rsidRPr="008F6E9C">
              <w:rPr>
                <w:sz w:val="20"/>
                <w:szCs w:val="20"/>
              </w:rPr>
              <w:t xml:space="preserve"> </w:t>
            </w:r>
            <w:r>
              <w:rPr>
                <w:sz w:val="20"/>
                <w:szCs w:val="20"/>
              </w:rPr>
              <w:t xml:space="preserve">the </w:t>
            </w:r>
            <w:r w:rsidRPr="008F6E9C">
              <w:rPr>
                <w:sz w:val="20"/>
                <w:szCs w:val="20"/>
              </w:rPr>
              <w:t xml:space="preserve">proposed </w:t>
            </w:r>
            <w:r w:rsidR="007D3E83">
              <w:rPr>
                <w:sz w:val="20"/>
                <w:szCs w:val="20"/>
              </w:rPr>
              <w:t>SSA</w:t>
            </w:r>
            <w:r w:rsidR="007D3E83" w:rsidRPr="008F6E9C">
              <w:rPr>
                <w:sz w:val="20"/>
                <w:szCs w:val="20"/>
              </w:rPr>
              <w:t xml:space="preserve"> </w:t>
            </w:r>
            <w:r w:rsidRPr="008F6E9C">
              <w:rPr>
                <w:sz w:val="20"/>
                <w:szCs w:val="20"/>
              </w:rPr>
              <w:t>boundary</w:t>
            </w:r>
            <w:r>
              <w:rPr>
                <w:sz w:val="20"/>
                <w:szCs w:val="20"/>
              </w:rPr>
              <w:t xml:space="preserve"> and proposed parcel lines, rights-of-way (ROW), and </w:t>
            </w:r>
            <w:r w:rsidRPr="008F6E9C">
              <w:rPr>
                <w:sz w:val="20"/>
                <w:szCs w:val="20"/>
              </w:rPr>
              <w:t>land uses (existing and</w:t>
            </w:r>
            <w:r>
              <w:rPr>
                <w:sz w:val="20"/>
                <w:szCs w:val="20"/>
              </w:rPr>
              <w:t>/or</w:t>
            </w:r>
            <w:r w:rsidRPr="008F6E9C">
              <w:rPr>
                <w:sz w:val="20"/>
                <w:szCs w:val="20"/>
              </w:rPr>
              <w:t xml:space="preserve"> planned</w:t>
            </w:r>
            <w:r>
              <w:rPr>
                <w:sz w:val="20"/>
                <w:szCs w:val="20"/>
              </w:rPr>
              <w:t xml:space="preserve"> land uses in the</w:t>
            </w:r>
            <w:r w:rsidRPr="008F6E9C">
              <w:rPr>
                <w:sz w:val="20"/>
                <w:szCs w:val="20"/>
              </w:rPr>
              <w:t xml:space="preserve"> surrounding amendment area</w:t>
            </w:r>
            <w:r>
              <w:rPr>
                <w:sz w:val="20"/>
                <w:szCs w:val="20"/>
              </w:rPr>
              <w:t>, to the extent known)</w:t>
            </w:r>
          </w:p>
        </w:tc>
        <w:tc>
          <w:tcPr>
            <w:tcW w:w="1265" w:type="dxa"/>
            <w:tcBorders>
              <w:right w:val="single" w:sz="4" w:space="0" w:color="auto"/>
            </w:tcBorders>
          </w:tcPr>
          <w:p w14:paraId="20C525E4" w14:textId="77777777" w:rsidR="00061C40" w:rsidRPr="00310FAC" w:rsidRDefault="00061C40" w:rsidP="00061C40">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061C40" w14:paraId="7859C9ED" w14:textId="77777777" w:rsidTr="131C66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5" w:type="dxa"/>
            <w:gridSpan w:val="4"/>
            <w:tcBorders>
              <w:left w:val="single" w:sz="4" w:space="0" w:color="auto"/>
              <w:right w:val="single" w:sz="4" w:space="0" w:color="auto"/>
            </w:tcBorders>
          </w:tcPr>
          <w:p w14:paraId="569DA1EC" w14:textId="77777777" w:rsidR="00061C40" w:rsidRPr="00310FAC" w:rsidRDefault="00061C40" w:rsidP="00061C40">
            <w:pPr>
              <w:rPr>
                <w:sz w:val="20"/>
                <w:szCs w:val="20"/>
              </w:rPr>
            </w:pPr>
            <w:r>
              <w:rPr>
                <w:sz w:val="20"/>
                <w:szCs w:val="20"/>
              </w:rPr>
              <w:t xml:space="preserve">Applicant Comments: </w:t>
            </w:r>
          </w:p>
        </w:tc>
      </w:tr>
      <w:tr w:rsidR="00D701F7" w14:paraId="1E70FDA2" w14:textId="77777777" w:rsidTr="0077199C">
        <w:tc>
          <w:tcPr>
            <w:cnfStyle w:val="001000000000" w:firstRow="0" w:lastRow="0" w:firstColumn="1" w:lastColumn="0" w:oddVBand="0" w:evenVBand="0" w:oddHBand="0" w:evenHBand="0" w:firstRowFirstColumn="0" w:firstRowLastColumn="0" w:lastRowFirstColumn="0" w:lastRowLastColumn="0"/>
            <w:tcW w:w="764" w:type="dxa"/>
            <w:tcBorders>
              <w:left w:val="single" w:sz="4" w:space="0" w:color="auto"/>
            </w:tcBorders>
          </w:tcPr>
          <w:p w14:paraId="2B43DF9E" w14:textId="080A41AA" w:rsidR="00061C40" w:rsidRPr="00310FAC" w:rsidRDefault="006D4A60" w:rsidP="00061C40">
            <w:pPr>
              <w:jc w:val="center"/>
              <w:rPr>
                <w:sz w:val="20"/>
                <w:szCs w:val="20"/>
              </w:rPr>
            </w:pPr>
            <w:r>
              <w:rPr>
                <w:sz w:val="20"/>
                <w:szCs w:val="20"/>
              </w:rPr>
              <w:t>2</w:t>
            </w:r>
            <w:r w:rsidR="00061C40">
              <w:rPr>
                <w:sz w:val="20"/>
                <w:szCs w:val="20"/>
              </w:rPr>
              <w:t>.3</w:t>
            </w:r>
          </w:p>
        </w:tc>
        <w:tc>
          <w:tcPr>
            <w:tcW w:w="2572" w:type="dxa"/>
          </w:tcPr>
          <w:p w14:paraId="65E67B06" w14:textId="31205673" w:rsidR="00061C40" w:rsidRPr="008C2FA2" w:rsidDel="008C2FA2" w:rsidRDefault="00E0724B" w:rsidP="00061C4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Plat / Concept Layout </w:t>
            </w:r>
          </w:p>
        </w:tc>
        <w:tc>
          <w:tcPr>
            <w:tcW w:w="4934" w:type="dxa"/>
          </w:tcPr>
          <w:p w14:paraId="560A9216" w14:textId="45AAA55F" w:rsidR="00061C40" w:rsidRPr="00310FAC" w:rsidRDefault="00026EC6" w:rsidP="00E0724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Existing plat or CSM, or proposed CSM</w:t>
            </w:r>
            <w:r w:rsidR="00E0724B">
              <w:rPr>
                <w:sz w:val="20"/>
                <w:szCs w:val="20"/>
              </w:rPr>
              <w:t xml:space="preserve"> (can be draft versions), if available; conceptual layout of any imminent proposed development</w:t>
            </w:r>
            <w:r w:rsidR="00E0724B" w:rsidRPr="008F6E9C" w:rsidDel="00056646">
              <w:rPr>
                <w:sz w:val="20"/>
                <w:szCs w:val="20"/>
              </w:rPr>
              <w:t xml:space="preserve"> </w:t>
            </w:r>
          </w:p>
        </w:tc>
        <w:tc>
          <w:tcPr>
            <w:tcW w:w="1265" w:type="dxa"/>
            <w:tcBorders>
              <w:right w:val="single" w:sz="4" w:space="0" w:color="auto"/>
            </w:tcBorders>
          </w:tcPr>
          <w:p w14:paraId="6E9327F6" w14:textId="77777777" w:rsidR="00061C40" w:rsidRPr="00310FAC" w:rsidRDefault="00061C40" w:rsidP="00061C40">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061C40" w14:paraId="45380117" w14:textId="77777777" w:rsidTr="131C66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5" w:type="dxa"/>
            <w:gridSpan w:val="4"/>
            <w:tcBorders>
              <w:left w:val="single" w:sz="4" w:space="0" w:color="auto"/>
              <w:right w:val="single" w:sz="4" w:space="0" w:color="auto"/>
            </w:tcBorders>
          </w:tcPr>
          <w:p w14:paraId="13628293" w14:textId="77777777" w:rsidR="00061C40" w:rsidRPr="00310FAC" w:rsidRDefault="00061C40" w:rsidP="00061C40">
            <w:pPr>
              <w:rPr>
                <w:sz w:val="20"/>
                <w:szCs w:val="20"/>
              </w:rPr>
            </w:pPr>
            <w:r>
              <w:rPr>
                <w:sz w:val="20"/>
                <w:szCs w:val="20"/>
              </w:rPr>
              <w:t xml:space="preserve">Applicant Comments: </w:t>
            </w:r>
          </w:p>
        </w:tc>
      </w:tr>
      <w:tr w:rsidR="00C72E61" w14:paraId="0E1E1ABE" w14:textId="77777777" w:rsidTr="0077199C">
        <w:tc>
          <w:tcPr>
            <w:cnfStyle w:val="001000000000" w:firstRow="0" w:lastRow="0" w:firstColumn="1" w:lastColumn="0" w:oddVBand="0" w:evenVBand="0" w:oddHBand="0" w:evenHBand="0" w:firstRowFirstColumn="0" w:firstRowLastColumn="0" w:lastRowFirstColumn="0" w:lastRowLastColumn="0"/>
            <w:tcW w:w="764" w:type="dxa"/>
            <w:tcBorders>
              <w:top w:val="dotted" w:sz="4" w:space="0" w:color="auto"/>
              <w:left w:val="single" w:sz="4" w:space="0" w:color="auto"/>
            </w:tcBorders>
          </w:tcPr>
          <w:p w14:paraId="03C60CCA" w14:textId="2BA26282" w:rsidR="00061C40" w:rsidRPr="00310FAC" w:rsidRDefault="006D4A60" w:rsidP="00061C40">
            <w:pPr>
              <w:jc w:val="center"/>
              <w:rPr>
                <w:sz w:val="20"/>
                <w:szCs w:val="20"/>
              </w:rPr>
            </w:pPr>
            <w:r>
              <w:rPr>
                <w:sz w:val="20"/>
                <w:szCs w:val="20"/>
              </w:rPr>
              <w:t>2</w:t>
            </w:r>
            <w:r w:rsidR="00061C40">
              <w:rPr>
                <w:sz w:val="20"/>
                <w:szCs w:val="20"/>
              </w:rPr>
              <w:t>.</w:t>
            </w:r>
            <w:r>
              <w:rPr>
                <w:sz w:val="20"/>
                <w:szCs w:val="20"/>
              </w:rPr>
              <w:t>4</w:t>
            </w:r>
          </w:p>
        </w:tc>
        <w:tc>
          <w:tcPr>
            <w:tcW w:w="2572" w:type="dxa"/>
            <w:tcBorders>
              <w:top w:val="dotted" w:sz="4" w:space="0" w:color="auto"/>
            </w:tcBorders>
          </w:tcPr>
          <w:p w14:paraId="5FE55754" w14:textId="3F111A10" w:rsidR="00061C40" w:rsidRPr="008C2FA2" w:rsidDel="008C2FA2" w:rsidRDefault="00061C40" w:rsidP="00061C4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Proposed Land Uses</w:t>
            </w:r>
            <w:r w:rsidR="00374985">
              <w:rPr>
                <w:sz w:val="20"/>
                <w:szCs w:val="20"/>
              </w:rPr>
              <w:t>*</w:t>
            </w:r>
          </w:p>
        </w:tc>
        <w:tc>
          <w:tcPr>
            <w:tcW w:w="4934" w:type="dxa"/>
            <w:tcBorders>
              <w:top w:val="dotted" w:sz="4" w:space="0" w:color="auto"/>
            </w:tcBorders>
          </w:tcPr>
          <w:p w14:paraId="7C542953" w14:textId="01377F8A" w:rsidR="00061C40" w:rsidRPr="00310FAC" w:rsidRDefault="00061C40" w:rsidP="00061C40">
            <w:pPr>
              <w:cnfStyle w:val="000000000000" w:firstRow="0" w:lastRow="0" w:firstColumn="0" w:lastColumn="0" w:oddVBand="0" w:evenVBand="0" w:oddHBand="0" w:evenHBand="0" w:firstRowFirstColumn="0" w:firstRowLastColumn="0" w:lastRowFirstColumn="0" w:lastRowLastColumn="0"/>
              <w:rPr>
                <w:sz w:val="20"/>
                <w:szCs w:val="20"/>
              </w:rPr>
            </w:pPr>
            <w:r w:rsidRPr="575FF3D0">
              <w:rPr>
                <w:sz w:val="20"/>
                <w:szCs w:val="20"/>
              </w:rPr>
              <w:t>Description of proposed land uses, including estimated number and type of housing units</w:t>
            </w:r>
            <w:r>
              <w:rPr>
                <w:sz w:val="20"/>
                <w:szCs w:val="20"/>
              </w:rPr>
              <w:t xml:space="preserve"> </w:t>
            </w:r>
          </w:p>
        </w:tc>
        <w:tc>
          <w:tcPr>
            <w:tcW w:w="1265" w:type="dxa"/>
            <w:tcBorders>
              <w:top w:val="dotted" w:sz="4" w:space="0" w:color="auto"/>
              <w:right w:val="single" w:sz="4" w:space="0" w:color="auto"/>
            </w:tcBorders>
          </w:tcPr>
          <w:p w14:paraId="43C24000" w14:textId="77777777" w:rsidR="00061C40" w:rsidRPr="00310FAC" w:rsidRDefault="00061C40" w:rsidP="00061C40">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A71E0A" w14:paraId="4A40885F" w14:textId="77777777" w:rsidTr="00A71E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5" w:type="dxa"/>
            <w:gridSpan w:val="4"/>
            <w:tcBorders>
              <w:left w:val="single" w:sz="4" w:space="0" w:color="auto"/>
              <w:right w:val="single" w:sz="4" w:space="0" w:color="auto"/>
            </w:tcBorders>
          </w:tcPr>
          <w:p w14:paraId="33F49D3A" w14:textId="77777777" w:rsidR="00061C40" w:rsidRPr="00310FAC" w:rsidRDefault="00061C40" w:rsidP="00061C40">
            <w:pPr>
              <w:rPr>
                <w:sz w:val="20"/>
                <w:szCs w:val="20"/>
              </w:rPr>
            </w:pPr>
            <w:r>
              <w:rPr>
                <w:sz w:val="20"/>
                <w:szCs w:val="20"/>
              </w:rPr>
              <w:t xml:space="preserve">Applicant Comments: </w:t>
            </w:r>
          </w:p>
        </w:tc>
      </w:tr>
    </w:tbl>
    <w:p w14:paraId="55A9620F" w14:textId="77777777" w:rsidR="00111A97" w:rsidRDefault="00111A97"/>
    <w:p w14:paraId="582497EE" w14:textId="7211C832" w:rsidR="00111A97" w:rsidRDefault="00111A97" w:rsidP="00322067">
      <w:pPr>
        <w:pStyle w:val="Heading3"/>
      </w:pPr>
      <w:r>
        <w:t>Ecosystem Resources &amp; Environmental Corridors</w:t>
      </w:r>
    </w:p>
    <w:tbl>
      <w:tblPr>
        <w:tblStyle w:val="ListTable1Light-Accent1"/>
        <w:tblW w:w="953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4"/>
        <w:gridCol w:w="2572"/>
        <w:gridCol w:w="4934"/>
        <w:gridCol w:w="1265"/>
      </w:tblGrid>
      <w:tr w:rsidR="00071145" w14:paraId="07FB3347" w14:textId="77777777" w:rsidTr="007719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Borders>
              <w:top w:val="single" w:sz="4" w:space="0" w:color="auto"/>
              <w:left w:val="single" w:sz="4" w:space="0" w:color="auto"/>
            </w:tcBorders>
          </w:tcPr>
          <w:p w14:paraId="7CCEDC00" w14:textId="15038D13" w:rsidR="00061C40" w:rsidRPr="00310FAC" w:rsidRDefault="006D4A60" w:rsidP="00061C40">
            <w:pPr>
              <w:jc w:val="center"/>
              <w:rPr>
                <w:sz w:val="20"/>
                <w:szCs w:val="20"/>
              </w:rPr>
            </w:pPr>
            <w:r>
              <w:rPr>
                <w:sz w:val="20"/>
                <w:szCs w:val="20"/>
              </w:rPr>
              <w:t>3</w:t>
            </w:r>
            <w:r w:rsidR="00061C40">
              <w:rPr>
                <w:sz w:val="20"/>
                <w:szCs w:val="20"/>
              </w:rPr>
              <w:t>.1</w:t>
            </w:r>
          </w:p>
        </w:tc>
        <w:tc>
          <w:tcPr>
            <w:tcW w:w="2572" w:type="dxa"/>
            <w:tcBorders>
              <w:top w:val="single" w:sz="4" w:space="0" w:color="auto"/>
            </w:tcBorders>
          </w:tcPr>
          <w:p w14:paraId="26DAE8D5" w14:textId="76D23CED" w:rsidR="00061C40" w:rsidRPr="008C2FA2" w:rsidDel="008C2FA2" w:rsidRDefault="00061C40" w:rsidP="00061C40">
            <w:pP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Ecosystem Resource Features</w:t>
            </w:r>
          </w:p>
        </w:tc>
        <w:tc>
          <w:tcPr>
            <w:tcW w:w="4934" w:type="dxa"/>
            <w:tcBorders>
              <w:top w:val="single" w:sz="4" w:space="0" w:color="auto"/>
            </w:tcBorders>
          </w:tcPr>
          <w:p w14:paraId="3722FE88" w14:textId="13CAEDAF" w:rsidR="00061C40" w:rsidRPr="00310FAC" w:rsidRDefault="00061C40" w:rsidP="00061C40">
            <w:pP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 xml:space="preserve">Description and map of </w:t>
            </w:r>
            <w:r w:rsidRPr="008F6E9C">
              <w:rPr>
                <w:sz w:val="20"/>
                <w:szCs w:val="20"/>
              </w:rPr>
              <w:t>wetlands, water bodies, drainageways, floodplains</w:t>
            </w:r>
            <w:r>
              <w:rPr>
                <w:sz w:val="20"/>
                <w:szCs w:val="20"/>
              </w:rPr>
              <w:t xml:space="preserve"> (1% and 0.2% annual chance)</w:t>
            </w:r>
            <w:r w:rsidRPr="008F6E9C">
              <w:rPr>
                <w:sz w:val="20"/>
                <w:szCs w:val="20"/>
              </w:rPr>
              <w:t xml:space="preserve">, steep (&gt;12%) slopes, woodlands, </w:t>
            </w:r>
            <w:r>
              <w:rPr>
                <w:sz w:val="20"/>
                <w:szCs w:val="20"/>
              </w:rPr>
              <w:t xml:space="preserve">internally drained depressions, </w:t>
            </w:r>
            <w:r w:rsidRPr="008F6E9C">
              <w:rPr>
                <w:sz w:val="20"/>
                <w:szCs w:val="20"/>
              </w:rPr>
              <w:t xml:space="preserve">areas of </w:t>
            </w:r>
            <w:r>
              <w:rPr>
                <w:sz w:val="20"/>
                <w:szCs w:val="20"/>
              </w:rPr>
              <w:t>endangered or sensitive habitats</w:t>
            </w:r>
            <w:r w:rsidRPr="008F6E9C">
              <w:rPr>
                <w:sz w:val="20"/>
                <w:szCs w:val="20"/>
              </w:rPr>
              <w:t xml:space="preserve">, </w:t>
            </w:r>
            <w:r>
              <w:rPr>
                <w:sz w:val="20"/>
                <w:szCs w:val="20"/>
              </w:rPr>
              <w:t>areas of problem soils or unique geological formations</w:t>
            </w:r>
            <w:r w:rsidRPr="008F6E9C">
              <w:rPr>
                <w:sz w:val="20"/>
                <w:szCs w:val="20"/>
              </w:rPr>
              <w:t xml:space="preserve">, groundwater recharge areas, and other such </w:t>
            </w:r>
            <w:r>
              <w:rPr>
                <w:sz w:val="20"/>
                <w:szCs w:val="20"/>
              </w:rPr>
              <w:t>environmentally sensitive areas, within and in the immediate vicinity of the amendment area</w:t>
            </w:r>
          </w:p>
        </w:tc>
        <w:tc>
          <w:tcPr>
            <w:tcW w:w="1265" w:type="dxa"/>
            <w:tcBorders>
              <w:top w:val="single" w:sz="4" w:space="0" w:color="auto"/>
              <w:right w:val="single" w:sz="4" w:space="0" w:color="auto"/>
            </w:tcBorders>
          </w:tcPr>
          <w:p w14:paraId="548B885D" w14:textId="77777777" w:rsidR="00061C40" w:rsidRPr="00310FAC" w:rsidRDefault="00061C40" w:rsidP="00061C40">
            <w:pPr>
              <w:jc w:val="center"/>
              <w:cnfStyle w:val="100000000000" w:firstRow="1" w:lastRow="0" w:firstColumn="0" w:lastColumn="0" w:oddVBand="0" w:evenVBand="0" w:oddHBand="0" w:evenHBand="0" w:firstRowFirstColumn="0" w:firstRowLastColumn="0" w:lastRowFirstColumn="0" w:lastRowLastColumn="0"/>
              <w:rPr>
                <w:sz w:val="20"/>
                <w:szCs w:val="20"/>
              </w:rPr>
            </w:pPr>
          </w:p>
        </w:tc>
      </w:tr>
      <w:tr w:rsidR="00061C40" w14:paraId="2E1EBD18" w14:textId="77777777" w:rsidTr="00771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5" w:type="dxa"/>
            <w:gridSpan w:val="4"/>
            <w:tcBorders>
              <w:left w:val="single" w:sz="4" w:space="0" w:color="auto"/>
              <w:right w:val="single" w:sz="4" w:space="0" w:color="auto"/>
            </w:tcBorders>
          </w:tcPr>
          <w:p w14:paraId="4AEAD5F4" w14:textId="77777777" w:rsidR="00061C40" w:rsidRPr="00310FAC" w:rsidRDefault="00061C40" w:rsidP="00061C40">
            <w:pPr>
              <w:rPr>
                <w:sz w:val="20"/>
                <w:szCs w:val="20"/>
              </w:rPr>
            </w:pPr>
            <w:r>
              <w:rPr>
                <w:sz w:val="20"/>
                <w:szCs w:val="20"/>
              </w:rPr>
              <w:t xml:space="preserve">Applicant Comments: </w:t>
            </w:r>
          </w:p>
        </w:tc>
      </w:tr>
      <w:tr w:rsidR="00071145" w14:paraId="248C919B" w14:textId="77777777" w:rsidTr="0077199C">
        <w:tc>
          <w:tcPr>
            <w:cnfStyle w:val="001000000000" w:firstRow="0" w:lastRow="0" w:firstColumn="1" w:lastColumn="0" w:oddVBand="0" w:evenVBand="0" w:oddHBand="0" w:evenHBand="0" w:firstRowFirstColumn="0" w:firstRowLastColumn="0" w:lastRowFirstColumn="0" w:lastRowLastColumn="0"/>
            <w:tcW w:w="764" w:type="dxa"/>
            <w:tcBorders>
              <w:top w:val="dotted" w:sz="4" w:space="0" w:color="auto"/>
              <w:left w:val="single" w:sz="4" w:space="0" w:color="auto"/>
            </w:tcBorders>
          </w:tcPr>
          <w:p w14:paraId="13126F17" w14:textId="49902869" w:rsidR="00061C40" w:rsidRPr="00310FAC" w:rsidRDefault="006D4A60" w:rsidP="00061C40">
            <w:pPr>
              <w:jc w:val="center"/>
              <w:rPr>
                <w:sz w:val="20"/>
                <w:szCs w:val="20"/>
              </w:rPr>
            </w:pPr>
            <w:r>
              <w:rPr>
                <w:sz w:val="20"/>
                <w:szCs w:val="20"/>
              </w:rPr>
              <w:t>3</w:t>
            </w:r>
            <w:r w:rsidR="00061C40">
              <w:rPr>
                <w:sz w:val="20"/>
                <w:szCs w:val="20"/>
              </w:rPr>
              <w:t>.2</w:t>
            </w:r>
          </w:p>
        </w:tc>
        <w:tc>
          <w:tcPr>
            <w:tcW w:w="2572" w:type="dxa"/>
            <w:tcBorders>
              <w:top w:val="dotted" w:sz="4" w:space="0" w:color="auto"/>
            </w:tcBorders>
          </w:tcPr>
          <w:p w14:paraId="453C7F6D" w14:textId="77777777" w:rsidR="00061C40" w:rsidRPr="008C2FA2" w:rsidDel="008C2FA2" w:rsidRDefault="00061C40" w:rsidP="00061C4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Map of Proposed Environmental Corridors</w:t>
            </w:r>
          </w:p>
        </w:tc>
        <w:tc>
          <w:tcPr>
            <w:tcW w:w="4934" w:type="dxa"/>
            <w:tcBorders>
              <w:top w:val="dotted" w:sz="4" w:space="0" w:color="auto"/>
            </w:tcBorders>
          </w:tcPr>
          <w:p w14:paraId="3CF149AC" w14:textId="46C39CF0" w:rsidR="00061C40" w:rsidRPr="00310FAC" w:rsidRDefault="00061C40" w:rsidP="00061C40">
            <w:pPr>
              <w:cnfStyle w:val="000000000000" w:firstRow="0" w:lastRow="0" w:firstColumn="0" w:lastColumn="0" w:oddVBand="0" w:evenVBand="0" w:oddHBand="0" w:evenHBand="0" w:firstRowFirstColumn="0" w:firstRowLastColumn="0" w:lastRowFirstColumn="0" w:lastRowLastColumn="0"/>
              <w:rPr>
                <w:sz w:val="20"/>
                <w:szCs w:val="20"/>
              </w:rPr>
            </w:pPr>
            <w:r w:rsidRPr="131C669F">
              <w:rPr>
                <w:sz w:val="20"/>
                <w:szCs w:val="20"/>
              </w:rPr>
              <w:t>Map of proposed Environmental Corridors within the amendment area, which includes an overlay of Estimated and Voluntary Environmental Corridors mapping (see CARPC Open Data Portal)</w:t>
            </w:r>
          </w:p>
        </w:tc>
        <w:tc>
          <w:tcPr>
            <w:tcW w:w="1265" w:type="dxa"/>
            <w:tcBorders>
              <w:top w:val="dotted" w:sz="4" w:space="0" w:color="auto"/>
              <w:right w:val="single" w:sz="4" w:space="0" w:color="auto"/>
            </w:tcBorders>
          </w:tcPr>
          <w:p w14:paraId="0FA4137E" w14:textId="77777777" w:rsidR="00061C40" w:rsidRPr="00310FAC" w:rsidRDefault="00061C40" w:rsidP="00061C40">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061C40" w14:paraId="78013DF6" w14:textId="77777777" w:rsidTr="00771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5" w:type="dxa"/>
            <w:gridSpan w:val="4"/>
            <w:tcBorders>
              <w:left w:val="single" w:sz="4" w:space="0" w:color="auto"/>
              <w:right w:val="single" w:sz="4" w:space="0" w:color="auto"/>
            </w:tcBorders>
          </w:tcPr>
          <w:p w14:paraId="3FBAB010" w14:textId="77777777" w:rsidR="00061C40" w:rsidRPr="00310FAC" w:rsidRDefault="00061C40" w:rsidP="00061C40">
            <w:pPr>
              <w:rPr>
                <w:sz w:val="20"/>
                <w:szCs w:val="20"/>
              </w:rPr>
            </w:pPr>
            <w:r>
              <w:rPr>
                <w:sz w:val="20"/>
                <w:szCs w:val="20"/>
              </w:rPr>
              <w:t xml:space="preserve">Applicant Comments: </w:t>
            </w:r>
          </w:p>
        </w:tc>
      </w:tr>
      <w:tr w:rsidR="00071145" w14:paraId="04095670" w14:textId="77777777" w:rsidTr="0077199C">
        <w:tc>
          <w:tcPr>
            <w:cnfStyle w:val="001000000000" w:firstRow="0" w:lastRow="0" w:firstColumn="1" w:lastColumn="0" w:oddVBand="0" w:evenVBand="0" w:oddHBand="0" w:evenHBand="0" w:firstRowFirstColumn="0" w:firstRowLastColumn="0" w:lastRowFirstColumn="0" w:lastRowLastColumn="0"/>
            <w:tcW w:w="764" w:type="dxa"/>
            <w:tcBorders>
              <w:top w:val="dotted" w:sz="4" w:space="0" w:color="auto"/>
              <w:left w:val="single" w:sz="4" w:space="0" w:color="auto"/>
            </w:tcBorders>
          </w:tcPr>
          <w:p w14:paraId="720FC705" w14:textId="171D09EA" w:rsidR="00061C40" w:rsidRPr="00310FAC" w:rsidRDefault="006D4A60" w:rsidP="00061C40">
            <w:pPr>
              <w:jc w:val="center"/>
              <w:rPr>
                <w:sz w:val="20"/>
                <w:szCs w:val="20"/>
              </w:rPr>
            </w:pPr>
            <w:r>
              <w:rPr>
                <w:sz w:val="20"/>
                <w:szCs w:val="20"/>
              </w:rPr>
              <w:t>3</w:t>
            </w:r>
            <w:r w:rsidR="00061C40">
              <w:rPr>
                <w:sz w:val="20"/>
                <w:szCs w:val="20"/>
              </w:rPr>
              <w:t>.3</w:t>
            </w:r>
          </w:p>
        </w:tc>
        <w:tc>
          <w:tcPr>
            <w:tcW w:w="2572" w:type="dxa"/>
            <w:tcBorders>
              <w:top w:val="dotted" w:sz="4" w:space="0" w:color="auto"/>
            </w:tcBorders>
          </w:tcPr>
          <w:p w14:paraId="6253119C" w14:textId="49F6019A" w:rsidR="00061C40" w:rsidRPr="008C2FA2" w:rsidDel="008C2FA2" w:rsidRDefault="00061C40" w:rsidP="00061C4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Proposed Environmental Corridor</w:t>
            </w:r>
            <w:r w:rsidR="00E2137E">
              <w:rPr>
                <w:sz w:val="20"/>
                <w:szCs w:val="20"/>
              </w:rPr>
              <w:t>s</w:t>
            </w:r>
          </w:p>
        </w:tc>
        <w:tc>
          <w:tcPr>
            <w:tcW w:w="4934" w:type="dxa"/>
            <w:tcBorders>
              <w:top w:val="dotted" w:sz="4" w:space="0" w:color="auto"/>
            </w:tcBorders>
          </w:tcPr>
          <w:p w14:paraId="27D7852F" w14:textId="16FB5B9D" w:rsidR="00061C40" w:rsidRPr="00310FAC" w:rsidRDefault="00061C40" w:rsidP="00061C4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Description of proposed</w:t>
            </w:r>
            <w:r w:rsidRPr="008F6E9C">
              <w:rPr>
                <w:sz w:val="20"/>
                <w:szCs w:val="20"/>
              </w:rPr>
              <w:t xml:space="preserve"> Environmental Corridors </w:t>
            </w:r>
            <w:r>
              <w:rPr>
                <w:sz w:val="20"/>
                <w:szCs w:val="20"/>
              </w:rPr>
              <w:t>in accordance with</w:t>
            </w:r>
            <w:r w:rsidRPr="008F6E9C">
              <w:rPr>
                <w:sz w:val="20"/>
                <w:szCs w:val="20"/>
              </w:rPr>
              <w:t xml:space="preserve"> the </w:t>
            </w:r>
            <w:r>
              <w:rPr>
                <w:sz w:val="20"/>
                <w:szCs w:val="20"/>
              </w:rPr>
              <w:t>Policies &amp; C</w:t>
            </w:r>
            <w:r w:rsidRPr="008F6E9C">
              <w:rPr>
                <w:sz w:val="20"/>
                <w:szCs w:val="20"/>
              </w:rPr>
              <w:t xml:space="preserve">riteria </w:t>
            </w:r>
            <w:r>
              <w:rPr>
                <w:sz w:val="20"/>
                <w:szCs w:val="20"/>
              </w:rPr>
              <w:t xml:space="preserve">for Environmental Corridors </w:t>
            </w:r>
            <w:r w:rsidRPr="008F6E9C">
              <w:rPr>
                <w:sz w:val="20"/>
                <w:szCs w:val="20"/>
              </w:rPr>
              <w:t xml:space="preserve">adopted in the </w:t>
            </w:r>
            <w:r w:rsidRPr="0077199C">
              <w:rPr>
                <w:i/>
                <w:iCs/>
                <w:sz w:val="20"/>
                <w:szCs w:val="20"/>
              </w:rPr>
              <w:t>Dane County</w:t>
            </w:r>
            <w:r>
              <w:rPr>
                <w:sz w:val="20"/>
                <w:szCs w:val="20"/>
              </w:rPr>
              <w:t xml:space="preserve"> </w:t>
            </w:r>
            <w:r w:rsidRPr="0077199C">
              <w:rPr>
                <w:i/>
                <w:iCs/>
                <w:sz w:val="20"/>
                <w:szCs w:val="20"/>
              </w:rPr>
              <w:t>Water Quality Plan</w:t>
            </w:r>
            <w:r>
              <w:rPr>
                <w:sz w:val="20"/>
                <w:szCs w:val="20"/>
              </w:rPr>
              <w:t>, including whether Voluntary Environmental Corridors have been proposed for inclusion</w:t>
            </w:r>
          </w:p>
        </w:tc>
        <w:tc>
          <w:tcPr>
            <w:tcW w:w="1265" w:type="dxa"/>
            <w:tcBorders>
              <w:top w:val="dotted" w:sz="4" w:space="0" w:color="auto"/>
              <w:right w:val="single" w:sz="4" w:space="0" w:color="auto"/>
            </w:tcBorders>
          </w:tcPr>
          <w:p w14:paraId="121D2B0D" w14:textId="77777777" w:rsidR="00061C40" w:rsidRPr="00310FAC" w:rsidRDefault="00061C40" w:rsidP="00061C40">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061C40" w14:paraId="0C82ABC6" w14:textId="77777777" w:rsidTr="00771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5" w:type="dxa"/>
            <w:gridSpan w:val="4"/>
            <w:tcBorders>
              <w:left w:val="single" w:sz="4" w:space="0" w:color="auto"/>
              <w:right w:val="single" w:sz="4" w:space="0" w:color="auto"/>
            </w:tcBorders>
          </w:tcPr>
          <w:p w14:paraId="7545A974" w14:textId="77777777" w:rsidR="00061C40" w:rsidRPr="00310FAC" w:rsidRDefault="00061C40" w:rsidP="00061C40">
            <w:pPr>
              <w:rPr>
                <w:sz w:val="20"/>
                <w:szCs w:val="20"/>
              </w:rPr>
            </w:pPr>
            <w:r>
              <w:rPr>
                <w:sz w:val="20"/>
                <w:szCs w:val="20"/>
              </w:rPr>
              <w:t xml:space="preserve">Applicant Comments: </w:t>
            </w:r>
          </w:p>
        </w:tc>
      </w:tr>
      <w:tr w:rsidR="003A1603" w14:paraId="165CADE0" w14:textId="77777777" w:rsidTr="0077199C">
        <w:tc>
          <w:tcPr>
            <w:cnfStyle w:val="001000000000" w:firstRow="0" w:lastRow="0" w:firstColumn="1" w:lastColumn="0" w:oddVBand="0" w:evenVBand="0" w:oddHBand="0" w:evenHBand="0" w:firstRowFirstColumn="0" w:firstRowLastColumn="0" w:lastRowFirstColumn="0" w:lastRowLastColumn="0"/>
            <w:tcW w:w="764" w:type="dxa"/>
            <w:tcBorders>
              <w:top w:val="dotted" w:sz="4" w:space="0" w:color="auto"/>
              <w:left w:val="single" w:sz="4" w:space="0" w:color="auto"/>
            </w:tcBorders>
          </w:tcPr>
          <w:p w14:paraId="7C034B49" w14:textId="0B378CAE" w:rsidR="003A1603" w:rsidRPr="00310FAC" w:rsidRDefault="006D4A60">
            <w:pPr>
              <w:jc w:val="center"/>
              <w:rPr>
                <w:sz w:val="20"/>
                <w:szCs w:val="20"/>
              </w:rPr>
            </w:pPr>
            <w:bookmarkStart w:id="1" w:name="_Hlk204077350"/>
            <w:r>
              <w:rPr>
                <w:sz w:val="20"/>
                <w:szCs w:val="20"/>
              </w:rPr>
              <w:t>3</w:t>
            </w:r>
            <w:r w:rsidR="003A1603">
              <w:rPr>
                <w:sz w:val="20"/>
                <w:szCs w:val="20"/>
              </w:rPr>
              <w:t>.</w:t>
            </w:r>
            <w:r>
              <w:rPr>
                <w:sz w:val="20"/>
                <w:szCs w:val="20"/>
              </w:rPr>
              <w:t>4</w:t>
            </w:r>
          </w:p>
        </w:tc>
        <w:tc>
          <w:tcPr>
            <w:tcW w:w="2572" w:type="dxa"/>
            <w:tcBorders>
              <w:top w:val="dotted" w:sz="4" w:space="0" w:color="auto"/>
            </w:tcBorders>
          </w:tcPr>
          <w:p w14:paraId="256C1EA4" w14:textId="7B319D82" w:rsidR="003A1603" w:rsidRPr="008C2FA2" w:rsidDel="008C2FA2" w:rsidRDefault="00E2137E">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Protection of</w:t>
            </w:r>
            <w:r w:rsidR="003A1603">
              <w:rPr>
                <w:sz w:val="20"/>
                <w:szCs w:val="20"/>
              </w:rPr>
              <w:t xml:space="preserve"> Environmental Corridor</w:t>
            </w:r>
            <w:r>
              <w:rPr>
                <w:sz w:val="20"/>
                <w:szCs w:val="20"/>
              </w:rPr>
              <w:t>s</w:t>
            </w:r>
          </w:p>
        </w:tc>
        <w:tc>
          <w:tcPr>
            <w:tcW w:w="4934" w:type="dxa"/>
            <w:tcBorders>
              <w:top w:val="dotted" w:sz="4" w:space="0" w:color="auto"/>
            </w:tcBorders>
          </w:tcPr>
          <w:p w14:paraId="3FE03B71" w14:textId="34D2733D" w:rsidR="003A1603" w:rsidRPr="00310FAC" w:rsidRDefault="003A1603">
            <w:pPr>
              <w:cnfStyle w:val="000000000000" w:firstRow="0" w:lastRow="0" w:firstColumn="0" w:lastColumn="0" w:oddVBand="0" w:evenVBand="0" w:oddHBand="0" w:evenHBand="0" w:firstRowFirstColumn="0" w:firstRowLastColumn="0" w:lastRowFirstColumn="0" w:lastRowLastColumn="0"/>
              <w:rPr>
                <w:sz w:val="20"/>
                <w:szCs w:val="20"/>
              </w:rPr>
            </w:pPr>
            <w:r w:rsidRPr="00E2137E">
              <w:rPr>
                <w:sz w:val="20"/>
                <w:szCs w:val="20"/>
              </w:rPr>
              <w:t xml:space="preserve">Description of </w:t>
            </w:r>
            <w:r w:rsidR="002F3EDA" w:rsidRPr="00E2137E">
              <w:rPr>
                <w:sz w:val="20"/>
                <w:szCs w:val="20"/>
              </w:rPr>
              <w:t xml:space="preserve">local policies, ordinances and other measures which are </w:t>
            </w:r>
            <w:r w:rsidR="00E2137E" w:rsidRPr="0077199C">
              <w:rPr>
                <w:sz w:val="20"/>
                <w:szCs w:val="20"/>
              </w:rPr>
              <w:t>in place</w:t>
            </w:r>
            <w:r w:rsidR="002F3EDA" w:rsidRPr="00E2137E">
              <w:rPr>
                <w:sz w:val="20"/>
                <w:szCs w:val="20"/>
              </w:rPr>
              <w:t xml:space="preserve"> to </w:t>
            </w:r>
            <w:r w:rsidR="00F67819" w:rsidRPr="00E2137E">
              <w:rPr>
                <w:sz w:val="20"/>
                <w:szCs w:val="20"/>
              </w:rPr>
              <w:t xml:space="preserve">protect designated </w:t>
            </w:r>
            <w:r w:rsidRPr="00E2137E">
              <w:rPr>
                <w:sz w:val="20"/>
                <w:szCs w:val="20"/>
              </w:rPr>
              <w:t xml:space="preserve">Environmental Corridors in accordance with the Policies &amp; Criteria for Environmental Corridors adopted in the </w:t>
            </w:r>
            <w:r w:rsidRPr="00E2137E">
              <w:rPr>
                <w:i/>
                <w:iCs/>
                <w:sz w:val="20"/>
                <w:szCs w:val="20"/>
              </w:rPr>
              <w:t>Dane County</w:t>
            </w:r>
            <w:r w:rsidRPr="00E2137E">
              <w:rPr>
                <w:sz w:val="20"/>
                <w:szCs w:val="20"/>
              </w:rPr>
              <w:t xml:space="preserve"> </w:t>
            </w:r>
            <w:r w:rsidRPr="00E2137E">
              <w:rPr>
                <w:i/>
                <w:iCs/>
                <w:sz w:val="20"/>
                <w:szCs w:val="20"/>
              </w:rPr>
              <w:t>Water Quality Plan</w:t>
            </w:r>
          </w:p>
        </w:tc>
        <w:tc>
          <w:tcPr>
            <w:tcW w:w="1265" w:type="dxa"/>
            <w:tcBorders>
              <w:top w:val="dotted" w:sz="4" w:space="0" w:color="auto"/>
              <w:right w:val="single" w:sz="4" w:space="0" w:color="auto"/>
            </w:tcBorders>
          </w:tcPr>
          <w:p w14:paraId="18552AEE" w14:textId="77777777" w:rsidR="003A1603" w:rsidRPr="00310FAC" w:rsidRDefault="003A1603">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3A1603" w14:paraId="69DB3FF9" w14:textId="77777777" w:rsidTr="00771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5" w:type="dxa"/>
            <w:gridSpan w:val="4"/>
            <w:tcBorders>
              <w:left w:val="single" w:sz="4" w:space="0" w:color="auto"/>
              <w:right w:val="single" w:sz="4" w:space="0" w:color="auto"/>
            </w:tcBorders>
          </w:tcPr>
          <w:p w14:paraId="7C8733CD" w14:textId="77777777" w:rsidR="003A1603" w:rsidRPr="00310FAC" w:rsidRDefault="003A1603">
            <w:pPr>
              <w:rPr>
                <w:sz w:val="20"/>
                <w:szCs w:val="20"/>
              </w:rPr>
            </w:pPr>
            <w:r>
              <w:rPr>
                <w:sz w:val="20"/>
                <w:szCs w:val="20"/>
              </w:rPr>
              <w:t xml:space="preserve">Applicant Comments: </w:t>
            </w:r>
          </w:p>
        </w:tc>
      </w:tr>
      <w:tr w:rsidR="00071145" w14:paraId="04FB248F" w14:textId="77777777" w:rsidTr="0077199C">
        <w:tc>
          <w:tcPr>
            <w:cnfStyle w:val="001000000000" w:firstRow="0" w:lastRow="0" w:firstColumn="1" w:lastColumn="0" w:oddVBand="0" w:evenVBand="0" w:oddHBand="0" w:evenHBand="0" w:firstRowFirstColumn="0" w:firstRowLastColumn="0" w:lastRowFirstColumn="0" w:lastRowLastColumn="0"/>
            <w:tcW w:w="764" w:type="dxa"/>
            <w:tcBorders>
              <w:top w:val="dotted" w:sz="4" w:space="0" w:color="auto"/>
              <w:left w:val="single" w:sz="4" w:space="0" w:color="auto"/>
            </w:tcBorders>
          </w:tcPr>
          <w:p w14:paraId="01239180" w14:textId="1654CCD4" w:rsidR="00061C40" w:rsidRDefault="006D4A60" w:rsidP="00061C40">
            <w:pPr>
              <w:jc w:val="center"/>
              <w:rPr>
                <w:sz w:val="20"/>
                <w:szCs w:val="20"/>
              </w:rPr>
            </w:pPr>
            <w:r>
              <w:rPr>
                <w:sz w:val="20"/>
                <w:szCs w:val="20"/>
              </w:rPr>
              <w:t>3</w:t>
            </w:r>
            <w:r w:rsidR="00061C40">
              <w:rPr>
                <w:sz w:val="20"/>
                <w:szCs w:val="20"/>
              </w:rPr>
              <w:t>.</w:t>
            </w:r>
            <w:r>
              <w:rPr>
                <w:sz w:val="20"/>
                <w:szCs w:val="20"/>
              </w:rPr>
              <w:t>5</w:t>
            </w:r>
          </w:p>
        </w:tc>
        <w:tc>
          <w:tcPr>
            <w:tcW w:w="2572" w:type="dxa"/>
            <w:tcBorders>
              <w:top w:val="dotted" w:sz="4" w:space="0" w:color="auto"/>
            </w:tcBorders>
          </w:tcPr>
          <w:p w14:paraId="4C9184B6" w14:textId="7DFCD72C" w:rsidR="00061C40" w:rsidRPr="008C2FA2" w:rsidDel="008C2FA2" w:rsidRDefault="00061C40" w:rsidP="00061C4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Supporting Documentation</w:t>
            </w:r>
          </w:p>
        </w:tc>
        <w:tc>
          <w:tcPr>
            <w:tcW w:w="4934" w:type="dxa"/>
            <w:tcBorders>
              <w:top w:val="dotted" w:sz="4" w:space="0" w:color="auto"/>
            </w:tcBorders>
          </w:tcPr>
          <w:p w14:paraId="059D1037" w14:textId="1205D4AE" w:rsidR="00061C40" w:rsidRPr="008F6E9C" w:rsidRDefault="00061C40" w:rsidP="00061C4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A copy of relevant reports and approvals, e.g., wetland delineations (within previous 5 years), DNR </w:t>
            </w:r>
            <w:proofErr w:type="gramStart"/>
            <w:r>
              <w:rPr>
                <w:sz w:val="20"/>
                <w:szCs w:val="20"/>
              </w:rPr>
              <w:t>stream navigability</w:t>
            </w:r>
            <w:proofErr w:type="gramEnd"/>
            <w:r>
              <w:rPr>
                <w:sz w:val="20"/>
                <w:szCs w:val="20"/>
              </w:rPr>
              <w:t xml:space="preserve"> determinations, FEMA Letter of Map </w:t>
            </w:r>
            <w:proofErr w:type="gramStart"/>
            <w:r>
              <w:rPr>
                <w:sz w:val="20"/>
                <w:szCs w:val="20"/>
              </w:rPr>
              <w:t>Changes, tree survey</w:t>
            </w:r>
            <w:proofErr w:type="gramEnd"/>
            <w:r>
              <w:rPr>
                <w:sz w:val="20"/>
                <w:szCs w:val="20"/>
              </w:rPr>
              <w:t xml:space="preserve">, etc. </w:t>
            </w:r>
          </w:p>
        </w:tc>
        <w:tc>
          <w:tcPr>
            <w:tcW w:w="1265" w:type="dxa"/>
            <w:tcBorders>
              <w:top w:val="dotted" w:sz="4" w:space="0" w:color="auto"/>
              <w:right w:val="single" w:sz="4" w:space="0" w:color="auto"/>
            </w:tcBorders>
          </w:tcPr>
          <w:p w14:paraId="7583C19A" w14:textId="77777777" w:rsidR="00061C40" w:rsidRPr="00310FAC" w:rsidRDefault="00061C40" w:rsidP="00061C40">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061C40" w14:paraId="64CC5E40" w14:textId="77777777" w:rsidTr="131C66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5" w:type="dxa"/>
            <w:gridSpan w:val="4"/>
            <w:tcBorders>
              <w:left w:val="single" w:sz="4" w:space="0" w:color="auto"/>
              <w:right w:val="single" w:sz="4" w:space="0" w:color="auto"/>
            </w:tcBorders>
          </w:tcPr>
          <w:p w14:paraId="23112BDC" w14:textId="77777777" w:rsidR="00061C40" w:rsidRPr="00310FAC" w:rsidRDefault="00061C40" w:rsidP="00061C40">
            <w:pPr>
              <w:rPr>
                <w:sz w:val="20"/>
                <w:szCs w:val="20"/>
              </w:rPr>
            </w:pPr>
            <w:r>
              <w:rPr>
                <w:sz w:val="20"/>
                <w:szCs w:val="20"/>
              </w:rPr>
              <w:lastRenderedPageBreak/>
              <w:t xml:space="preserve">Applicant Comments: </w:t>
            </w:r>
          </w:p>
        </w:tc>
      </w:tr>
    </w:tbl>
    <w:p w14:paraId="56A0C90D" w14:textId="617058CA" w:rsidR="00111A97" w:rsidRDefault="00111A97" w:rsidP="00322067">
      <w:pPr>
        <w:pStyle w:val="Heading3"/>
      </w:pPr>
      <w:r>
        <w:t>Utilities (Sanitary Sewer)</w:t>
      </w:r>
    </w:p>
    <w:tbl>
      <w:tblPr>
        <w:tblStyle w:val="ListTable1Light-Accent1"/>
        <w:tblW w:w="953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4"/>
        <w:gridCol w:w="2572"/>
        <w:gridCol w:w="4934"/>
        <w:gridCol w:w="1265"/>
      </w:tblGrid>
      <w:tr w:rsidR="00C72E61" w14:paraId="3574011C" w14:textId="77777777" w:rsidTr="007719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Borders>
              <w:top w:val="single" w:sz="4" w:space="0" w:color="auto"/>
              <w:left w:val="single" w:sz="4" w:space="0" w:color="auto"/>
            </w:tcBorders>
          </w:tcPr>
          <w:p w14:paraId="4B3D021F" w14:textId="1C563FD0" w:rsidR="00061C40" w:rsidRPr="00310FAC" w:rsidRDefault="006D4A60" w:rsidP="00061C40">
            <w:pPr>
              <w:jc w:val="center"/>
              <w:rPr>
                <w:sz w:val="20"/>
                <w:szCs w:val="20"/>
              </w:rPr>
            </w:pPr>
            <w:r>
              <w:rPr>
                <w:sz w:val="20"/>
                <w:szCs w:val="20"/>
              </w:rPr>
              <w:t>4</w:t>
            </w:r>
            <w:r w:rsidR="00061C40">
              <w:rPr>
                <w:sz w:val="20"/>
                <w:szCs w:val="20"/>
              </w:rPr>
              <w:t>.1</w:t>
            </w:r>
          </w:p>
        </w:tc>
        <w:tc>
          <w:tcPr>
            <w:tcW w:w="2572" w:type="dxa"/>
            <w:tcBorders>
              <w:top w:val="single" w:sz="4" w:space="0" w:color="auto"/>
            </w:tcBorders>
          </w:tcPr>
          <w:p w14:paraId="7E872A69" w14:textId="7C66259B" w:rsidR="00061C40" w:rsidRPr="008C2FA2" w:rsidDel="008C2FA2" w:rsidRDefault="00061C40" w:rsidP="00061C40">
            <w:pP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Proposed Sanitary Sewer</w:t>
            </w:r>
          </w:p>
        </w:tc>
        <w:tc>
          <w:tcPr>
            <w:tcW w:w="4934" w:type="dxa"/>
            <w:tcBorders>
              <w:top w:val="single" w:sz="4" w:space="0" w:color="auto"/>
            </w:tcBorders>
          </w:tcPr>
          <w:p w14:paraId="22730578" w14:textId="670800CC" w:rsidR="00061C40" w:rsidRPr="00310FAC" w:rsidRDefault="00061C40" w:rsidP="00061C40">
            <w:pPr>
              <w:cnfStyle w:val="100000000000" w:firstRow="1" w:lastRow="0" w:firstColumn="0" w:lastColumn="0" w:oddVBand="0" w:evenVBand="0" w:oddHBand="0" w:evenHBand="0" w:firstRowFirstColumn="0" w:firstRowLastColumn="0" w:lastRowFirstColumn="0" w:lastRowLastColumn="0"/>
              <w:rPr>
                <w:sz w:val="20"/>
                <w:szCs w:val="20"/>
              </w:rPr>
            </w:pPr>
            <w:r w:rsidRPr="008F6E9C">
              <w:rPr>
                <w:sz w:val="20"/>
                <w:szCs w:val="20"/>
              </w:rPr>
              <w:t>Descri</w:t>
            </w:r>
            <w:r>
              <w:rPr>
                <w:sz w:val="20"/>
                <w:szCs w:val="20"/>
              </w:rPr>
              <w:t xml:space="preserve">ption and </w:t>
            </w:r>
            <w:r w:rsidRPr="008F6E9C">
              <w:rPr>
                <w:sz w:val="20"/>
                <w:szCs w:val="20"/>
              </w:rPr>
              <w:t xml:space="preserve">map of the proposed sanitary sewer </w:t>
            </w:r>
            <w:r w:rsidR="009A3277">
              <w:rPr>
                <w:sz w:val="20"/>
                <w:szCs w:val="20"/>
              </w:rPr>
              <w:t>connection(s)</w:t>
            </w:r>
            <w:r w:rsidR="009A3277" w:rsidRPr="008F6E9C">
              <w:rPr>
                <w:sz w:val="20"/>
                <w:szCs w:val="20"/>
              </w:rPr>
              <w:t xml:space="preserve"> </w:t>
            </w:r>
            <w:r w:rsidRPr="008F6E9C">
              <w:rPr>
                <w:sz w:val="20"/>
                <w:szCs w:val="20"/>
              </w:rPr>
              <w:t xml:space="preserve">for the </w:t>
            </w:r>
            <w:r>
              <w:rPr>
                <w:sz w:val="20"/>
                <w:szCs w:val="20"/>
              </w:rPr>
              <w:t>amendment area</w:t>
            </w:r>
          </w:p>
        </w:tc>
        <w:tc>
          <w:tcPr>
            <w:tcW w:w="1265" w:type="dxa"/>
            <w:tcBorders>
              <w:top w:val="single" w:sz="4" w:space="0" w:color="auto"/>
              <w:right w:val="single" w:sz="4" w:space="0" w:color="auto"/>
            </w:tcBorders>
          </w:tcPr>
          <w:p w14:paraId="31A581DE" w14:textId="77777777" w:rsidR="00061C40" w:rsidRPr="00310FAC" w:rsidRDefault="00061C40" w:rsidP="00061C40">
            <w:pPr>
              <w:jc w:val="center"/>
              <w:cnfStyle w:val="100000000000" w:firstRow="1" w:lastRow="0" w:firstColumn="0" w:lastColumn="0" w:oddVBand="0" w:evenVBand="0" w:oddHBand="0" w:evenHBand="0" w:firstRowFirstColumn="0" w:firstRowLastColumn="0" w:lastRowFirstColumn="0" w:lastRowLastColumn="0"/>
              <w:rPr>
                <w:sz w:val="20"/>
                <w:szCs w:val="20"/>
              </w:rPr>
            </w:pPr>
          </w:p>
        </w:tc>
      </w:tr>
      <w:tr w:rsidR="00A71E0A" w14:paraId="507450D1" w14:textId="77777777" w:rsidTr="00771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5" w:type="dxa"/>
            <w:gridSpan w:val="4"/>
            <w:tcBorders>
              <w:left w:val="single" w:sz="4" w:space="0" w:color="auto"/>
              <w:right w:val="single" w:sz="4" w:space="0" w:color="auto"/>
            </w:tcBorders>
          </w:tcPr>
          <w:p w14:paraId="3E5B5262" w14:textId="77777777" w:rsidR="00061C40" w:rsidRPr="00310FAC" w:rsidRDefault="00061C40" w:rsidP="00061C40">
            <w:pPr>
              <w:rPr>
                <w:sz w:val="20"/>
                <w:szCs w:val="20"/>
              </w:rPr>
            </w:pPr>
            <w:r>
              <w:rPr>
                <w:sz w:val="20"/>
                <w:szCs w:val="20"/>
              </w:rPr>
              <w:t xml:space="preserve">Applicant Comments: </w:t>
            </w:r>
          </w:p>
        </w:tc>
      </w:tr>
      <w:tr w:rsidR="00C72E61" w14:paraId="7CD3077D" w14:textId="77777777" w:rsidTr="0077199C">
        <w:tc>
          <w:tcPr>
            <w:cnfStyle w:val="001000000000" w:firstRow="0" w:lastRow="0" w:firstColumn="1" w:lastColumn="0" w:oddVBand="0" w:evenVBand="0" w:oddHBand="0" w:evenHBand="0" w:firstRowFirstColumn="0" w:firstRowLastColumn="0" w:lastRowFirstColumn="0" w:lastRowLastColumn="0"/>
            <w:tcW w:w="764" w:type="dxa"/>
            <w:tcBorders>
              <w:top w:val="dotted" w:sz="4" w:space="0" w:color="auto"/>
              <w:left w:val="single" w:sz="4" w:space="0" w:color="auto"/>
            </w:tcBorders>
          </w:tcPr>
          <w:p w14:paraId="45565D91" w14:textId="3E6AFE0A" w:rsidR="00061C40" w:rsidRPr="00310FAC" w:rsidRDefault="006D4A60" w:rsidP="00061C40">
            <w:pPr>
              <w:jc w:val="center"/>
              <w:rPr>
                <w:sz w:val="20"/>
                <w:szCs w:val="20"/>
              </w:rPr>
            </w:pPr>
            <w:r>
              <w:rPr>
                <w:sz w:val="20"/>
                <w:szCs w:val="20"/>
              </w:rPr>
              <w:t>4</w:t>
            </w:r>
            <w:r w:rsidR="00061C40">
              <w:rPr>
                <w:sz w:val="20"/>
                <w:szCs w:val="20"/>
              </w:rPr>
              <w:t>.2</w:t>
            </w:r>
          </w:p>
        </w:tc>
        <w:tc>
          <w:tcPr>
            <w:tcW w:w="2572" w:type="dxa"/>
            <w:tcBorders>
              <w:top w:val="dotted" w:sz="4" w:space="0" w:color="auto"/>
            </w:tcBorders>
          </w:tcPr>
          <w:p w14:paraId="1D506097" w14:textId="7B675C72" w:rsidR="00061C40" w:rsidRPr="008C2FA2" w:rsidDel="008C2FA2" w:rsidRDefault="00061C40" w:rsidP="00061C4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Proposed Loadings</w:t>
            </w:r>
          </w:p>
        </w:tc>
        <w:tc>
          <w:tcPr>
            <w:tcW w:w="4934" w:type="dxa"/>
            <w:tcBorders>
              <w:top w:val="dotted" w:sz="4" w:space="0" w:color="auto"/>
            </w:tcBorders>
          </w:tcPr>
          <w:p w14:paraId="2F963D53" w14:textId="7B6A73E1" w:rsidR="00061C40" w:rsidRPr="00310FAC" w:rsidRDefault="00061C40" w:rsidP="00061C4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w:t>
            </w:r>
            <w:r w:rsidRPr="008F6E9C">
              <w:rPr>
                <w:sz w:val="20"/>
                <w:szCs w:val="20"/>
              </w:rPr>
              <w:t xml:space="preserve">stimate of the average daily and peak wastewater flow for the </w:t>
            </w:r>
            <w:r>
              <w:rPr>
                <w:sz w:val="20"/>
                <w:szCs w:val="20"/>
              </w:rPr>
              <w:t>amendment area, including full calculations and sources of values and assumptions</w:t>
            </w:r>
          </w:p>
        </w:tc>
        <w:tc>
          <w:tcPr>
            <w:tcW w:w="1265" w:type="dxa"/>
            <w:tcBorders>
              <w:top w:val="dotted" w:sz="4" w:space="0" w:color="auto"/>
              <w:right w:val="single" w:sz="4" w:space="0" w:color="auto"/>
            </w:tcBorders>
          </w:tcPr>
          <w:p w14:paraId="31BB6308" w14:textId="77777777" w:rsidR="00061C40" w:rsidRPr="00310FAC" w:rsidRDefault="00061C40" w:rsidP="00061C40">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A71E0A" w14:paraId="31882F5F" w14:textId="77777777" w:rsidTr="00771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5" w:type="dxa"/>
            <w:gridSpan w:val="4"/>
            <w:tcBorders>
              <w:left w:val="single" w:sz="4" w:space="0" w:color="auto"/>
              <w:right w:val="single" w:sz="4" w:space="0" w:color="auto"/>
            </w:tcBorders>
          </w:tcPr>
          <w:p w14:paraId="46D34198" w14:textId="77777777" w:rsidR="00061C40" w:rsidRPr="00310FAC" w:rsidRDefault="00061C40" w:rsidP="00061C40">
            <w:pPr>
              <w:rPr>
                <w:sz w:val="20"/>
                <w:szCs w:val="20"/>
              </w:rPr>
            </w:pPr>
            <w:r>
              <w:rPr>
                <w:sz w:val="20"/>
                <w:szCs w:val="20"/>
              </w:rPr>
              <w:t xml:space="preserve">Applicant Comments: </w:t>
            </w:r>
          </w:p>
        </w:tc>
      </w:tr>
      <w:tr w:rsidR="00C72E61" w14:paraId="72CBA4A1" w14:textId="77777777" w:rsidTr="0077199C">
        <w:tc>
          <w:tcPr>
            <w:cnfStyle w:val="001000000000" w:firstRow="0" w:lastRow="0" w:firstColumn="1" w:lastColumn="0" w:oddVBand="0" w:evenVBand="0" w:oddHBand="0" w:evenHBand="0" w:firstRowFirstColumn="0" w:firstRowLastColumn="0" w:lastRowFirstColumn="0" w:lastRowLastColumn="0"/>
            <w:tcW w:w="764" w:type="dxa"/>
            <w:tcBorders>
              <w:top w:val="dotted" w:sz="4" w:space="0" w:color="auto"/>
              <w:left w:val="single" w:sz="4" w:space="0" w:color="auto"/>
            </w:tcBorders>
          </w:tcPr>
          <w:p w14:paraId="7F90BFFA" w14:textId="6C51F8F5" w:rsidR="00061C40" w:rsidRPr="00310FAC" w:rsidRDefault="006D4A60" w:rsidP="00061C40">
            <w:pPr>
              <w:jc w:val="center"/>
              <w:rPr>
                <w:sz w:val="20"/>
                <w:szCs w:val="20"/>
              </w:rPr>
            </w:pPr>
            <w:r>
              <w:rPr>
                <w:sz w:val="20"/>
                <w:szCs w:val="20"/>
              </w:rPr>
              <w:t>4</w:t>
            </w:r>
            <w:r w:rsidR="00061C40">
              <w:rPr>
                <w:sz w:val="20"/>
                <w:szCs w:val="20"/>
              </w:rPr>
              <w:t>.</w:t>
            </w:r>
            <w:r>
              <w:rPr>
                <w:sz w:val="20"/>
                <w:szCs w:val="20"/>
              </w:rPr>
              <w:t>3</w:t>
            </w:r>
          </w:p>
        </w:tc>
        <w:tc>
          <w:tcPr>
            <w:tcW w:w="2572" w:type="dxa"/>
            <w:tcBorders>
              <w:top w:val="dotted" w:sz="4" w:space="0" w:color="auto"/>
            </w:tcBorders>
          </w:tcPr>
          <w:p w14:paraId="6F21C976" w14:textId="41B85824" w:rsidR="00061C40" w:rsidRPr="008C2FA2" w:rsidDel="008C2FA2" w:rsidRDefault="00061C40" w:rsidP="00061C4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Capacity Evaluation</w:t>
            </w:r>
          </w:p>
        </w:tc>
        <w:tc>
          <w:tcPr>
            <w:tcW w:w="4934" w:type="dxa"/>
            <w:tcBorders>
              <w:top w:val="dotted" w:sz="4" w:space="0" w:color="auto"/>
            </w:tcBorders>
          </w:tcPr>
          <w:p w14:paraId="7E3AA694" w14:textId="70BE4012" w:rsidR="00061C40" w:rsidRPr="00310FAC" w:rsidRDefault="00061C40" w:rsidP="00061C4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Description of</w:t>
            </w:r>
            <w:r w:rsidRPr="008F6E9C">
              <w:rPr>
                <w:sz w:val="20"/>
                <w:szCs w:val="20"/>
              </w:rPr>
              <w:t xml:space="preserve"> the </w:t>
            </w:r>
            <w:r>
              <w:rPr>
                <w:sz w:val="20"/>
                <w:szCs w:val="20"/>
              </w:rPr>
              <w:t xml:space="preserve">capacity </w:t>
            </w:r>
            <w:r w:rsidRPr="008F6E9C">
              <w:rPr>
                <w:sz w:val="20"/>
                <w:szCs w:val="20"/>
              </w:rPr>
              <w:t xml:space="preserve">to serve the </w:t>
            </w:r>
            <w:r>
              <w:rPr>
                <w:sz w:val="20"/>
                <w:szCs w:val="20"/>
              </w:rPr>
              <w:t xml:space="preserve">amendment area by </w:t>
            </w:r>
            <w:r w:rsidRPr="0077199C">
              <w:rPr>
                <w:i/>
                <w:iCs/>
                <w:sz w:val="20"/>
                <w:szCs w:val="20"/>
              </w:rPr>
              <w:t>all</w:t>
            </w:r>
            <w:r>
              <w:rPr>
                <w:sz w:val="20"/>
                <w:szCs w:val="20"/>
              </w:rPr>
              <w:t xml:space="preserve"> downstream receiving sewers and the </w:t>
            </w:r>
            <w:r w:rsidRPr="008F6E9C">
              <w:rPr>
                <w:sz w:val="20"/>
                <w:szCs w:val="20"/>
              </w:rPr>
              <w:t>wastewater treatment plant</w:t>
            </w:r>
            <w:r w:rsidR="00D01849">
              <w:rPr>
                <w:sz w:val="20"/>
                <w:szCs w:val="20"/>
              </w:rPr>
              <w:t>. If existing capacity</w:t>
            </w:r>
            <w:r w:rsidR="00F209C2">
              <w:rPr>
                <w:sz w:val="20"/>
                <w:szCs w:val="20"/>
              </w:rPr>
              <w:t xml:space="preserve"> is not sufficient</w:t>
            </w:r>
            <w:r w:rsidR="00D01849">
              <w:rPr>
                <w:sz w:val="20"/>
                <w:szCs w:val="20"/>
              </w:rPr>
              <w:t xml:space="preserve">, description of </w:t>
            </w:r>
            <w:r w:rsidR="0046598D">
              <w:rPr>
                <w:sz w:val="20"/>
                <w:szCs w:val="20"/>
              </w:rPr>
              <w:t>planned infrastructure upgrades to provide necessary capacity</w:t>
            </w:r>
          </w:p>
        </w:tc>
        <w:tc>
          <w:tcPr>
            <w:tcW w:w="1265" w:type="dxa"/>
            <w:tcBorders>
              <w:top w:val="dotted" w:sz="4" w:space="0" w:color="auto"/>
              <w:right w:val="single" w:sz="4" w:space="0" w:color="auto"/>
            </w:tcBorders>
          </w:tcPr>
          <w:p w14:paraId="2B157F91" w14:textId="77777777" w:rsidR="00061C40" w:rsidRPr="00310FAC" w:rsidRDefault="00061C40" w:rsidP="00061C40">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A71E0A" w14:paraId="25C8AAD1" w14:textId="77777777" w:rsidTr="00771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5" w:type="dxa"/>
            <w:gridSpan w:val="4"/>
            <w:tcBorders>
              <w:left w:val="single" w:sz="4" w:space="0" w:color="auto"/>
              <w:right w:val="single" w:sz="4" w:space="0" w:color="auto"/>
            </w:tcBorders>
          </w:tcPr>
          <w:p w14:paraId="7D183C27" w14:textId="77777777" w:rsidR="00061C40" w:rsidRPr="00310FAC" w:rsidRDefault="00061C40" w:rsidP="00061C40">
            <w:pPr>
              <w:rPr>
                <w:sz w:val="20"/>
                <w:szCs w:val="20"/>
              </w:rPr>
            </w:pPr>
            <w:r>
              <w:rPr>
                <w:sz w:val="20"/>
                <w:szCs w:val="20"/>
              </w:rPr>
              <w:t xml:space="preserve">Applicant Comments: </w:t>
            </w:r>
          </w:p>
        </w:tc>
      </w:tr>
    </w:tbl>
    <w:p w14:paraId="622A1CCB" w14:textId="61E1E0BB" w:rsidR="00111A97" w:rsidRDefault="00111A97" w:rsidP="00322067">
      <w:pPr>
        <w:pStyle w:val="Heading3"/>
      </w:pPr>
      <w:r>
        <w:t>Utilities (Water Supply)</w:t>
      </w:r>
    </w:p>
    <w:tbl>
      <w:tblPr>
        <w:tblStyle w:val="ListTable1Light-Accent1"/>
        <w:tblW w:w="953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4"/>
        <w:gridCol w:w="2572"/>
        <w:gridCol w:w="4934"/>
        <w:gridCol w:w="1265"/>
      </w:tblGrid>
      <w:tr w:rsidR="00960215" w14:paraId="33D66C0A" w14:textId="77777777" w:rsidTr="006240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Borders>
              <w:top w:val="single" w:sz="4" w:space="0" w:color="auto"/>
              <w:left w:val="single" w:sz="4" w:space="0" w:color="auto"/>
            </w:tcBorders>
          </w:tcPr>
          <w:p w14:paraId="2DCEB0DC" w14:textId="7809E894" w:rsidR="00061C40" w:rsidRPr="00310FAC" w:rsidRDefault="006D4A60" w:rsidP="00061C40">
            <w:pPr>
              <w:jc w:val="center"/>
              <w:rPr>
                <w:sz w:val="20"/>
                <w:szCs w:val="20"/>
              </w:rPr>
            </w:pPr>
            <w:r>
              <w:rPr>
                <w:sz w:val="20"/>
                <w:szCs w:val="20"/>
              </w:rPr>
              <w:t>5</w:t>
            </w:r>
            <w:r w:rsidR="00061C40">
              <w:rPr>
                <w:sz w:val="20"/>
                <w:szCs w:val="20"/>
              </w:rPr>
              <w:t>.1</w:t>
            </w:r>
          </w:p>
        </w:tc>
        <w:tc>
          <w:tcPr>
            <w:tcW w:w="2572" w:type="dxa"/>
            <w:tcBorders>
              <w:top w:val="single" w:sz="4" w:space="0" w:color="auto"/>
            </w:tcBorders>
          </w:tcPr>
          <w:p w14:paraId="6D63B5D8" w14:textId="7F409C05" w:rsidR="00061C40" w:rsidRPr="008C2FA2" w:rsidDel="008C2FA2" w:rsidRDefault="00061C40" w:rsidP="00061C40">
            <w:pP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Proposed Water Supply</w:t>
            </w:r>
          </w:p>
        </w:tc>
        <w:tc>
          <w:tcPr>
            <w:tcW w:w="4934" w:type="dxa"/>
            <w:tcBorders>
              <w:top w:val="single" w:sz="4" w:space="0" w:color="auto"/>
            </w:tcBorders>
          </w:tcPr>
          <w:p w14:paraId="25441C14" w14:textId="664B950D" w:rsidR="00061C40" w:rsidRPr="00310FAC" w:rsidRDefault="00061C40" w:rsidP="00061C40">
            <w:pP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Description</w:t>
            </w:r>
            <w:r w:rsidRPr="008F6E9C">
              <w:rPr>
                <w:sz w:val="20"/>
                <w:szCs w:val="20"/>
              </w:rPr>
              <w:t xml:space="preserve"> and map of the proposed public water </w:t>
            </w:r>
            <w:r w:rsidR="006D4A60">
              <w:rPr>
                <w:sz w:val="20"/>
                <w:szCs w:val="20"/>
              </w:rPr>
              <w:t>supply</w:t>
            </w:r>
            <w:r w:rsidRPr="008F6E9C">
              <w:rPr>
                <w:sz w:val="20"/>
                <w:szCs w:val="20"/>
              </w:rPr>
              <w:t xml:space="preserve"> system extension for the </w:t>
            </w:r>
            <w:r>
              <w:rPr>
                <w:sz w:val="20"/>
                <w:szCs w:val="20"/>
              </w:rPr>
              <w:t>amendment area</w:t>
            </w:r>
          </w:p>
        </w:tc>
        <w:tc>
          <w:tcPr>
            <w:tcW w:w="1265" w:type="dxa"/>
            <w:tcBorders>
              <w:top w:val="single" w:sz="4" w:space="0" w:color="auto"/>
              <w:right w:val="single" w:sz="4" w:space="0" w:color="auto"/>
            </w:tcBorders>
          </w:tcPr>
          <w:p w14:paraId="40F5E170" w14:textId="77777777" w:rsidR="00061C40" w:rsidRPr="00CE5F63" w:rsidRDefault="00061C40" w:rsidP="00061C40">
            <w:pPr>
              <w:jc w:val="center"/>
              <w:cnfStyle w:val="100000000000" w:firstRow="1" w:lastRow="0" w:firstColumn="0" w:lastColumn="0" w:oddVBand="0" w:evenVBand="0" w:oddHBand="0" w:evenHBand="0" w:firstRowFirstColumn="0" w:firstRowLastColumn="0" w:lastRowFirstColumn="0" w:lastRowLastColumn="0"/>
              <w:rPr>
                <w:sz w:val="20"/>
                <w:szCs w:val="20"/>
              </w:rPr>
            </w:pPr>
          </w:p>
        </w:tc>
      </w:tr>
      <w:tr w:rsidR="00A71E0A" w14:paraId="26544C9D" w14:textId="77777777" w:rsidTr="00771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5" w:type="dxa"/>
            <w:gridSpan w:val="4"/>
            <w:tcBorders>
              <w:left w:val="single" w:sz="4" w:space="0" w:color="auto"/>
              <w:right w:val="single" w:sz="4" w:space="0" w:color="auto"/>
            </w:tcBorders>
          </w:tcPr>
          <w:p w14:paraId="43FB9A1E" w14:textId="77777777" w:rsidR="00061C40" w:rsidRPr="00310FAC" w:rsidRDefault="00061C40" w:rsidP="00061C40">
            <w:pPr>
              <w:rPr>
                <w:sz w:val="20"/>
                <w:szCs w:val="20"/>
              </w:rPr>
            </w:pPr>
            <w:r>
              <w:rPr>
                <w:sz w:val="20"/>
                <w:szCs w:val="20"/>
              </w:rPr>
              <w:t xml:space="preserve">Applicant Comments: </w:t>
            </w:r>
          </w:p>
        </w:tc>
      </w:tr>
      <w:tr w:rsidR="00C72E61" w14:paraId="6487DD41" w14:textId="77777777" w:rsidTr="0077199C">
        <w:tc>
          <w:tcPr>
            <w:cnfStyle w:val="001000000000" w:firstRow="0" w:lastRow="0" w:firstColumn="1" w:lastColumn="0" w:oddVBand="0" w:evenVBand="0" w:oddHBand="0" w:evenHBand="0" w:firstRowFirstColumn="0" w:firstRowLastColumn="0" w:lastRowFirstColumn="0" w:lastRowLastColumn="0"/>
            <w:tcW w:w="764" w:type="dxa"/>
            <w:tcBorders>
              <w:top w:val="dotted" w:sz="4" w:space="0" w:color="auto"/>
              <w:left w:val="single" w:sz="4" w:space="0" w:color="auto"/>
            </w:tcBorders>
          </w:tcPr>
          <w:p w14:paraId="48557EFF" w14:textId="72150AC6" w:rsidR="00061C40" w:rsidRPr="00310FAC" w:rsidRDefault="006D4A60" w:rsidP="00061C40">
            <w:pPr>
              <w:jc w:val="center"/>
              <w:rPr>
                <w:sz w:val="20"/>
                <w:szCs w:val="20"/>
              </w:rPr>
            </w:pPr>
            <w:r>
              <w:rPr>
                <w:sz w:val="20"/>
                <w:szCs w:val="20"/>
              </w:rPr>
              <w:t>5</w:t>
            </w:r>
            <w:r w:rsidR="00061C40">
              <w:rPr>
                <w:sz w:val="20"/>
                <w:szCs w:val="20"/>
              </w:rPr>
              <w:t>.</w:t>
            </w:r>
            <w:r>
              <w:rPr>
                <w:sz w:val="20"/>
                <w:szCs w:val="20"/>
              </w:rPr>
              <w:t>2</w:t>
            </w:r>
          </w:p>
        </w:tc>
        <w:tc>
          <w:tcPr>
            <w:tcW w:w="2572" w:type="dxa"/>
            <w:tcBorders>
              <w:top w:val="dotted" w:sz="4" w:space="0" w:color="auto"/>
            </w:tcBorders>
          </w:tcPr>
          <w:p w14:paraId="12F5E8B0" w14:textId="663E9060" w:rsidR="00061C40" w:rsidRPr="008C2FA2" w:rsidDel="008C2FA2" w:rsidRDefault="00061C40" w:rsidP="00061C4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Capacity Evaluation</w:t>
            </w:r>
          </w:p>
        </w:tc>
        <w:tc>
          <w:tcPr>
            <w:tcW w:w="4934" w:type="dxa"/>
            <w:tcBorders>
              <w:top w:val="dotted" w:sz="4" w:space="0" w:color="auto"/>
            </w:tcBorders>
          </w:tcPr>
          <w:p w14:paraId="7EEC5890" w14:textId="5E943072" w:rsidR="00061C40" w:rsidRPr="00310FAC" w:rsidRDefault="00061C40" w:rsidP="00061C4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Description of</w:t>
            </w:r>
            <w:r w:rsidRPr="008F6E9C" w:rsidDel="00D57F06">
              <w:rPr>
                <w:sz w:val="20"/>
                <w:szCs w:val="20"/>
              </w:rPr>
              <w:t xml:space="preserve"> </w:t>
            </w:r>
            <w:r w:rsidRPr="008F6E9C">
              <w:rPr>
                <w:sz w:val="20"/>
                <w:szCs w:val="20"/>
              </w:rPr>
              <w:t>the current capacity of the water supply system</w:t>
            </w:r>
            <w:r>
              <w:rPr>
                <w:sz w:val="20"/>
                <w:szCs w:val="20"/>
              </w:rPr>
              <w:t xml:space="preserve"> to serve the amendment area</w:t>
            </w:r>
          </w:p>
        </w:tc>
        <w:tc>
          <w:tcPr>
            <w:tcW w:w="1265" w:type="dxa"/>
            <w:tcBorders>
              <w:top w:val="dotted" w:sz="4" w:space="0" w:color="auto"/>
              <w:right w:val="single" w:sz="4" w:space="0" w:color="auto"/>
            </w:tcBorders>
          </w:tcPr>
          <w:p w14:paraId="4C0E8818" w14:textId="77777777" w:rsidR="00061C40" w:rsidRPr="00310FAC" w:rsidRDefault="00061C40" w:rsidP="00061C40">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A71E0A" w14:paraId="6E729E36" w14:textId="77777777" w:rsidTr="00771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5" w:type="dxa"/>
            <w:gridSpan w:val="4"/>
            <w:tcBorders>
              <w:left w:val="single" w:sz="4" w:space="0" w:color="auto"/>
              <w:right w:val="single" w:sz="4" w:space="0" w:color="auto"/>
            </w:tcBorders>
          </w:tcPr>
          <w:p w14:paraId="4B3FECF7" w14:textId="77777777" w:rsidR="00061C40" w:rsidRPr="00310FAC" w:rsidRDefault="00061C40" w:rsidP="00061C40">
            <w:pPr>
              <w:rPr>
                <w:sz w:val="20"/>
                <w:szCs w:val="20"/>
              </w:rPr>
            </w:pPr>
            <w:r>
              <w:rPr>
                <w:sz w:val="20"/>
                <w:szCs w:val="20"/>
              </w:rPr>
              <w:t xml:space="preserve">Applicant Comments: </w:t>
            </w:r>
          </w:p>
        </w:tc>
      </w:tr>
    </w:tbl>
    <w:p w14:paraId="03CA0092" w14:textId="5E5EC8F5" w:rsidR="00111A97" w:rsidRDefault="00111A97" w:rsidP="00322067">
      <w:pPr>
        <w:pStyle w:val="Heading3"/>
      </w:pPr>
      <w:r>
        <w:t>Stormwater Management</w:t>
      </w:r>
    </w:p>
    <w:tbl>
      <w:tblPr>
        <w:tblStyle w:val="ListTable1Light-Accent1"/>
        <w:tblW w:w="953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4"/>
        <w:gridCol w:w="2572"/>
        <w:gridCol w:w="4934"/>
        <w:gridCol w:w="1265"/>
      </w:tblGrid>
      <w:tr w:rsidR="00071145" w14:paraId="5ACA29E9" w14:textId="77777777" w:rsidTr="007719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Borders>
              <w:top w:val="dotted" w:sz="4" w:space="0" w:color="auto"/>
              <w:left w:val="single" w:sz="4" w:space="0" w:color="auto"/>
            </w:tcBorders>
          </w:tcPr>
          <w:p w14:paraId="40211343" w14:textId="76137774" w:rsidR="00061C40" w:rsidRPr="00310FAC" w:rsidRDefault="006D4A60" w:rsidP="00061C40">
            <w:pPr>
              <w:jc w:val="center"/>
              <w:rPr>
                <w:sz w:val="20"/>
                <w:szCs w:val="20"/>
              </w:rPr>
            </w:pPr>
            <w:r>
              <w:rPr>
                <w:sz w:val="20"/>
                <w:szCs w:val="20"/>
              </w:rPr>
              <w:t>6</w:t>
            </w:r>
            <w:r w:rsidR="00061C40">
              <w:rPr>
                <w:sz w:val="20"/>
                <w:szCs w:val="20"/>
              </w:rPr>
              <w:t>.1</w:t>
            </w:r>
          </w:p>
        </w:tc>
        <w:tc>
          <w:tcPr>
            <w:tcW w:w="2572" w:type="dxa"/>
            <w:tcBorders>
              <w:top w:val="dotted" w:sz="4" w:space="0" w:color="auto"/>
            </w:tcBorders>
          </w:tcPr>
          <w:p w14:paraId="4FECB5E6" w14:textId="36EA0A46" w:rsidR="00061C40" w:rsidRPr="008C2FA2" w:rsidDel="008C2FA2" w:rsidRDefault="00061C40" w:rsidP="00061C40">
            <w:pP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Map of BMPs</w:t>
            </w:r>
          </w:p>
        </w:tc>
        <w:tc>
          <w:tcPr>
            <w:tcW w:w="4934" w:type="dxa"/>
            <w:tcBorders>
              <w:top w:val="dotted" w:sz="4" w:space="0" w:color="auto"/>
            </w:tcBorders>
          </w:tcPr>
          <w:p w14:paraId="470B1A1C" w14:textId="02BF9B3E" w:rsidR="00061C40" w:rsidRPr="00310FAC" w:rsidRDefault="00061C40" w:rsidP="00061C40">
            <w:pP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Map</w:t>
            </w:r>
            <w:r w:rsidRPr="008F6E9C">
              <w:rPr>
                <w:sz w:val="20"/>
                <w:szCs w:val="20"/>
              </w:rPr>
              <w:t xml:space="preserve"> of the proposed stormwater management </w:t>
            </w:r>
            <w:r>
              <w:rPr>
                <w:sz w:val="20"/>
                <w:szCs w:val="20"/>
              </w:rPr>
              <w:t>facilities and</w:t>
            </w:r>
            <w:r w:rsidRPr="008F6E9C">
              <w:rPr>
                <w:sz w:val="20"/>
                <w:szCs w:val="20"/>
              </w:rPr>
              <w:t xml:space="preserve"> best management practices</w:t>
            </w:r>
            <w:r>
              <w:rPr>
                <w:sz w:val="20"/>
                <w:szCs w:val="20"/>
              </w:rPr>
              <w:t xml:space="preserve"> (can be conceptual, if detailed design is not yet available)</w:t>
            </w:r>
          </w:p>
        </w:tc>
        <w:tc>
          <w:tcPr>
            <w:tcW w:w="1265" w:type="dxa"/>
            <w:tcBorders>
              <w:top w:val="dotted" w:sz="4" w:space="0" w:color="auto"/>
              <w:right w:val="single" w:sz="4" w:space="0" w:color="auto"/>
            </w:tcBorders>
          </w:tcPr>
          <w:p w14:paraId="0FF5910C" w14:textId="77777777" w:rsidR="00061C40" w:rsidRPr="00310FAC" w:rsidRDefault="00061C40" w:rsidP="00061C40">
            <w:pPr>
              <w:jc w:val="center"/>
              <w:cnfStyle w:val="100000000000" w:firstRow="1" w:lastRow="0" w:firstColumn="0" w:lastColumn="0" w:oddVBand="0" w:evenVBand="0" w:oddHBand="0" w:evenHBand="0" w:firstRowFirstColumn="0" w:firstRowLastColumn="0" w:lastRowFirstColumn="0" w:lastRowLastColumn="0"/>
              <w:rPr>
                <w:sz w:val="20"/>
                <w:szCs w:val="20"/>
              </w:rPr>
            </w:pPr>
          </w:p>
        </w:tc>
      </w:tr>
      <w:tr w:rsidR="00061C40" w14:paraId="21F4E27F" w14:textId="77777777" w:rsidTr="131C66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5" w:type="dxa"/>
            <w:gridSpan w:val="4"/>
            <w:tcBorders>
              <w:left w:val="single" w:sz="4" w:space="0" w:color="auto"/>
              <w:right w:val="single" w:sz="4" w:space="0" w:color="auto"/>
            </w:tcBorders>
          </w:tcPr>
          <w:p w14:paraId="1880D841" w14:textId="77777777" w:rsidR="00061C40" w:rsidRPr="00310FAC" w:rsidRDefault="00061C40" w:rsidP="00061C40">
            <w:pPr>
              <w:rPr>
                <w:sz w:val="20"/>
                <w:szCs w:val="20"/>
              </w:rPr>
            </w:pPr>
            <w:r>
              <w:rPr>
                <w:sz w:val="20"/>
                <w:szCs w:val="20"/>
              </w:rPr>
              <w:t xml:space="preserve">Applicant Comments: </w:t>
            </w:r>
          </w:p>
        </w:tc>
      </w:tr>
      <w:tr w:rsidR="00071145" w14:paraId="5DE47DD6" w14:textId="77777777" w:rsidTr="0077199C">
        <w:tc>
          <w:tcPr>
            <w:cnfStyle w:val="001000000000" w:firstRow="0" w:lastRow="0" w:firstColumn="1" w:lastColumn="0" w:oddVBand="0" w:evenVBand="0" w:oddHBand="0" w:evenHBand="0" w:firstRowFirstColumn="0" w:firstRowLastColumn="0" w:lastRowFirstColumn="0" w:lastRowLastColumn="0"/>
            <w:tcW w:w="764" w:type="dxa"/>
            <w:tcBorders>
              <w:top w:val="dotted" w:sz="4" w:space="0" w:color="auto"/>
              <w:left w:val="single" w:sz="4" w:space="0" w:color="auto"/>
            </w:tcBorders>
          </w:tcPr>
          <w:p w14:paraId="1072F581" w14:textId="54760734" w:rsidR="00061C40" w:rsidRPr="00310FAC" w:rsidRDefault="006D4A60" w:rsidP="00061C40">
            <w:pPr>
              <w:jc w:val="center"/>
              <w:rPr>
                <w:sz w:val="20"/>
                <w:szCs w:val="20"/>
              </w:rPr>
            </w:pPr>
            <w:r>
              <w:rPr>
                <w:sz w:val="20"/>
                <w:szCs w:val="20"/>
              </w:rPr>
              <w:t>6</w:t>
            </w:r>
            <w:r w:rsidR="00061C40">
              <w:rPr>
                <w:sz w:val="20"/>
                <w:szCs w:val="20"/>
              </w:rPr>
              <w:t>.2</w:t>
            </w:r>
          </w:p>
        </w:tc>
        <w:tc>
          <w:tcPr>
            <w:tcW w:w="2572" w:type="dxa"/>
            <w:tcBorders>
              <w:top w:val="dotted" w:sz="4" w:space="0" w:color="auto"/>
            </w:tcBorders>
          </w:tcPr>
          <w:p w14:paraId="254107B1" w14:textId="6173F30D" w:rsidR="00061C40" w:rsidRPr="008C2FA2" w:rsidDel="008C2FA2" w:rsidRDefault="00061C40" w:rsidP="00061C4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Map of Existing Watersheds</w:t>
            </w:r>
          </w:p>
        </w:tc>
        <w:tc>
          <w:tcPr>
            <w:tcW w:w="4934" w:type="dxa"/>
            <w:tcBorders>
              <w:top w:val="dotted" w:sz="4" w:space="0" w:color="auto"/>
            </w:tcBorders>
          </w:tcPr>
          <w:p w14:paraId="4AD0E31F" w14:textId="28F76095" w:rsidR="00061C40" w:rsidRPr="00310FAC" w:rsidRDefault="00061C40" w:rsidP="00061C4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Map</w:t>
            </w:r>
            <w:r w:rsidRPr="008F6E9C">
              <w:rPr>
                <w:sz w:val="20"/>
                <w:szCs w:val="20"/>
              </w:rPr>
              <w:t xml:space="preserve"> of the </w:t>
            </w:r>
            <w:r>
              <w:rPr>
                <w:sz w:val="20"/>
                <w:szCs w:val="20"/>
              </w:rPr>
              <w:t xml:space="preserve">existing (predevelopment) watersheds for the amendment area, showing major drainage divides and offsite areas with runoff entering the amendment area (may reference stormwater management report) </w:t>
            </w:r>
          </w:p>
        </w:tc>
        <w:tc>
          <w:tcPr>
            <w:tcW w:w="1265" w:type="dxa"/>
            <w:tcBorders>
              <w:top w:val="dotted" w:sz="4" w:space="0" w:color="auto"/>
              <w:right w:val="single" w:sz="4" w:space="0" w:color="auto"/>
            </w:tcBorders>
          </w:tcPr>
          <w:p w14:paraId="4AA60396" w14:textId="77777777" w:rsidR="00061C40" w:rsidRPr="00310FAC" w:rsidRDefault="00061C40" w:rsidP="00061C40">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061C40" w14:paraId="54C5BE9B" w14:textId="77777777" w:rsidTr="131C66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5" w:type="dxa"/>
            <w:gridSpan w:val="4"/>
            <w:tcBorders>
              <w:left w:val="single" w:sz="4" w:space="0" w:color="auto"/>
              <w:right w:val="single" w:sz="4" w:space="0" w:color="auto"/>
            </w:tcBorders>
          </w:tcPr>
          <w:p w14:paraId="21BC6D9C" w14:textId="77777777" w:rsidR="00061C40" w:rsidRPr="00310FAC" w:rsidRDefault="00061C40" w:rsidP="00061C40">
            <w:pPr>
              <w:rPr>
                <w:sz w:val="20"/>
                <w:szCs w:val="20"/>
              </w:rPr>
            </w:pPr>
            <w:r>
              <w:rPr>
                <w:sz w:val="20"/>
                <w:szCs w:val="20"/>
              </w:rPr>
              <w:t xml:space="preserve">Applicant Comments: </w:t>
            </w:r>
          </w:p>
        </w:tc>
      </w:tr>
      <w:tr w:rsidR="00071145" w14:paraId="2FBFE2AF" w14:textId="77777777" w:rsidTr="0077199C">
        <w:tc>
          <w:tcPr>
            <w:cnfStyle w:val="001000000000" w:firstRow="0" w:lastRow="0" w:firstColumn="1" w:lastColumn="0" w:oddVBand="0" w:evenVBand="0" w:oddHBand="0" w:evenHBand="0" w:firstRowFirstColumn="0" w:firstRowLastColumn="0" w:lastRowFirstColumn="0" w:lastRowLastColumn="0"/>
            <w:tcW w:w="764" w:type="dxa"/>
            <w:tcBorders>
              <w:top w:val="dotted" w:sz="4" w:space="0" w:color="auto"/>
              <w:left w:val="single" w:sz="4" w:space="0" w:color="auto"/>
            </w:tcBorders>
          </w:tcPr>
          <w:p w14:paraId="754F77DC" w14:textId="489BD1E5" w:rsidR="00061C40" w:rsidRPr="00310FAC" w:rsidRDefault="006D4A60" w:rsidP="00061C40">
            <w:pPr>
              <w:jc w:val="center"/>
              <w:rPr>
                <w:sz w:val="20"/>
                <w:szCs w:val="20"/>
              </w:rPr>
            </w:pPr>
            <w:r>
              <w:rPr>
                <w:sz w:val="20"/>
                <w:szCs w:val="20"/>
              </w:rPr>
              <w:t>6</w:t>
            </w:r>
            <w:r w:rsidR="00061C40">
              <w:rPr>
                <w:sz w:val="20"/>
                <w:szCs w:val="20"/>
              </w:rPr>
              <w:t>.3</w:t>
            </w:r>
          </w:p>
        </w:tc>
        <w:tc>
          <w:tcPr>
            <w:tcW w:w="2572" w:type="dxa"/>
            <w:tcBorders>
              <w:top w:val="dotted" w:sz="4" w:space="0" w:color="auto"/>
            </w:tcBorders>
          </w:tcPr>
          <w:p w14:paraId="04B6323B" w14:textId="2A0E8A9E" w:rsidR="00061C40" w:rsidRPr="008C2FA2" w:rsidDel="008C2FA2" w:rsidRDefault="00061C40" w:rsidP="00061C4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Map of Proposed Watersheds</w:t>
            </w:r>
          </w:p>
        </w:tc>
        <w:tc>
          <w:tcPr>
            <w:tcW w:w="4934" w:type="dxa"/>
            <w:tcBorders>
              <w:top w:val="dotted" w:sz="4" w:space="0" w:color="auto"/>
            </w:tcBorders>
          </w:tcPr>
          <w:p w14:paraId="5CB1A5EC" w14:textId="421904C1" w:rsidR="00061C40" w:rsidRPr="00310FAC" w:rsidRDefault="00061C40" w:rsidP="00061C4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Map</w:t>
            </w:r>
            <w:r w:rsidRPr="008F6E9C">
              <w:rPr>
                <w:sz w:val="20"/>
                <w:szCs w:val="20"/>
              </w:rPr>
              <w:t xml:space="preserve"> of the </w:t>
            </w:r>
            <w:r>
              <w:rPr>
                <w:sz w:val="20"/>
                <w:szCs w:val="20"/>
              </w:rPr>
              <w:t xml:space="preserve">proposed (post-development) watersheds for the amendment area, showing major drainage divides and offsite areas with runoff entering the amendment area (if available; may reference stormwater management report) </w:t>
            </w:r>
          </w:p>
        </w:tc>
        <w:tc>
          <w:tcPr>
            <w:tcW w:w="1265" w:type="dxa"/>
            <w:tcBorders>
              <w:top w:val="dotted" w:sz="4" w:space="0" w:color="auto"/>
              <w:right w:val="single" w:sz="4" w:space="0" w:color="auto"/>
            </w:tcBorders>
          </w:tcPr>
          <w:p w14:paraId="26373A2F" w14:textId="77777777" w:rsidR="00061C40" w:rsidRPr="00310FAC" w:rsidRDefault="00061C40" w:rsidP="00061C40">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061C40" w14:paraId="092A7E20" w14:textId="77777777" w:rsidTr="131C66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5" w:type="dxa"/>
            <w:gridSpan w:val="4"/>
            <w:tcBorders>
              <w:left w:val="single" w:sz="4" w:space="0" w:color="auto"/>
              <w:right w:val="single" w:sz="4" w:space="0" w:color="auto"/>
            </w:tcBorders>
          </w:tcPr>
          <w:p w14:paraId="6F682398" w14:textId="77777777" w:rsidR="00061C40" w:rsidRPr="00310FAC" w:rsidRDefault="00061C40" w:rsidP="00061C40">
            <w:pPr>
              <w:rPr>
                <w:sz w:val="20"/>
                <w:szCs w:val="20"/>
              </w:rPr>
            </w:pPr>
            <w:r>
              <w:rPr>
                <w:sz w:val="20"/>
                <w:szCs w:val="20"/>
              </w:rPr>
              <w:t xml:space="preserve">Applicant Comments: </w:t>
            </w:r>
          </w:p>
        </w:tc>
      </w:tr>
      <w:tr w:rsidR="00071145" w14:paraId="747F6F85" w14:textId="77777777" w:rsidTr="0077199C">
        <w:tc>
          <w:tcPr>
            <w:cnfStyle w:val="001000000000" w:firstRow="0" w:lastRow="0" w:firstColumn="1" w:lastColumn="0" w:oddVBand="0" w:evenVBand="0" w:oddHBand="0" w:evenHBand="0" w:firstRowFirstColumn="0" w:firstRowLastColumn="0" w:lastRowFirstColumn="0" w:lastRowLastColumn="0"/>
            <w:tcW w:w="764" w:type="dxa"/>
            <w:tcBorders>
              <w:top w:val="dotted" w:sz="4" w:space="0" w:color="auto"/>
              <w:left w:val="single" w:sz="4" w:space="0" w:color="auto"/>
            </w:tcBorders>
          </w:tcPr>
          <w:p w14:paraId="3CD215EB" w14:textId="24888FF1" w:rsidR="00061C40" w:rsidRDefault="006D4A60" w:rsidP="00061C40">
            <w:pPr>
              <w:jc w:val="center"/>
              <w:rPr>
                <w:sz w:val="20"/>
                <w:szCs w:val="20"/>
              </w:rPr>
            </w:pPr>
            <w:r>
              <w:rPr>
                <w:sz w:val="20"/>
                <w:szCs w:val="20"/>
              </w:rPr>
              <w:t>6</w:t>
            </w:r>
            <w:r w:rsidR="00061C40">
              <w:rPr>
                <w:sz w:val="20"/>
                <w:szCs w:val="20"/>
              </w:rPr>
              <w:t>.4</w:t>
            </w:r>
          </w:p>
        </w:tc>
        <w:tc>
          <w:tcPr>
            <w:tcW w:w="2572" w:type="dxa"/>
            <w:tcBorders>
              <w:top w:val="dotted" w:sz="4" w:space="0" w:color="auto"/>
            </w:tcBorders>
          </w:tcPr>
          <w:p w14:paraId="629FA3BF" w14:textId="4FC57DE4" w:rsidR="00061C40" w:rsidRPr="008C2FA2" w:rsidDel="008C2FA2" w:rsidRDefault="00061C40" w:rsidP="00061C4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Proposed BMPs</w:t>
            </w:r>
          </w:p>
        </w:tc>
        <w:tc>
          <w:tcPr>
            <w:tcW w:w="4934" w:type="dxa"/>
            <w:tcBorders>
              <w:top w:val="dotted" w:sz="4" w:space="0" w:color="auto"/>
            </w:tcBorders>
          </w:tcPr>
          <w:p w14:paraId="2159CC40" w14:textId="1404159B" w:rsidR="00061C40" w:rsidRPr="008F6E9C" w:rsidRDefault="00061C40" w:rsidP="00061C4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Description of</w:t>
            </w:r>
            <w:r w:rsidRPr="008F6E9C">
              <w:rPr>
                <w:sz w:val="20"/>
                <w:szCs w:val="20"/>
              </w:rPr>
              <w:t xml:space="preserve"> </w:t>
            </w:r>
            <w:r>
              <w:rPr>
                <w:sz w:val="20"/>
                <w:szCs w:val="20"/>
              </w:rPr>
              <w:t>the</w:t>
            </w:r>
            <w:r w:rsidRPr="008F6E9C">
              <w:rPr>
                <w:sz w:val="20"/>
                <w:szCs w:val="20"/>
              </w:rPr>
              <w:t xml:space="preserve"> proposed stormwater management </w:t>
            </w:r>
            <w:r>
              <w:rPr>
                <w:sz w:val="20"/>
                <w:szCs w:val="20"/>
              </w:rPr>
              <w:t xml:space="preserve">system (may reference stormwater management report), including what local ordinances will control and what performance standards will be met (or not, if for any reason) </w:t>
            </w:r>
          </w:p>
        </w:tc>
        <w:tc>
          <w:tcPr>
            <w:tcW w:w="1265" w:type="dxa"/>
            <w:tcBorders>
              <w:top w:val="dotted" w:sz="4" w:space="0" w:color="auto"/>
              <w:right w:val="single" w:sz="4" w:space="0" w:color="auto"/>
            </w:tcBorders>
          </w:tcPr>
          <w:p w14:paraId="0CFD8261" w14:textId="77777777" w:rsidR="00061C40" w:rsidRPr="00310FAC" w:rsidRDefault="00061C40" w:rsidP="00061C40">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061C40" w14:paraId="369B9D2A" w14:textId="77777777" w:rsidTr="131C66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5" w:type="dxa"/>
            <w:gridSpan w:val="4"/>
            <w:tcBorders>
              <w:left w:val="single" w:sz="4" w:space="0" w:color="auto"/>
              <w:right w:val="single" w:sz="4" w:space="0" w:color="auto"/>
            </w:tcBorders>
          </w:tcPr>
          <w:p w14:paraId="18B6C476" w14:textId="77777777" w:rsidR="00061C40" w:rsidRPr="00310FAC" w:rsidRDefault="00061C40" w:rsidP="00061C40">
            <w:pPr>
              <w:rPr>
                <w:sz w:val="20"/>
                <w:szCs w:val="20"/>
              </w:rPr>
            </w:pPr>
            <w:r>
              <w:rPr>
                <w:sz w:val="20"/>
                <w:szCs w:val="20"/>
              </w:rPr>
              <w:t xml:space="preserve">Applicant Comments: </w:t>
            </w:r>
          </w:p>
        </w:tc>
      </w:tr>
      <w:tr w:rsidR="00071145" w14:paraId="422F70E2" w14:textId="77777777" w:rsidTr="0077199C">
        <w:tc>
          <w:tcPr>
            <w:cnfStyle w:val="001000000000" w:firstRow="0" w:lastRow="0" w:firstColumn="1" w:lastColumn="0" w:oddVBand="0" w:evenVBand="0" w:oddHBand="0" w:evenHBand="0" w:firstRowFirstColumn="0" w:firstRowLastColumn="0" w:lastRowFirstColumn="0" w:lastRowLastColumn="0"/>
            <w:tcW w:w="764" w:type="dxa"/>
            <w:tcBorders>
              <w:top w:val="dotted" w:sz="4" w:space="0" w:color="auto"/>
              <w:left w:val="single" w:sz="4" w:space="0" w:color="auto"/>
            </w:tcBorders>
          </w:tcPr>
          <w:p w14:paraId="50A28433" w14:textId="4C5804C2" w:rsidR="00061C40" w:rsidRPr="00310FAC" w:rsidRDefault="006D4A60" w:rsidP="0077199C">
            <w:pPr>
              <w:keepNext/>
              <w:jc w:val="center"/>
              <w:rPr>
                <w:sz w:val="20"/>
                <w:szCs w:val="20"/>
              </w:rPr>
            </w:pPr>
            <w:r>
              <w:rPr>
                <w:sz w:val="20"/>
                <w:szCs w:val="20"/>
              </w:rPr>
              <w:lastRenderedPageBreak/>
              <w:t>6</w:t>
            </w:r>
            <w:r w:rsidR="00061C40">
              <w:rPr>
                <w:sz w:val="20"/>
                <w:szCs w:val="20"/>
              </w:rPr>
              <w:t>.5</w:t>
            </w:r>
          </w:p>
        </w:tc>
        <w:tc>
          <w:tcPr>
            <w:tcW w:w="2572" w:type="dxa"/>
            <w:tcBorders>
              <w:top w:val="dotted" w:sz="4" w:space="0" w:color="auto"/>
            </w:tcBorders>
          </w:tcPr>
          <w:p w14:paraId="05B68302" w14:textId="0DCC26F5" w:rsidR="00061C40" w:rsidRPr="008C2FA2" w:rsidDel="008C2FA2" w:rsidRDefault="00061C40" w:rsidP="0077199C">
            <w:pPr>
              <w:keepNex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Performance Standards</w:t>
            </w:r>
          </w:p>
        </w:tc>
        <w:tc>
          <w:tcPr>
            <w:tcW w:w="4934" w:type="dxa"/>
            <w:tcBorders>
              <w:top w:val="dotted" w:sz="4" w:space="0" w:color="auto"/>
            </w:tcBorders>
          </w:tcPr>
          <w:p w14:paraId="45CC8C1D" w14:textId="2C86733D" w:rsidR="00061C40" w:rsidRPr="0024174D" w:rsidRDefault="00061C40" w:rsidP="0077199C">
            <w:pPr>
              <w:keepNext/>
              <w:cnfStyle w:val="000000000000" w:firstRow="0" w:lastRow="0" w:firstColumn="0" w:lastColumn="0" w:oddVBand="0" w:evenVBand="0" w:oddHBand="0" w:evenHBand="0" w:firstRowFirstColumn="0" w:firstRowLastColumn="0" w:lastRowFirstColumn="0" w:lastRowLastColumn="0"/>
              <w:rPr>
                <w:sz w:val="20"/>
                <w:szCs w:val="20"/>
              </w:rPr>
            </w:pPr>
            <w:r w:rsidRPr="0024174D">
              <w:rPr>
                <w:sz w:val="20"/>
                <w:szCs w:val="20"/>
              </w:rPr>
              <w:t>Description of stormwater performance standards, including what local ordinances will control and what performance standards will be met (or not, if for any reason)</w:t>
            </w:r>
            <w:r w:rsidRPr="0024174D">
              <w:rPr>
                <w:sz w:val="20"/>
                <w:szCs w:val="20"/>
              </w:rPr>
              <w:br/>
            </w:r>
            <w:r w:rsidR="001F6747" w:rsidRPr="0024174D">
              <w:rPr>
                <w:i/>
                <w:iCs/>
                <w:sz w:val="20"/>
                <w:szCs w:val="20"/>
                <w:u w:val="single"/>
              </w:rPr>
              <w:t>Note</w:t>
            </w:r>
            <w:r w:rsidR="001F6747" w:rsidRPr="0024174D">
              <w:rPr>
                <w:i/>
                <w:iCs/>
                <w:sz w:val="20"/>
                <w:szCs w:val="20"/>
              </w:rPr>
              <w:t xml:space="preserve">: Areas within the watersheds of waters listed by DNR as </w:t>
            </w:r>
            <w:r w:rsidR="001F6747" w:rsidRPr="0024174D">
              <w:rPr>
                <w:b/>
                <w:bCs/>
                <w:i/>
                <w:iCs/>
                <w:sz w:val="20"/>
                <w:szCs w:val="20"/>
              </w:rPr>
              <w:t xml:space="preserve">Areas of Special Natural Resources Interest </w:t>
            </w:r>
            <w:r w:rsidR="001F6747" w:rsidRPr="0024174D">
              <w:rPr>
                <w:i/>
                <w:iCs/>
                <w:sz w:val="20"/>
                <w:szCs w:val="20"/>
              </w:rPr>
              <w:t xml:space="preserve">(e.g., ORWs, ERWs, trout streams, etc.) </w:t>
            </w:r>
            <w:r w:rsidR="0024174D" w:rsidRPr="00322067">
              <w:rPr>
                <w:i/>
                <w:iCs/>
                <w:sz w:val="20"/>
                <w:szCs w:val="20"/>
              </w:rPr>
              <w:t>will be encouraged to achieve higher standards when in alignment with goals of the local jurisdiction or where determined to be needed to achieve water quality goals.</w:t>
            </w:r>
          </w:p>
        </w:tc>
        <w:tc>
          <w:tcPr>
            <w:tcW w:w="1265" w:type="dxa"/>
            <w:tcBorders>
              <w:top w:val="dotted" w:sz="4" w:space="0" w:color="auto"/>
              <w:right w:val="single" w:sz="4" w:space="0" w:color="auto"/>
            </w:tcBorders>
          </w:tcPr>
          <w:p w14:paraId="53280AB4" w14:textId="77777777" w:rsidR="00061C40" w:rsidRPr="00310FAC" w:rsidRDefault="00061C40" w:rsidP="0077199C">
            <w:pPr>
              <w:keepNext/>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061C40" w14:paraId="78B52989" w14:textId="77777777" w:rsidTr="131C66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5" w:type="dxa"/>
            <w:gridSpan w:val="4"/>
            <w:tcBorders>
              <w:left w:val="single" w:sz="4" w:space="0" w:color="auto"/>
              <w:right w:val="single" w:sz="4" w:space="0" w:color="auto"/>
            </w:tcBorders>
          </w:tcPr>
          <w:p w14:paraId="310A719C" w14:textId="77777777" w:rsidR="00061C40" w:rsidRPr="00310FAC" w:rsidRDefault="00061C40" w:rsidP="00061C40">
            <w:pPr>
              <w:rPr>
                <w:sz w:val="20"/>
                <w:szCs w:val="20"/>
              </w:rPr>
            </w:pPr>
            <w:r>
              <w:rPr>
                <w:sz w:val="20"/>
                <w:szCs w:val="20"/>
              </w:rPr>
              <w:t xml:space="preserve">Applicant Comments: </w:t>
            </w:r>
          </w:p>
        </w:tc>
      </w:tr>
      <w:tr w:rsidR="00071145" w14:paraId="018D4FB1" w14:textId="77777777" w:rsidTr="0077199C">
        <w:tc>
          <w:tcPr>
            <w:cnfStyle w:val="001000000000" w:firstRow="0" w:lastRow="0" w:firstColumn="1" w:lastColumn="0" w:oddVBand="0" w:evenVBand="0" w:oddHBand="0" w:evenHBand="0" w:firstRowFirstColumn="0" w:firstRowLastColumn="0" w:lastRowFirstColumn="0" w:lastRowLastColumn="0"/>
            <w:tcW w:w="764" w:type="dxa"/>
            <w:tcBorders>
              <w:top w:val="dotted" w:sz="4" w:space="0" w:color="auto"/>
              <w:left w:val="single" w:sz="4" w:space="0" w:color="auto"/>
            </w:tcBorders>
          </w:tcPr>
          <w:p w14:paraId="6CAAFD2F" w14:textId="78DFE7B2" w:rsidR="00061C40" w:rsidRPr="00310FAC" w:rsidRDefault="006D4A60" w:rsidP="00061C40">
            <w:pPr>
              <w:jc w:val="center"/>
              <w:rPr>
                <w:sz w:val="20"/>
                <w:szCs w:val="20"/>
              </w:rPr>
            </w:pPr>
            <w:r>
              <w:rPr>
                <w:sz w:val="20"/>
                <w:szCs w:val="20"/>
              </w:rPr>
              <w:t>6</w:t>
            </w:r>
            <w:r w:rsidR="00061C40">
              <w:rPr>
                <w:sz w:val="20"/>
                <w:szCs w:val="20"/>
              </w:rPr>
              <w:t>.6</w:t>
            </w:r>
          </w:p>
        </w:tc>
        <w:tc>
          <w:tcPr>
            <w:tcW w:w="2572" w:type="dxa"/>
            <w:tcBorders>
              <w:top w:val="dotted" w:sz="4" w:space="0" w:color="auto"/>
            </w:tcBorders>
          </w:tcPr>
          <w:p w14:paraId="76BFED3B" w14:textId="6302E943" w:rsidR="00061C40" w:rsidRPr="008C2FA2" w:rsidDel="008C2FA2" w:rsidRDefault="00061C40" w:rsidP="00061C4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Maintenance</w:t>
            </w:r>
          </w:p>
        </w:tc>
        <w:tc>
          <w:tcPr>
            <w:tcW w:w="4934" w:type="dxa"/>
            <w:tcBorders>
              <w:top w:val="dotted" w:sz="4" w:space="0" w:color="auto"/>
            </w:tcBorders>
          </w:tcPr>
          <w:p w14:paraId="3BFCE5B2" w14:textId="3ACE804D" w:rsidR="00061C40" w:rsidRPr="00310FAC" w:rsidRDefault="00061C40" w:rsidP="00061C4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Identification of</w:t>
            </w:r>
            <w:r w:rsidRPr="008F6E9C">
              <w:rPr>
                <w:sz w:val="20"/>
                <w:szCs w:val="20"/>
              </w:rPr>
              <w:t xml:space="preserve"> who will be responsible for the management and long-term maintenance of the stormwater facilities</w:t>
            </w:r>
          </w:p>
        </w:tc>
        <w:tc>
          <w:tcPr>
            <w:tcW w:w="1265" w:type="dxa"/>
            <w:tcBorders>
              <w:top w:val="dotted" w:sz="4" w:space="0" w:color="auto"/>
              <w:right w:val="single" w:sz="4" w:space="0" w:color="auto"/>
            </w:tcBorders>
          </w:tcPr>
          <w:p w14:paraId="7004C1D7" w14:textId="77777777" w:rsidR="00061C40" w:rsidRPr="00310FAC" w:rsidRDefault="00061C40" w:rsidP="00061C40">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061C40" w14:paraId="4817D51A" w14:textId="77777777" w:rsidTr="131C66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5" w:type="dxa"/>
            <w:gridSpan w:val="4"/>
            <w:tcBorders>
              <w:left w:val="single" w:sz="4" w:space="0" w:color="auto"/>
              <w:right w:val="single" w:sz="4" w:space="0" w:color="auto"/>
            </w:tcBorders>
          </w:tcPr>
          <w:p w14:paraId="2536F313" w14:textId="77777777" w:rsidR="00061C40" w:rsidRPr="00310FAC" w:rsidRDefault="00061C40" w:rsidP="00061C40">
            <w:pPr>
              <w:rPr>
                <w:sz w:val="20"/>
                <w:szCs w:val="20"/>
              </w:rPr>
            </w:pPr>
            <w:r>
              <w:rPr>
                <w:sz w:val="20"/>
                <w:szCs w:val="20"/>
              </w:rPr>
              <w:t xml:space="preserve">Applicant Comments: </w:t>
            </w:r>
          </w:p>
        </w:tc>
      </w:tr>
      <w:tr w:rsidR="00071145" w14:paraId="29F1E6EA" w14:textId="77777777" w:rsidTr="0077199C">
        <w:tc>
          <w:tcPr>
            <w:cnfStyle w:val="001000000000" w:firstRow="0" w:lastRow="0" w:firstColumn="1" w:lastColumn="0" w:oddVBand="0" w:evenVBand="0" w:oddHBand="0" w:evenHBand="0" w:firstRowFirstColumn="0" w:firstRowLastColumn="0" w:lastRowFirstColumn="0" w:lastRowLastColumn="0"/>
            <w:tcW w:w="764" w:type="dxa"/>
            <w:tcBorders>
              <w:top w:val="dotted" w:sz="4" w:space="0" w:color="auto"/>
              <w:left w:val="single" w:sz="4" w:space="0" w:color="auto"/>
            </w:tcBorders>
          </w:tcPr>
          <w:p w14:paraId="460DAB91" w14:textId="1F1CE769" w:rsidR="00061C40" w:rsidRPr="00310FAC" w:rsidRDefault="006D4A60" w:rsidP="00061C40">
            <w:pPr>
              <w:jc w:val="center"/>
              <w:rPr>
                <w:sz w:val="20"/>
                <w:szCs w:val="20"/>
              </w:rPr>
            </w:pPr>
            <w:r>
              <w:rPr>
                <w:sz w:val="20"/>
                <w:szCs w:val="20"/>
              </w:rPr>
              <w:t>6</w:t>
            </w:r>
            <w:r w:rsidR="00061C40">
              <w:rPr>
                <w:sz w:val="20"/>
                <w:szCs w:val="20"/>
              </w:rPr>
              <w:t>.7</w:t>
            </w:r>
          </w:p>
        </w:tc>
        <w:tc>
          <w:tcPr>
            <w:tcW w:w="2572" w:type="dxa"/>
            <w:tcBorders>
              <w:top w:val="dotted" w:sz="4" w:space="0" w:color="auto"/>
            </w:tcBorders>
          </w:tcPr>
          <w:p w14:paraId="157BB71D" w14:textId="24E318DA" w:rsidR="00061C40" w:rsidRPr="008C2FA2" w:rsidDel="008C2FA2" w:rsidRDefault="00061C40" w:rsidP="00061C4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Supporting Documentation</w:t>
            </w:r>
          </w:p>
        </w:tc>
        <w:tc>
          <w:tcPr>
            <w:tcW w:w="4934" w:type="dxa"/>
            <w:tcBorders>
              <w:top w:val="dotted" w:sz="4" w:space="0" w:color="auto"/>
            </w:tcBorders>
          </w:tcPr>
          <w:p w14:paraId="462C9A6B" w14:textId="4D17D5F0" w:rsidR="00061C40" w:rsidRPr="00310FAC" w:rsidRDefault="00061C40" w:rsidP="00061C4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w:t>
            </w:r>
            <w:r w:rsidRPr="008F6E9C">
              <w:rPr>
                <w:sz w:val="20"/>
                <w:szCs w:val="20"/>
              </w:rPr>
              <w:t xml:space="preserve"> copy of any pertinent engineering reports</w:t>
            </w:r>
            <w:r>
              <w:rPr>
                <w:sz w:val="20"/>
                <w:szCs w:val="20"/>
              </w:rPr>
              <w:t>, including utility studies which are the source of reported data and stormwater management reports (if available)</w:t>
            </w:r>
          </w:p>
        </w:tc>
        <w:tc>
          <w:tcPr>
            <w:tcW w:w="1265" w:type="dxa"/>
            <w:tcBorders>
              <w:top w:val="dotted" w:sz="4" w:space="0" w:color="auto"/>
              <w:right w:val="single" w:sz="4" w:space="0" w:color="auto"/>
            </w:tcBorders>
          </w:tcPr>
          <w:p w14:paraId="382CCE44" w14:textId="77777777" w:rsidR="00061C40" w:rsidRPr="00310FAC" w:rsidRDefault="00061C40" w:rsidP="00061C40">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061C40" w14:paraId="339AA1B8" w14:textId="77777777" w:rsidTr="131C66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5" w:type="dxa"/>
            <w:gridSpan w:val="4"/>
            <w:tcBorders>
              <w:left w:val="single" w:sz="4" w:space="0" w:color="auto"/>
              <w:bottom w:val="single" w:sz="4" w:space="0" w:color="auto"/>
              <w:right w:val="single" w:sz="4" w:space="0" w:color="auto"/>
            </w:tcBorders>
          </w:tcPr>
          <w:p w14:paraId="40345B2D" w14:textId="77777777" w:rsidR="00061C40" w:rsidRPr="00310FAC" w:rsidRDefault="00061C40" w:rsidP="00061C40">
            <w:pPr>
              <w:rPr>
                <w:sz w:val="20"/>
                <w:szCs w:val="20"/>
              </w:rPr>
            </w:pPr>
            <w:r>
              <w:rPr>
                <w:sz w:val="20"/>
                <w:szCs w:val="20"/>
              </w:rPr>
              <w:t xml:space="preserve">Applicant Comments: </w:t>
            </w:r>
          </w:p>
        </w:tc>
      </w:tr>
    </w:tbl>
    <w:bookmarkEnd w:id="1"/>
    <w:p w14:paraId="5E904B06" w14:textId="398E03DF" w:rsidR="0026171B" w:rsidRPr="009B47C8" w:rsidRDefault="00111A97" w:rsidP="00322067">
      <w:pPr>
        <w:pStyle w:val="Heading1"/>
        <w:spacing w:before="240"/>
      </w:pPr>
      <w:r>
        <w:t>Section 6 - Certification</w:t>
      </w:r>
    </w:p>
    <w:p w14:paraId="57349396" w14:textId="77777777" w:rsidR="00215505" w:rsidRDefault="00215505" w:rsidP="00215505">
      <w:pPr>
        <w:tabs>
          <w:tab w:val="right" w:leader="underscore" w:pos="9360"/>
        </w:tabs>
        <w:spacing w:before="120" w:line="360" w:lineRule="auto"/>
      </w:pPr>
      <w:r w:rsidRPr="00EC5DD0">
        <w:t>I, ____________________________________________________________ (</w:t>
      </w:r>
      <w:r w:rsidRPr="00EC5DD0">
        <w:rPr>
          <w:i/>
          <w:iCs/>
        </w:rPr>
        <w:t>name</w:t>
      </w:r>
      <w:r w:rsidRPr="00EC5DD0">
        <w:t>), on behalf of the City/Village/Town (</w:t>
      </w:r>
      <w:r w:rsidRPr="00EC5DD0">
        <w:rPr>
          <w:i/>
          <w:iCs/>
        </w:rPr>
        <w:t>circle one</w:t>
      </w:r>
      <w:r w:rsidRPr="00EC5DD0">
        <w:t xml:space="preserve">) of _______________________________________, certify </w:t>
      </w:r>
      <w:r w:rsidRPr="004A5D48">
        <w:t>in accordance with Wis. Stat. § 283.83</w:t>
      </w:r>
      <w:r w:rsidRPr="00EC5DD0">
        <w:t xml:space="preserve"> that the proposed change to the ______________________________________ Limited/Urban Service Area, an amendment to the </w:t>
      </w:r>
      <w:r w:rsidRPr="00EC5DD0">
        <w:rPr>
          <w:i/>
          <w:iCs/>
        </w:rPr>
        <w:t>Dane County Water Quality Plan</w:t>
      </w:r>
      <w:r w:rsidRPr="00EC5DD0">
        <w:t>, is consistent with applicable water quality standards under Wis. Stat. § 281.15 and the information provided</w:t>
      </w:r>
      <w:r w:rsidRPr="00C67ECB">
        <w:t xml:space="preserve"> herein is accurate, complete, and in support of this certification. </w:t>
      </w:r>
    </w:p>
    <w:p w14:paraId="170ED569" w14:textId="6C64246B" w:rsidR="00215505" w:rsidRPr="00C67ECB" w:rsidRDefault="00215505" w:rsidP="00215505">
      <w:pPr>
        <w:tabs>
          <w:tab w:val="right" w:leader="underscore" w:pos="9360"/>
        </w:tabs>
        <w:spacing w:before="120" w:line="360" w:lineRule="auto"/>
      </w:pPr>
      <w:r>
        <w:t xml:space="preserve">Furthermore, I acknowledge that I/we, as Applicant, are responsible for paying all invoices issued </w:t>
      </w:r>
      <w:r w:rsidRPr="00111A97">
        <w:t xml:space="preserve">upon formal application and completion of work by CARPC, in accordance with CARPC Resolution </w:t>
      </w:r>
      <w:r w:rsidR="0024174D" w:rsidRPr="00111A97">
        <w:t>2026</w:t>
      </w:r>
      <w:r w:rsidRPr="00322067">
        <w:t>-</w:t>
      </w:r>
      <w:r w:rsidR="00111A97" w:rsidRPr="00322067">
        <w:t>06</w:t>
      </w:r>
      <w:r w:rsidRPr="00111A97">
        <w:t>, regardless</w:t>
      </w:r>
      <w:r>
        <w:t xml:space="preserve"> of whether payment has been delegated to another party, and regardless of whether the application receives a final DNR determination.</w:t>
      </w:r>
    </w:p>
    <w:p w14:paraId="2F1DD08C" w14:textId="77777777" w:rsidR="00215505" w:rsidRPr="00C67ECB" w:rsidRDefault="00215505" w:rsidP="00215505">
      <w:pPr>
        <w:keepNext/>
        <w:tabs>
          <w:tab w:val="right" w:leader="underscore" w:pos="9360"/>
        </w:tabs>
        <w:spacing w:before="120"/>
        <w:rPr>
          <w:u w:val="single"/>
        </w:rPr>
      </w:pPr>
      <w:r w:rsidRPr="00C67ECB">
        <w:rPr>
          <w:u w:val="single"/>
        </w:rPr>
        <w:t>Authorized Representative of Applicant</w:t>
      </w:r>
    </w:p>
    <w:p w14:paraId="25D65591" w14:textId="77777777" w:rsidR="00215505" w:rsidRDefault="00215505" w:rsidP="00215505">
      <w:pPr>
        <w:keepNext/>
        <w:tabs>
          <w:tab w:val="right" w:leader="underscore" w:pos="9360"/>
        </w:tabs>
        <w:spacing w:before="120"/>
      </w:pPr>
      <w:r>
        <w:t xml:space="preserve">Name, Title: </w:t>
      </w:r>
      <w:r>
        <w:tab/>
      </w:r>
    </w:p>
    <w:p w14:paraId="2A9D52D3" w14:textId="77777777" w:rsidR="00215505" w:rsidRDefault="00215505" w:rsidP="00215505">
      <w:pPr>
        <w:tabs>
          <w:tab w:val="left" w:leader="underscore" w:pos="6480"/>
          <w:tab w:val="right" w:leader="underscore" w:pos="9360"/>
        </w:tabs>
        <w:spacing w:before="360"/>
      </w:pPr>
      <w:r>
        <w:t xml:space="preserve">Signature: </w:t>
      </w:r>
      <w:r>
        <w:tab/>
        <w:t xml:space="preserve">     Date: </w:t>
      </w:r>
      <w:r>
        <w:tab/>
      </w:r>
    </w:p>
    <w:p w14:paraId="6227933E" w14:textId="6E13E910" w:rsidR="00E83256" w:rsidRDefault="00E83256" w:rsidP="005B77A0"/>
    <w:p w14:paraId="49B7DF4C" w14:textId="1F930B8F" w:rsidR="00EE022D" w:rsidRDefault="00562B36" w:rsidP="0077199C">
      <w:pPr>
        <w:keepNext/>
        <w:jc w:val="center"/>
      </w:pPr>
      <w:r w:rsidRPr="00C67ECB">
        <w:rPr>
          <w:b/>
          <w:bCs/>
          <w:i/>
        </w:rPr>
        <w:t>(end)</w:t>
      </w:r>
    </w:p>
    <w:sectPr w:rsidR="00EE022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475D2" w14:textId="77777777" w:rsidR="006E046F" w:rsidRDefault="006E046F" w:rsidP="004E2F0A">
      <w:pPr>
        <w:spacing w:after="0" w:line="240" w:lineRule="auto"/>
      </w:pPr>
      <w:r>
        <w:separator/>
      </w:r>
    </w:p>
  </w:endnote>
  <w:endnote w:type="continuationSeparator" w:id="0">
    <w:p w14:paraId="1FBAF9AA" w14:textId="77777777" w:rsidR="006E046F" w:rsidRDefault="006E046F" w:rsidP="004E2F0A">
      <w:pPr>
        <w:spacing w:after="0" w:line="240" w:lineRule="auto"/>
      </w:pPr>
      <w:r>
        <w:continuationSeparator/>
      </w:r>
    </w:p>
  </w:endnote>
  <w:endnote w:type="continuationNotice" w:id="1">
    <w:p w14:paraId="5FD9CBB9" w14:textId="77777777" w:rsidR="006E046F" w:rsidRDefault="006E04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Arvo">
    <w:altName w:val="Calibri"/>
    <w:charset w:val="00"/>
    <w:family w:val="auto"/>
    <w:pitch w:val="variable"/>
    <w:sig w:usb0="A00000A7" w:usb1="00000041" w:usb2="00000000" w:usb3="00000000" w:csb0="00000111" w:csb1="00000000"/>
  </w:font>
  <w:font w:name="Segoe UI">
    <w:panose1 w:val="020B0502040204020203"/>
    <w:charset w:val="00"/>
    <w:family w:val="swiss"/>
    <w:pitch w:val="variable"/>
    <w:sig w:usb0="E4002EFF" w:usb1="C000E47F" w:usb2="00000009" w:usb3="00000000" w:csb0="000001FF" w:csb1="00000000"/>
  </w:font>
  <w:font w:name="Poppins">
    <w:charset w:val="00"/>
    <w:family w:val="auto"/>
    <w:pitch w:val="variable"/>
    <w:sig w:usb0="00008007" w:usb1="00000000" w:usb2="00000000" w:usb3="00000000" w:csb0="00000093"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25AC0" w14:textId="77777777" w:rsidR="001C7030" w:rsidRDefault="001C70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658050935"/>
      <w:docPartObj>
        <w:docPartGallery w:val="Page Numbers (Bottom of Page)"/>
        <w:docPartUnique/>
      </w:docPartObj>
    </w:sdtPr>
    <w:sdtEndPr>
      <w:rPr>
        <w:noProof/>
      </w:rPr>
    </w:sdtEndPr>
    <w:sdtContent>
      <w:p w14:paraId="52D53472" w14:textId="44F45DA8" w:rsidR="009F66F9" w:rsidRDefault="00000000" w:rsidP="006240E8">
        <w:pPr>
          <w:pStyle w:val="Footer"/>
          <w:jc w:val="center"/>
          <w:rPr>
            <w:noProof/>
            <w:sz w:val="18"/>
            <w:szCs w:val="18"/>
          </w:rPr>
        </w:pPr>
        <w:sdt>
          <w:sdtPr>
            <w:rPr>
              <w:sz w:val="18"/>
              <w:szCs w:val="18"/>
            </w:rPr>
            <w:alias w:val="Subject"/>
            <w:tag w:val=""/>
            <w:id w:val="926534872"/>
            <w:placeholder>
              <w:docPart w:val="2103D2842E6B4841BBC2124871725302"/>
            </w:placeholder>
            <w:dataBinding w:prefixMappings="xmlns:ns0='http://purl.org/dc/elements/1.1/' xmlns:ns1='http://schemas.openxmlformats.org/package/2006/metadata/core-properties' " w:xpath="/ns1:coreProperties[1]/ns0:subject[1]" w:storeItemID="{6C3C8BC8-F283-45AE-878A-BAB7291924A1}"/>
            <w:text/>
          </w:sdtPr>
          <w:sdtContent>
            <w:r w:rsidR="00AB0C23">
              <w:rPr>
                <w:sz w:val="18"/>
                <w:szCs w:val="18"/>
              </w:rPr>
              <w:t>SSA Minor Amendments</w:t>
            </w:r>
          </w:sdtContent>
        </w:sdt>
        <w:r w:rsidR="009D16A3" w:rsidRPr="0077199C">
          <w:rPr>
            <w:sz w:val="18"/>
            <w:szCs w:val="18"/>
          </w:rPr>
          <w:tab/>
        </w:r>
        <w:r w:rsidR="009D16A3" w:rsidRPr="0077199C">
          <w:rPr>
            <w:sz w:val="18"/>
            <w:szCs w:val="18"/>
          </w:rPr>
          <w:tab/>
        </w:r>
        <w:r w:rsidR="004E2F0A" w:rsidRPr="0077199C">
          <w:rPr>
            <w:sz w:val="18"/>
            <w:szCs w:val="18"/>
          </w:rPr>
          <w:fldChar w:fldCharType="begin"/>
        </w:r>
        <w:r w:rsidR="004E2F0A" w:rsidRPr="0077199C">
          <w:rPr>
            <w:sz w:val="18"/>
            <w:szCs w:val="18"/>
          </w:rPr>
          <w:instrText xml:space="preserve"> PAGE   \* MERGEFORMAT </w:instrText>
        </w:r>
        <w:r w:rsidR="004E2F0A" w:rsidRPr="0077199C">
          <w:rPr>
            <w:sz w:val="18"/>
            <w:szCs w:val="18"/>
          </w:rPr>
          <w:fldChar w:fldCharType="separate"/>
        </w:r>
        <w:r w:rsidR="004E2F0A" w:rsidRPr="0077199C">
          <w:rPr>
            <w:noProof/>
            <w:sz w:val="18"/>
            <w:szCs w:val="18"/>
          </w:rPr>
          <w:t>2</w:t>
        </w:r>
        <w:r w:rsidR="004E2F0A" w:rsidRPr="0077199C">
          <w:rPr>
            <w:noProof/>
            <w:sz w:val="18"/>
            <w:szCs w:val="18"/>
          </w:rPr>
          <w:fldChar w:fldCharType="end"/>
        </w:r>
      </w:p>
      <w:p w14:paraId="50E83F6A" w14:textId="6DDA3523" w:rsidR="004E2F0A" w:rsidRPr="0077199C" w:rsidRDefault="009F66F9" w:rsidP="001C52E6">
        <w:pPr>
          <w:pStyle w:val="Footer"/>
          <w:rPr>
            <w:sz w:val="18"/>
            <w:szCs w:val="18"/>
          </w:rPr>
        </w:pPr>
        <w:r>
          <w:rPr>
            <w:sz w:val="18"/>
            <w:szCs w:val="18"/>
          </w:rPr>
          <w:t>Application Form</w:t>
        </w:r>
      </w:p>
    </w:sdtContent>
  </w:sdt>
  <w:p w14:paraId="218F2048" w14:textId="77777777" w:rsidR="004E2F0A" w:rsidRDefault="004E2F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A73F4" w14:textId="77777777" w:rsidR="001C7030" w:rsidRDefault="001C70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09A39" w14:textId="77777777" w:rsidR="006E046F" w:rsidRDefault="006E046F" w:rsidP="004E2F0A">
      <w:pPr>
        <w:spacing w:after="0" w:line="240" w:lineRule="auto"/>
      </w:pPr>
      <w:r>
        <w:separator/>
      </w:r>
    </w:p>
  </w:footnote>
  <w:footnote w:type="continuationSeparator" w:id="0">
    <w:p w14:paraId="22683E60" w14:textId="77777777" w:rsidR="006E046F" w:rsidRDefault="006E046F" w:rsidP="004E2F0A">
      <w:pPr>
        <w:spacing w:after="0" w:line="240" w:lineRule="auto"/>
      </w:pPr>
      <w:r>
        <w:continuationSeparator/>
      </w:r>
    </w:p>
  </w:footnote>
  <w:footnote w:type="continuationNotice" w:id="1">
    <w:p w14:paraId="39F2BF65" w14:textId="77777777" w:rsidR="006E046F" w:rsidRDefault="006E04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A51D1" w14:textId="77777777" w:rsidR="001C7030" w:rsidRDefault="001C70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8BDF1" w14:textId="77777777" w:rsidR="001C7030" w:rsidRDefault="001C70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D1766" w14:textId="77777777" w:rsidR="001C7030" w:rsidRDefault="001C70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D60EF"/>
    <w:multiLevelType w:val="hybridMultilevel"/>
    <w:tmpl w:val="ADDA1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B35980"/>
    <w:multiLevelType w:val="hybridMultilevel"/>
    <w:tmpl w:val="D3E474D2"/>
    <w:lvl w:ilvl="0" w:tplc="2D80EC2C">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146AEE"/>
    <w:multiLevelType w:val="hybridMultilevel"/>
    <w:tmpl w:val="0A06FD9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4F884BDB"/>
    <w:multiLevelType w:val="hybridMultilevel"/>
    <w:tmpl w:val="74E024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852C4B"/>
    <w:multiLevelType w:val="hybridMultilevel"/>
    <w:tmpl w:val="4B5A4764"/>
    <w:lvl w:ilvl="0" w:tplc="7D0493B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B108DB"/>
    <w:multiLevelType w:val="hybridMultilevel"/>
    <w:tmpl w:val="5FFC9E3C"/>
    <w:lvl w:ilvl="0" w:tplc="64FA318E">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6BD27C6"/>
    <w:multiLevelType w:val="hybridMultilevel"/>
    <w:tmpl w:val="26FE3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2D2A34"/>
    <w:multiLevelType w:val="hybridMultilevel"/>
    <w:tmpl w:val="313064D8"/>
    <w:lvl w:ilvl="0" w:tplc="6900AF28">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4987918">
    <w:abstractNumId w:val="5"/>
  </w:num>
  <w:num w:numId="2" w16cid:durableId="43482331">
    <w:abstractNumId w:val="4"/>
  </w:num>
  <w:num w:numId="3" w16cid:durableId="13505974">
    <w:abstractNumId w:val="6"/>
  </w:num>
  <w:num w:numId="4" w16cid:durableId="1742557577">
    <w:abstractNumId w:val="7"/>
  </w:num>
  <w:num w:numId="5" w16cid:durableId="1099058246">
    <w:abstractNumId w:val="2"/>
  </w:num>
  <w:num w:numId="6" w16cid:durableId="172570189">
    <w:abstractNumId w:val="0"/>
  </w:num>
  <w:num w:numId="7" w16cid:durableId="201210920">
    <w:abstractNumId w:val="1"/>
  </w:num>
  <w:num w:numId="8" w16cid:durableId="12071399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7D"/>
    <w:rsid w:val="00002A11"/>
    <w:rsid w:val="00003705"/>
    <w:rsid w:val="00004443"/>
    <w:rsid w:val="00004B23"/>
    <w:rsid w:val="0000619C"/>
    <w:rsid w:val="00007D4B"/>
    <w:rsid w:val="00012877"/>
    <w:rsid w:val="00013CDC"/>
    <w:rsid w:val="0001574B"/>
    <w:rsid w:val="00015ACD"/>
    <w:rsid w:val="000169F9"/>
    <w:rsid w:val="00020603"/>
    <w:rsid w:val="000206F7"/>
    <w:rsid w:val="0002074A"/>
    <w:rsid w:val="00021578"/>
    <w:rsid w:val="0002182A"/>
    <w:rsid w:val="00021834"/>
    <w:rsid w:val="0002435D"/>
    <w:rsid w:val="000256A4"/>
    <w:rsid w:val="00025CBC"/>
    <w:rsid w:val="0002611E"/>
    <w:rsid w:val="00026131"/>
    <w:rsid w:val="00026EC6"/>
    <w:rsid w:val="000300E7"/>
    <w:rsid w:val="00030280"/>
    <w:rsid w:val="000303CD"/>
    <w:rsid w:val="000307DD"/>
    <w:rsid w:val="0003291A"/>
    <w:rsid w:val="0003299E"/>
    <w:rsid w:val="00033138"/>
    <w:rsid w:val="000352F6"/>
    <w:rsid w:val="000358EB"/>
    <w:rsid w:val="00040647"/>
    <w:rsid w:val="00040DB9"/>
    <w:rsid w:val="00042A2D"/>
    <w:rsid w:val="00044798"/>
    <w:rsid w:val="000453FA"/>
    <w:rsid w:val="000459CC"/>
    <w:rsid w:val="00050BDE"/>
    <w:rsid w:val="00050D19"/>
    <w:rsid w:val="000529FB"/>
    <w:rsid w:val="00053A47"/>
    <w:rsid w:val="00055080"/>
    <w:rsid w:val="000553A8"/>
    <w:rsid w:val="0005621B"/>
    <w:rsid w:val="00056646"/>
    <w:rsid w:val="0005682D"/>
    <w:rsid w:val="00061C40"/>
    <w:rsid w:val="0006397D"/>
    <w:rsid w:val="00064109"/>
    <w:rsid w:val="0006712E"/>
    <w:rsid w:val="00067C8A"/>
    <w:rsid w:val="00070AAD"/>
    <w:rsid w:val="00071145"/>
    <w:rsid w:val="00073320"/>
    <w:rsid w:val="000741C3"/>
    <w:rsid w:val="00075124"/>
    <w:rsid w:val="0007719E"/>
    <w:rsid w:val="00077718"/>
    <w:rsid w:val="00080377"/>
    <w:rsid w:val="00084856"/>
    <w:rsid w:val="0008636F"/>
    <w:rsid w:val="00087658"/>
    <w:rsid w:val="00087F0A"/>
    <w:rsid w:val="0009095F"/>
    <w:rsid w:val="000939EA"/>
    <w:rsid w:val="00093C58"/>
    <w:rsid w:val="000973B9"/>
    <w:rsid w:val="000A021E"/>
    <w:rsid w:val="000A0668"/>
    <w:rsid w:val="000A07DA"/>
    <w:rsid w:val="000A0961"/>
    <w:rsid w:val="000A205E"/>
    <w:rsid w:val="000A2E3C"/>
    <w:rsid w:val="000A54B8"/>
    <w:rsid w:val="000A777E"/>
    <w:rsid w:val="000B05F1"/>
    <w:rsid w:val="000B0BEC"/>
    <w:rsid w:val="000B160C"/>
    <w:rsid w:val="000B3856"/>
    <w:rsid w:val="000B4A63"/>
    <w:rsid w:val="000B63AD"/>
    <w:rsid w:val="000B7344"/>
    <w:rsid w:val="000C0A36"/>
    <w:rsid w:val="000C19A3"/>
    <w:rsid w:val="000C2C6A"/>
    <w:rsid w:val="000C5FA5"/>
    <w:rsid w:val="000C7102"/>
    <w:rsid w:val="000C7CAA"/>
    <w:rsid w:val="000D1E99"/>
    <w:rsid w:val="000D27B0"/>
    <w:rsid w:val="000D33F5"/>
    <w:rsid w:val="000D5BEF"/>
    <w:rsid w:val="000D69F5"/>
    <w:rsid w:val="000D76D8"/>
    <w:rsid w:val="000E0AB7"/>
    <w:rsid w:val="000E0CA9"/>
    <w:rsid w:val="000E0F52"/>
    <w:rsid w:val="000E19C8"/>
    <w:rsid w:val="000E32C4"/>
    <w:rsid w:val="000E4371"/>
    <w:rsid w:val="000E50AB"/>
    <w:rsid w:val="000E5558"/>
    <w:rsid w:val="000E5F18"/>
    <w:rsid w:val="000F0E1A"/>
    <w:rsid w:val="000F1968"/>
    <w:rsid w:val="000F29F3"/>
    <w:rsid w:val="000F322A"/>
    <w:rsid w:val="000F3BEA"/>
    <w:rsid w:val="000F4391"/>
    <w:rsid w:val="000F6AF1"/>
    <w:rsid w:val="000F70AF"/>
    <w:rsid w:val="0010124F"/>
    <w:rsid w:val="00101A2C"/>
    <w:rsid w:val="00102F29"/>
    <w:rsid w:val="00104578"/>
    <w:rsid w:val="00105AC4"/>
    <w:rsid w:val="00105AC5"/>
    <w:rsid w:val="00105DD9"/>
    <w:rsid w:val="001061DA"/>
    <w:rsid w:val="00110FFF"/>
    <w:rsid w:val="0011191B"/>
    <w:rsid w:val="00111A97"/>
    <w:rsid w:val="00112EDF"/>
    <w:rsid w:val="00113B46"/>
    <w:rsid w:val="00113E43"/>
    <w:rsid w:val="001149A6"/>
    <w:rsid w:val="00114A6D"/>
    <w:rsid w:val="00116DD7"/>
    <w:rsid w:val="001174C2"/>
    <w:rsid w:val="00117505"/>
    <w:rsid w:val="00117D8C"/>
    <w:rsid w:val="00120988"/>
    <w:rsid w:val="00123768"/>
    <w:rsid w:val="001247EA"/>
    <w:rsid w:val="0012580B"/>
    <w:rsid w:val="00125966"/>
    <w:rsid w:val="00126685"/>
    <w:rsid w:val="00127AF5"/>
    <w:rsid w:val="00127EA0"/>
    <w:rsid w:val="00130128"/>
    <w:rsid w:val="001314F3"/>
    <w:rsid w:val="00134027"/>
    <w:rsid w:val="00134FCC"/>
    <w:rsid w:val="00147950"/>
    <w:rsid w:val="00151435"/>
    <w:rsid w:val="0015368A"/>
    <w:rsid w:val="00155E1D"/>
    <w:rsid w:val="001563A1"/>
    <w:rsid w:val="00156660"/>
    <w:rsid w:val="0015786A"/>
    <w:rsid w:val="001606A6"/>
    <w:rsid w:val="00160811"/>
    <w:rsid w:val="001615EE"/>
    <w:rsid w:val="001640CB"/>
    <w:rsid w:val="001652D2"/>
    <w:rsid w:val="00165311"/>
    <w:rsid w:val="0017386F"/>
    <w:rsid w:val="0017504B"/>
    <w:rsid w:val="001770E0"/>
    <w:rsid w:val="00177EE8"/>
    <w:rsid w:val="001803F2"/>
    <w:rsid w:val="00180793"/>
    <w:rsid w:val="001824B2"/>
    <w:rsid w:val="0018262C"/>
    <w:rsid w:val="00182982"/>
    <w:rsid w:val="00182BE8"/>
    <w:rsid w:val="00183FB1"/>
    <w:rsid w:val="00184B8B"/>
    <w:rsid w:val="00186E0F"/>
    <w:rsid w:val="0018706C"/>
    <w:rsid w:val="001871A4"/>
    <w:rsid w:val="00191996"/>
    <w:rsid w:val="00191D86"/>
    <w:rsid w:val="00192187"/>
    <w:rsid w:val="001926B4"/>
    <w:rsid w:val="00192703"/>
    <w:rsid w:val="001944E1"/>
    <w:rsid w:val="00194989"/>
    <w:rsid w:val="00194CEC"/>
    <w:rsid w:val="0019567B"/>
    <w:rsid w:val="00195D80"/>
    <w:rsid w:val="00196295"/>
    <w:rsid w:val="001A03FD"/>
    <w:rsid w:val="001A0F30"/>
    <w:rsid w:val="001A1B04"/>
    <w:rsid w:val="001A20A5"/>
    <w:rsid w:val="001A4916"/>
    <w:rsid w:val="001A5DB6"/>
    <w:rsid w:val="001A6071"/>
    <w:rsid w:val="001A67F7"/>
    <w:rsid w:val="001A6D4A"/>
    <w:rsid w:val="001A7535"/>
    <w:rsid w:val="001B17D3"/>
    <w:rsid w:val="001B1A2F"/>
    <w:rsid w:val="001B22E2"/>
    <w:rsid w:val="001B4C24"/>
    <w:rsid w:val="001B5D41"/>
    <w:rsid w:val="001C08F6"/>
    <w:rsid w:val="001C259E"/>
    <w:rsid w:val="001C2BE2"/>
    <w:rsid w:val="001C52E6"/>
    <w:rsid w:val="001C7030"/>
    <w:rsid w:val="001C7420"/>
    <w:rsid w:val="001C7E2E"/>
    <w:rsid w:val="001D145C"/>
    <w:rsid w:val="001D1C79"/>
    <w:rsid w:val="001D3630"/>
    <w:rsid w:val="001D4408"/>
    <w:rsid w:val="001D4BC4"/>
    <w:rsid w:val="001D7213"/>
    <w:rsid w:val="001D7AEE"/>
    <w:rsid w:val="001E00AE"/>
    <w:rsid w:val="001E0D88"/>
    <w:rsid w:val="001E0F84"/>
    <w:rsid w:val="001E18E2"/>
    <w:rsid w:val="001E3A19"/>
    <w:rsid w:val="001E5B80"/>
    <w:rsid w:val="001E6073"/>
    <w:rsid w:val="001E68FD"/>
    <w:rsid w:val="001F0BB7"/>
    <w:rsid w:val="001F0ECA"/>
    <w:rsid w:val="001F17E8"/>
    <w:rsid w:val="001F4B36"/>
    <w:rsid w:val="001F6747"/>
    <w:rsid w:val="001F6850"/>
    <w:rsid w:val="001F69D6"/>
    <w:rsid w:val="001F6DDC"/>
    <w:rsid w:val="001F746E"/>
    <w:rsid w:val="001F7633"/>
    <w:rsid w:val="001F7D73"/>
    <w:rsid w:val="0020275D"/>
    <w:rsid w:val="0020438C"/>
    <w:rsid w:val="00205563"/>
    <w:rsid w:val="002076AF"/>
    <w:rsid w:val="002077DA"/>
    <w:rsid w:val="00210AC7"/>
    <w:rsid w:val="00211D54"/>
    <w:rsid w:val="002127E9"/>
    <w:rsid w:val="00212CAB"/>
    <w:rsid w:val="00214216"/>
    <w:rsid w:val="0021468C"/>
    <w:rsid w:val="002146DC"/>
    <w:rsid w:val="00215505"/>
    <w:rsid w:val="00215775"/>
    <w:rsid w:val="00216E5D"/>
    <w:rsid w:val="002178FF"/>
    <w:rsid w:val="00217C13"/>
    <w:rsid w:val="00220C7D"/>
    <w:rsid w:val="00222E30"/>
    <w:rsid w:val="00222E5A"/>
    <w:rsid w:val="00223B91"/>
    <w:rsid w:val="0022492B"/>
    <w:rsid w:val="002255E9"/>
    <w:rsid w:val="00225D0D"/>
    <w:rsid w:val="00226A70"/>
    <w:rsid w:val="00227C45"/>
    <w:rsid w:val="00232AF9"/>
    <w:rsid w:val="00236788"/>
    <w:rsid w:val="002404DD"/>
    <w:rsid w:val="0024174D"/>
    <w:rsid w:val="00242172"/>
    <w:rsid w:val="00242757"/>
    <w:rsid w:val="00243369"/>
    <w:rsid w:val="002438CB"/>
    <w:rsid w:val="00251E8A"/>
    <w:rsid w:val="002558DD"/>
    <w:rsid w:val="00256FE8"/>
    <w:rsid w:val="00257CD4"/>
    <w:rsid w:val="00257D23"/>
    <w:rsid w:val="00260F26"/>
    <w:rsid w:val="0026171B"/>
    <w:rsid w:val="002624B3"/>
    <w:rsid w:val="00262980"/>
    <w:rsid w:val="002638FE"/>
    <w:rsid w:val="002662CA"/>
    <w:rsid w:val="00266A38"/>
    <w:rsid w:val="00267DA8"/>
    <w:rsid w:val="00272A1D"/>
    <w:rsid w:val="00274AEB"/>
    <w:rsid w:val="002754A4"/>
    <w:rsid w:val="00277ECA"/>
    <w:rsid w:val="00280C88"/>
    <w:rsid w:val="002833D6"/>
    <w:rsid w:val="002835BD"/>
    <w:rsid w:val="00283930"/>
    <w:rsid w:val="00283A6A"/>
    <w:rsid w:val="00284285"/>
    <w:rsid w:val="00285CA1"/>
    <w:rsid w:val="00286664"/>
    <w:rsid w:val="00287FA5"/>
    <w:rsid w:val="002911B8"/>
    <w:rsid w:val="00291208"/>
    <w:rsid w:val="0029298E"/>
    <w:rsid w:val="00292EDF"/>
    <w:rsid w:val="002945F8"/>
    <w:rsid w:val="00294EDF"/>
    <w:rsid w:val="00295574"/>
    <w:rsid w:val="00296A26"/>
    <w:rsid w:val="002A0E48"/>
    <w:rsid w:val="002A1E28"/>
    <w:rsid w:val="002A3317"/>
    <w:rsid w:val="002A3891"/>
    <w:rsid w:val="002A40CF"/>
    <w:rsid w:val="002A54E1"/>
    <w:rsid w:val="002A5927"/>
    <w:rsid w:val="002A6905"/>
    <w:rsid w:val="002A75F7"/>
    <w:rsid w:val="002B07AC"/>
    <w:rsid w:val="002B112E"/>
    <w:rsid w:val="002B26A9"/>
    <w:rsid w:val="002B5E14"/>
    <w:rsid w:val="002B661F"/>
    <w:rsid w:val="002B6B1F"/>
    <w:rsid w:val="002B6F7D"/>
    <w:rsid w:val="002C0D3D"/>
    <w:rsid w:val="002C1F8C"/>
    <w:rsid w:val="002C32C7"/>
    <w:rsid w:val="002C36EF"/>
    <w:rsid w:val="002C3FBF"/>
    <w:rsid w:val="002C58CC"/>
    <w:rsid w:val="002C619C"/>
    <w:rsid w:val="002C66EB"/>
    <w:rsid w:val="002C7A4C"/>
    <w:rsid w:val="002D47CF"/>
    <w:rsid w:val="002D4D8D"/>
    <w:rsid w:val="002D6CCC"/>
    <w:rsid w:val="002E0524"/>
    <w:rsid w:val="002E359E"/>
    <w:rsid w:val="002E40D8"/>
    <w:rsid w:val="002E5F06"/>
    <w:rsid w:val="002F04A1"/>
    <w:rsid w:val="002F29C1"/>
    <w:rsid w:val="002F2C41"/>
    <w:rsid w:val="002F3EDA"/>
    <w:rsid w:val="002F4C36"/>
    <w:rsid w:val="002F5DFF"/>
    <w:rsid w:val="0030027E"/>
    <w:rsid w:val="003016ED"/>
    <w:rsid w:val="00302286"/>
    <w:rsid w:val="003022B0"/>
    <w:rsid w:val="0030279E"/>
    <w:rsid w:val="003030C8"/>
    <w:rsid w:val="0030383E"/>
    <w:rsid w:val="00304215"/>
    <w:rsid w:val="00305C48"/>
    <w:rsid w:val="0030698A"/>
    <w:rsid w:val="0030793A"/>
    <w:rsid w:val="00307DFB"/>
    <w:rsid w:val="00310FAC"/>
    <w:rsid w:val="00314ACB"/>
    <w:rsid w:val="003158F1"/>
    <w:rsid w:val="003163C4"/>
    <w:rsid w:val="00320E35"/>
    <w:rsid w:val="0032180D"/>
    <w:rsid w:val="00322067"/>
    <w:rsid w:val="003224AF"/>
    <w:rsid w:val="00323C4C"/>
    <w:rsid w:val="00324A73"/>
    <w:rsid w:val="0032529F"/>
    <w:rsid w:val="00326C8F"/>
    <w:rsid w:val="00327A4A"/>
    <w:rsid w:val="003304D0"/>
    <w:rsid w:val="003316D9"/>
    <w:rsid w:val="0033346F"/>
    <w:rsid w:val="00333777"/>
    <w:rsid w:val="00335C88"/>
    <w:rsid w:val="00337836"/>
    <w:rsid w:val="00340BEE"/>
    <w:rsid w:val="00342748"/>
    <w:rsid w:val="00344B38"/>
    <w:rsid w:val="00346C93"/>
    <w:rsid w:val="00346CE6"/>
    <w:rsid w:val="00346FF3"/>
    <w:rsid w:val="003470F1"/>
    <w:rsid w:val="00352AF3"/>
    <w:rsid w:val="00355414"/>
    <w:rsid w:val="003560E8"/>
    <w:rsid w:val="00357AC2"/>
    <w:rsid w:val="003601C6"/>
    <w:rsid w:val="00360596"/>
    <w:rsid w:val="00361E19"/>
    <w:rsid w:val="00362A3A"/>
    <w:rsid w:val="00364419"/>
    <w:rsid w:val="00364ADA"/>
    <w:rsid w:val="00373758"/>
    <w:rsid w:val="003741C9"/>
    <w:rsid w:val="00374985"/>
    <w:rsid w:val="00374D36"/>
    <w:rsid w:val="00375348"/>
    <w:rsid w:val="00375A9D"/>
    <w:rsid w:val="0037676A"/>
    <w:rsid w:val="00380D89"/>
    <w:rsid w:val="00381084"/>
    <w:rsid w:val="003820C4"/>
    <w:rsid w:val="003839E8"/>
    <w:rsid w:val="00384072"/>
    <w:rsid w:val="00385488"/>
    <w:rsid w:val="00385D42"/>
    <w:rsid w:val="00390953"/>
    <w:rsid w:val="003918F9"/>
    <w:rsid w:val="00393555"/>
    <w:rsid w:val="00395D7E"/>
    <w:rsid w:val="003960AE"/>
    <w:rsid w:val="0039644D"/>
    <w:rsid w:val="00396A3E"/>
    <w:rsid w:val="00396B1F"/>
    <w:rsid w:val="00397D71"/>
    <w:rsid w:val="003A01EC"/>
    <w:rsid w:val="003A12DC"/>
    <w:rsid w:val="003A1603"/>
    <w:rsid w:val="003A30B6"/>
    <w:rsid w:val="003A328D"/>
    <w:rsid w:val="003A391D"/>
    <w:rsid w:val="003A6834"/>
    <w:rsid w:val="003A6C58"/>
    <w:rsid w:val="003B139B"/>
    <w:rsid w:val="003B203D"/>
    <w:rsid w:val="003B222A"/>
    <w:rsid w:val="003B3C17"/>
    <w:rsid w:val="003B3E43"/>
    <w:rsid w:val="003B4D44"/>
    <w:rsid w:val="003B5056"/>
    <w:rsid w:val="003B53DD"/>
    <w:rsid w:val="003B6432"/>
    <w:rsid w:val="003B660C"/>
    <w:rsid w:val="003B7D23"/>
    <w:rsid w:val="003C0A97"/>
    <w:rsid w:val="003C19E3"/>
    <w:rsid w:val="003C2765"/>
    <w:rsid w:val="003C2AD2"/>
    <w:rsid w:val="003C2B62"/>
    <w:rsid w:val="003C5BCB"/>
    <w:rsid w:val="003C5C29"/>
    <w:rsid w:val="003C706B"/>
    <w:rsid w:val="003C7C99"/>
    <w:rsid w:val="003D0B20"/>
    <w:rsid w:val="003D27DD"/>
    <w:rsid w:val="003D427F"/>
    <w:rsid w:val="003D4FAB"/>
    <w:rsid w:val="003D6B4C"/>
    <w:rsid w:val="003D6D53"/>
    <w:rsid w:val="003E228C"/>
    <w:rsid w:val="003E6AF8"/>
    <w:rsid w:val="003E7642"/>
    <w:rsid w:val="003F03CD"/>
    <w:rsid w:val="003F3131"/>
    <w:rsid w:val="003F4F3F"/>
    <w:rsid w:val="003F7473"/>
    <w:rsid w:val="004008B5"/>
    <w:rsid w:val="004028DA"/>
    <w:rsid w:val="0040769B"/>
    <w:rsid w:val="004077AC"/>
    <w:rsid w:val="004110F4"/>
    <w:rsid w:val="0041164F"/>
    <w:rsid w:val="0041244A"/>
    <w:rsid w:val="0041275A"/>
    <w:rsid w:val="0041317E"/>
    <w:rsid w:val="00413822"/>
    <w:rsid w:val="00415A00"/>
    <w:rsid w:val="00417733"/>
    <w:rsid w:val="00420190"/>
    <w:rsid w:val="00420C0C"/>
    <w:rsid w:val="0042259D"/>
    <w:rsid w:val="00423216"/>
    <w:rsid w:val="00423415"/>
    <w:rsid w:val="00423467"/>
    <w:rsid w:val="00423C6E"/>
    <w:rsid w:val="00424683"/>
    <w:rsid w:val="00425F7B"/>
    <w:rsid w:val="004319A9"/>
    <w:rsid w:val="004320ED"/>
    <w:rsid w:val="00432BC0"/>
    <w:rsid w:val="00433C76"/>
    <w:rsid w:val="00433C87"/>
    <w:rsid w:val="0044118F"/>
    <w:rsid w:val="00442043"/>
    <w:rsid w:val="00442E13"/>
    <w:rsid w:val="00447214"/>
    <w:rsid w:val="00447B9E"/>
    <w:rsid w:val="004517FB"/>
    <w:rsid w:val="00452667"/>
    <w:rsid w:val="00452E6C"/>
    <w:rsid w:val="00453A96"/>
    <w:rsid w:val="00454434"/>
    <w:rsid w:val="00455ED6"/>
    <w:rsid w:val="004560E9"/>
    <w:rsid w:val="00460B85"/>
    <w:rsid w:val="00460E41"/>
    <w:rsid w:val="004611E0"/>
    <w:rsid w:val="0046152F"/>
    <w:rsid w:val="00461D86"/>
    <w:rsid w:val="00461DA3"/>
    <w:rsid w:val="00463140"/>
    <w:rsid w:val="004645BE"/>
    <w:rsid w:val="00464AD8"/>
    <w:rsid w:val="0046598D"/>
    <w:rsid w:val="004703BF"/>
    <w:rsid w:val="004712A7"/>
    <w:rsid w:val="004723E1"/>
    <w:rsid w:val="00472EA4"/>
    <w:rsid w:val="00474055"/>
    <w:rsid w:val="00477D07"/>
    <w:rsid w:val="00481411"/>
    <w:rsid w:val="00482A91"/>
    <w:rsid w:val="004833F6"/>
    <w:rsid w:val="00483A3E"/>
    <w:rsid w:val="0048544C"/>
    <w:rsid w:val="0048722D"/>
    <w:rsid w:val="0049577C"/>
    <w:rsid w:val="00497FED"/>
    <w:rsid w:val="004A13B0"/>
    <w:rsid w:val="004A2C79"/>
    <w:rsid w:val="004A36ED"/>
    <w:rsid w:val="004A4121"/>
    <w:rsid w:val="004A43ED"/>
    <w:rsid w:val="004A67BE"/>
    <w:rsid w:val="004A7136"/>
    <w:rsid w:val="004A72C0"/>
    <w:rsid w:val="004B0229"/>
    <w:rsid w:val="004B2272"/>
    <w:rsid w:val="004B46A2"/>
    <w:rsid w:val="004B6EFB"/>
    <w:rsid w:val="004B7C63"/>
    <w:rsid w:val="004C0C3F"/>
    <w:rsid w:val="004C257E"/>
    <w:rsid w:val="004C44A9"/>
    <w:rsid w:val="004C6BEE"/>
    <w:rsid w:val="004E2F0A"/>
    <w:rsid w:val="004E3373"/>
    <w:rsid w:val="004E3384"/>
    <w:rsid w:val="004E3518"/>
    <w:rsid w:val="004E400A"/>
    <w:rsid w:val="004E5227"/>
    <w:rsid w:val="004E784D"/>
    <w:rsid w:val="004F1988"/>
    <w:rsid w:val="004F282D"/>
    <w:rsid w:val="004F63A0"/>
    <w:rsid w:val="004F6E84"/>
    <w:rsid w:val="00501560"/>
    <w:rsid w:val="00502739"/>
    <w:rsid w:val="00502BC8"/>
    <w:rsid w:val="00504833"/>
    <w:rsid w:val="00505D94"/>
    <w:rsid w:val="005113B9"/>
    <w:rsid w:val="00511B5E"/>
    <w:rsid w:val="00512BC8"/>
    <w:rsid w:val="0051635E"/>
    <w:rsid w:val="00516C7F"/>
    <w:rsid w:val="0052026A"/>
    <w:rsid w:val="005210A1"/>
    <w:rsid w:val="00523189"/>
    <w:rsid w:val="005301E3"/>
    <w:rsid w:val="0053386F"/>
    <w:rsid w:val="0054271A"/>
    <w:rsid w:val="005448F3"/>
    <w:rsid w:val="00544E74"/>
    <w:rsid w:val="00546BD8"/>
    <w:rsid w:val="005509C2"/>
    <w:rsid w:val="00551A81"/>
    <w:rsid w:val="00551F4A"/>
    <w:rsid w:val="00553C15"/>
    <w:rsid w:val="00555DC9"/>
    <w:rsid w:val="00556406"/>
    <w:rsid w:val="0056163C"/>
    <w:rsid w:val="00562B36"/>
    <w:rsid w:val="00563494"/>
    <w:rsid w:val="0056439A"/>
    <w:rsid w:val="00565F99"/>
    <w:rsid w:val="00570F6A"/>
    <w:rsid w:val="00576D86"/>
    <w:rsid w:val="00576E4A"/>
    <w:rsid w:val="00577E18"/>
    <w:rsid w:val="00582FA1"/>
    <w:rsid w:val="0058583E"/>
    <w:rsid w:val="005875DE"/>
    <w:rsid w:val="00587EBE"/>
    <w:rsid w:val="0059043A"/>
    <w:rsid w:val="00590CF0"/>
    <w:rsid w:val="00590D37"/>
    <w:rsid w:val="00592790"/>
    <w:rsid w:val="005949C1"/>
    <w:rsid w:val="005959E0"/>
    <w:rsid w:val="005963FC"/>
    <w:rsid w:val="005A308D"/>
    <w:rsid w:val="005A324A"/>
    <w:rsid w:val="005A3E73"/>
    <w:rsid w:val="005A418C"/>
    <w:rsid w:val="005A4412"/>
    <w:rsid w:val="005A5C6D"/>
    <w:rsid w:val="005A6A8F"/>
    <w:rsid w:val="005A7B15"/>
    <w:rsid w:val="005B1DA6"/>
    <w:rsid w:val="005B273B"/>
    <w:rsid w:val="005B3CA8"/>
    <w:rsid w:val="005B5540"/>
    <w:rsid w:val="005B63AF"/>
    <w:rsid w:val="005B77A0"/>
    <w:rsid w:val="005C3362"/>
    <w:rsid w:val="005C3430"/>
    <w:rsid w:val="005C4ADF"/>
    <w:rsid w:val="005C4F36"/>
    <w:rsid w:val="005C5A7B"/>
    <w:rsid w:val="005C5FF6"/>
    <w:rsid w:val="005C677C"/>
    <w:rsid w:val="005C6E9B"/>
    <w:rsid w:val="005C7124"/>
    <w:rsid w:val="005D0182"/>
    <w:rsid w:val="005D199F"/>
    <w:rsid w:val="005D215F"/>
    <w:rsid w:val="005D2563"/>
    <w:rsid w:val="005D28B7"/>
    <w:rsid w:val="005D4335"/>
    <w:rsid w:val="005D465C"/>
    <w:rsid w:val="005D4E39"/>
    <w:rsid w:val="005D631F"/>
    <w:rsid w:val="005E00CD"/>
    <w:rsid w:val="005E00EA"/>
    <w:rsid w:val="005E17E6"/>
    <w:rsid w:val="005E1AA9"/>
    <w:rsid w:val="005E333F"/>
    <w:rsid w:val="005E358C"/>
    <w:rsid w:val="005E7F31"/>
    <w:rsid w:val="005F079A"/>
    <w:rsid w:val="005F3093"/>
    <w:rsid w:val="005F477D"/>
    <w:rsid w:val="005F6B2F"/>
    <w:rsid w:val="006015E8"/>
    <w:rsid w:val="00601E6B"/>
    <w:rsid w:val="00601EE8"/>
    <w:rsid w:val="0060338F"/>
    <w:rsid w:val="00604B87"/>
    <w:rsid w:val="00606F85"/>
    <w:rsid w:val="00607228"/>
    <w:rsid w:val="00611274"/>
    <w:rsid w:val="00612A9F"/>
    <w:rsid w:val="006139B4"/>
    <w:rsid w:val="00613E76"/>
    <w:rsid w:val="00613ED4"/>
    <w:rsid w:val="00613FD2"/>
    <w:rsid w:val="00617E66"/>
    <w:rsid w:val="00621B39"/>
    <w:rsid w:val="00623382"/>
    <w:rsid w:val="00623457"/>
    <w:rsid w:val="006240E8"/>
    <w:rsid w:val="00625403"/>
    <w:rsid w:val="00626C0D"/>
    <w:rsid w:val="00631F7A"/>
    <w:rsid w:val="0063216A"/>
    <w:rsid w:val="006322DF"/>
    <w:rsid w:val="0063324F"/>
    <w:rsid w:val="00635E47"/>
    <w:rsid w:val="006402B4"/>
    <w:rsid w:val="0064060C"/>
    <w:rsid w:val="0064097A"/>
    <w:rsid w:val="00644D37"/>
    <w:rsid w:val="00647814"/>
    <w:rsid w:val="0065187D"/>
    <w:rsid w:val="00651CBE"/>
    <w:rsid w:val="00652959"/>
    <w:rsid w:val="00652ECD"/>
    <w:rsid w:val="006536F0"/>
    <w:rsid w:val="00653999"/>
    <w:rsid w:val="00654843"/>
    <w:rsid w:val="00655B0C"/>
    <w:rsid w:val="00655C65"/>
    <w:rsid w:val="006608DA"/>
    <w:rsid w:val="00660BC6"/>
    <w:rsid w:val="00661055"/>
    <w:rsid w:val="006612A4"/>
    <w:rsid w:val="0066176D"/>
    <w:rsid w:val="00662EBA"/>
    <w:rsid w:val="00663C62"/>
    <w:rsid w:val="00665177"/>
    <w:rsid w:val="00665FDC"/>
    <w:rsid w:val="00670150"/>
    <w:rsid w:val="006702F4"/>
    <w:rsid w:val="006729B9"/>
    <w:rsid w:val="00677A52"/>
    <w:rsid w:val="00677F44"/>
    <w:rsid w:val="00684CAE"/>
    <w:rsid w:val="00685D7B"/>
    <w:rsid w:val="0068638C"/>
    <w:rsid w:val="006869F6"/>
    <w:rsid w:val="00686F11"/>
    <w:rsid w:val="006872DA"/>
    <w:rsid w:val="00690B9E"/>
    <w:rsid w:val="006934DA"/>
    <w:rsid w:val="00694CC8"/>
    <w:rsid w:val="00695735"/>
    <w:rsid w:val="00696658"/>
    <w:rsid w:val="00697689"/>
    <w:rsid w:val="006A010C"/>
    <w:rsid w:val="006A12DC"/>
    <w:rsid w:val="006A4735"/>
    <w:rsid w:val="006A54B7"/>
    <w:rsid w:val="006A5E8E"/>
    <w:rsid w:val="006A697F"/>
    <w:rsid w:val="006A6C9F"/>
    <w:rsid w:val="006B0D28"/>
    <w:rsid w:val="006B277C"/>
    <w:rsid w:val="006B2902"/>
    <w:rsid w:val="006B2E12"/>
    <w:rsid w:val="006C23D7"/>
    <w:rsid w:val="006C3636"/>
    <w:rsid w:val="006C414E"/>
    <w:rsid w:val="006C472E"/>
    <w:rsid w:val="006C4F2B"/>
    <w:rsid w:val="006D0626"/>
    <w:rsid w:val="006D0D88"/>
    <w:rsid w:val="006D1586"/>
    <w:rsid w:val="006D19F4"/>
    <w:rsid w:val="006D2FCB"/>
    <w:rsid w:val="006D3300"/>
    <w:rsid w:val="006D4A60"/>
    <w:rsid w:val="006D4EB6"/>
    <w:rsid w:val="006D6E99"/>
    <w:rsid w:val="006D7953"/>
    <w:rsid w:val="006E046F"/>
    <w:rsid w:val="006E07BE"/>
    <w:rsid w:val="006E0C50"/>
    <w:rsid w:val="006E1243"/>
    <w:rsid w:val="006E2A45"/>
    <w:rsid w:val="006E37F6"/>
    <w:rsid w:val="006E4162"/>
    <w:rsid w:val="006F09E2"/>
    <w:rsid w:val="006F17BA"/>
    <w:rsid w:val="00700D06"/>
    <w:rsid w:val="00702902"/>
    <w:rsid w:val="00703CB3"/>
    <w:rsid w:val="007053E0"/>
    <w:rsid w:val="00712B9D"/>
    <w:rsid w:val="00713F38"/>
    <w:rsid w:val="00715B98"/>
    <w:rsid w:val="00717A45"/>
    <w:rsid w:val="007229EC"/>
    <w:rsid w:val="00723EC9"/>
    <w:rsid w:val="007248FE"/>
    <w:rsid w:val="0072509F"/>
    <w:rsid w:val="00725154"/>
    <w:rsid w:val="00725BE9"/>
    <w:rsid w:val="007278F5"/>
    <w:rsid w:val="00730DDD"/>
    <w:rsid w:val="0073269A"/>
    <w:rsid w:val="007356AB"/>
    <w:rsid w:val="0073677E"/>
    <w:rsid w:val="0073790F"/>
    <w:rsid w:val="00737D3F"/>
    <w:rsid w:val="00740C55"/>
    <w:rsid w:val="00740E65"/>
    <w:rsid w:val="00741460"/>
    <w:rsid w:val="00741BCC"/>
    <w:rsid w:val="00742690"/>
    <w:rsid w:val="00743944"/>
    <w:rsid w:val="00744521"/>
    <w:rsid w:val="00744AB3"/>
    <w:rsid w:val="00745213"/>
    <w:rsid w:val="00745A51"/>
    <w:rsid w:val="00746378"/>
    <w:rsid w:val="00746CA6"/>
    <w:rsid w:val="00747521"/>
    <w:rsid w:val="00747DA1"/>
    <w:rsid w:val="007523D1"/>
    <w:rsid w:val="007534ED"/>
    <w:rsid w:val="007568C6"/>
    <w:rsid w:val="00756BFD"/>
    <w:rsid w:val="00756E88"/>
    <w:rsid w:val="00757690"/>
    <w:rsid w:val="00760368"/>
    <w:rsid w:val="007619B7"/>
    <w:rsid w:val="0076309D"/>
    <w:rsid w:val="00764474"/>
    <w:rsid w:val="0076474A"/>
    <w:rsid w:val="0076559D"/>
    <w:rsid w:val="00765735"/>
    <w:rsid w:val="0077199C"/>
    <w:rsid w:val="0077295C"/>
    <w:rsid w:val="00773599"/>
    <w:rsid w:val="00775E04"/>
    <w:rsid w:val="0077642F"/>
    <w:rsid w:val="007766B6"/>
    <w:rsid w:val="007776E4"/>
    <w:rsid w:val="00777B5E"/>
    <w:rsid w:val="007826C2"/>
    <w:rsid w:val="00782E5C"/>
    <w:rsid w:val="007834B5"/>
    <w:rsid w:val="00786C82"/>
    <w:rsid w:val="007871E7"/>
    <w:rsid w:val="00787BB3"/>
    <w:rsid w:val="007902EB"/>
    <w:rsid w:val="00791871"/>
    <w:rsid w:val="00791F8F"/>
    <w:rsid w:val="00792F21"/>
    <w:rsid w:val="007944BF"/>
    <w:rsid w:val="00794A3D"/>
    <w:rsid w:val="00794BCA"/>
    <w:rsid w:val="00796DBC"/>
    <w:rsid w:val="00796DEC"/>
    <w:rsid w:val="0079735F"/>
    <w:rsid w:val="00797DD5"/>
    <w:rsid w:val="007A2EEF"/>
    <w:rsid w:val="007A4295"/>
    <w:rsid w:val="007A488C"/>
    <w:rsid w:val="007A4D1F"/>
    <w:rsid w:val="007A5217"/>
    <w:rsid w:val="007A5CD3"/>
    <w:rsid w:val="007A6070"/>
    <w:rsid w:val="007B08CA"/>
    <w:rsid w:val="007B0936"/>
    <w:rsid w:val="007B0FDC"/>
    <w:rsid w:val="007B4BC2"/>
    <w:rsid w:val="007C107E"/>
    <w:rsid w:val="007C1435"/>
    <w:rsid w:val="007C1BE1"/>
    <w:rsid w:val="007C3B75"/>
    <w:rsid w:val="007C3BBE"/>
    <w:rsid w:val="007C52AC"/>
    <w:rsid w:val="007C555D"/>
    <w:rsid w:val="007C765F"/>
    <w:rsid w:val="007D300A"/>
    <w:rsid w:val="007D3E83"/>
    <w:rsid w:val="007D5B5E"/>
    <w:rsid w:val="007D5FF9"/>
    <w:rsid w:val="007D7048"/>
    <w:rsid w:val="007D7DFB"/>
    <w:rsid w:val="007E1801"/>
    <w:rsid w:val="007E1B43"/>
    <w:rsid w:val="007E2B32"/>
    <w:rsid w:val="007E52D6"/>
    <w:rsid w:val="007F3173"/>
    <w:rsid w:val="007F3806"/>
    <w:rsid w:val="007F4EC0"/>
    <w:rsid w:val="007F58B6"/>
    <w:rsid w:val="007F7023"/>
    <w:rsid w:val="008009B0"/>
    <w:rsid w:val="00802935"/>
    <w:rsid w:val="008057DA"/>
    <w:rsid w:val="00805BAD"/>
    <w:rsid w:val="00805C7D"/>
    <w:rsid w:val="008063DD"/>
    <w:rsid w:val="00806AE7"/>
    <w:rsid w:val="00806DBC"/>
    <w:rsid w:val="00806DED"/>
    <w:rsid w:val="008075BF"/>
    <w:rsid w:val="00807B58"/>
    <w:rsid w:val="00810381"/>
    <w:rsid w:val="00812338"/>
    <w:rsid w:val="00812DC1"/>
    <w:rsid w:val="00813EC7"/>
    <w:rsid w:val="00815FD9"/>
    <w:rsid w:val="008168BE"/>
    <w:rsid w:val="008175B0"/>
    <w:rsid w:val="00821EDB"/>
    <w:rsid w:val="00822F76"/>
    <w:rsid w:val="00824DD5"/>
    <w:rsid w:val="00825CF4"/>
    <w:rsid w:val="00825FD8"/>
    <w:rsid w:val="008265A4"/>
    <w:rsid w:val="00827A78"/>
    <w:rsid w:val="00832230"/>
    <w:rsid w:val="008327C4"/>
    <w:rsid w:val="00836826"/>
    <w:rsid w:val="00841D4B"/>
    <w:rsid w:val="00842AEE"/>
    <w:rsid w:val="00843735"/>
    <w:rsid w:val="00843AD1"/>
    <w:rsid w:val="008451EC"/>
    <w:rsid w:val="008456A1"/>
    <w:rsid w:val="00846412"/>
    <w:rsid w:val="00846605"/>
    <w:rsid w:val="00846BB2"/>
    <w:rsid w:val="00847BAB"/>
    <w:rsid w:val="00847FEE"/>
    <w:rsid w:val="0085169D"/>
    <w:rsid w:val="00857CB4"/>
    <w:rsid w:val="00860A3B"/>
    <w:rsid w:val="00861BBA"/>
    <w:rsid w:val="0086276E"/>
    <w:rsid w:val="00862D30"/>
    <w:rsid w:val="0086349D"/>
    <w:rsid w:val="008637A0"/>
    <w:rsid w:val="00863EC8"/>
    <w:rsid w:val="008641E6"/>
    <w:rsid w:val="0086524D"/>
    <w:rsid w:val="00865B05"/>
    <w:rsid w:val="00866F35"/>
    <w:rsid w:val="008675A0"/>
    <w:rsid w:val="00872E50"/>
    <w:rsid w:val="00873113"/>
    <w:rsid w:val="008733A1"/>
    <w:rsid w:val="00873483"/>
    <w:rsid w:val="008734F1"/>
    <w:rsid w:val="00873DBC"/>
    <w:rsid w:val="0087428D"/>
    <w:rsid w:val="00875244"/>
    <w:rsid w:val="0087757F"/>
    <w:rsid w:val="00877D90"/>
    <w:rsid w:val="0088184A"/>
    <w:rsid w:val="00882CF3"/>
    <w:rsid w:val="00884174"/>
    <w:rsid w:val="008854A0"/>
    <w:rsid w:val="008859C0"/>
    <w:rsid w:val="00887949"/>
    <w:rsid w:val="0089043C"/>
    <w:rsid w:val="00891F27"/>
    <w:rsid w:val="00894701"/>
    <w:rsid w:val="00894FCF"/>
    <w:rsid w:val="00896C15"/>
    <w:rsid w:val="008A1756"/>
    <w:rsid w:val="008A214B"/>
    <w:rsid w:val="008A4BD9"/>
    <w:rsid w:val="008A50F4"/>
    <w:rsid w:val="008A67C3"/>
    <w:rsid w:val="008B098D"/>
    <w:rsid w:val="008B120B"/>
    <w:rsid w:val="008B33C0"/>
    <w:rsid w:val="008B33D1"/>
    <w:rsid w:val="008B49AC"/>
    <w:rsid w:val="008B5A7A"/>
    <w:rsid w:val="008B76D0"/>
    <w:rsid w:val="008C1402"/>
    <w:rsid w:val="008C2FA2"/>
    <w:rsid w:val="008C3975"/>
    <w:rsid w:val="008C42B5"/>
    <w:rsid w:val="008C570A"/>
    <w:rsid w:val="008C57D3"/>
    <w:rsid w:val="008C5938"/>
    <w:rsid w:val="008C5A87"/>
    <w:rsid w:val="008C6392"/>
    <w:rsid w:val="008C6BA1"/>
    <w:rsid w:val="008C710B"/>
    <w:rsid w:val="008C7A4D"/>
    <w:rsid w:val="008D0216"/>
    <w:rsid w:val="008D1653"/>
    <w:rsid w:val="008D289F"/>
    <w:rsid w:val="008D6410"/>
    <w:rsid w:val="008E05AC"/>
    <w:rsid w:val="008E15B8"/>
    <w:rsid w:val="008E27B0"/>
    <w:rsid w:val="008E2B29"/>
    <w:rsid w:val="008E3C61"/>
    <w:rsid w:val="008E5129"/>
    <w:rsid w:val="008E5F31"/>
    <w:rsid w:val="008E7967"/>
    <w:rsid w:val="008F036E"/>
    <w:rsid w:val="008F0A51"/>
    <w:rsid w:val="008F5086"/>
    <w:rsid w:val="008F5286"/>
    <w:rsid w:val="008F63B0"/>
    <w:rsid w:val="008F6CEA"/>
    <w:rsid w:val="008F6E9C"/>
    <w:rsid w:val="008F74D0"/>
    <w:rsid w:val="00900E89"/>
    <w:rsid w:val="00901277"/>
    <w:rsid w:val="009014C3"/>
    <w:rsid w:val="00902B86"/>
    <w:rsid w:val="00903DA5"/>
    <w:rsid w:val="00904115"/>
    <w:rsid w:val="009045E1"/>
    <w:rsid w:val="009054C1"/>
    <w:rsid w:val="00905FA2"/>
    <w:rsid w:val="00906ED6"/>
    <w:rsid w:val="009106A2"/>
    <w:rsid w:val="0091626C"/>
    <w:rsid w:val="0091684F"/>
    <w:rsid w:val="009173DB"/>
    <w:rsid w:val="00920F0E"/>
    <w:rsid w:val="00920F31"/>
    <w:rsid w:val="0092333C"/>
    <w:rsid w:val="00924A90"/>
    <w:rsid w:val="00926DDE"/>
    <w:rsid w:val="00927A0A"/>
    <w:rsid w:val="00933FEE"/>
    <w:rsid w:val="00934C45"/>
    <w:rsid w:val="00936664"/>
    <w:rsid w:val="00937D34"/>
    <w:rsid w:val="00940DB1"/>
    <w:rsid w:val="0094146B"/>
    <w:rsid w:val="009422B1"/>
    <w:rsid w:val="00943B7B"/>
    <w:rsid w:val="00945010"/>
    <w:rsid w:val="00950FB0"/>
    <w:rsid w:val="009519C9"/>
    <w:rsid w:val="00951DF0"/>
    <w:rsid w:val="00952212"/>
    <w:rsid w:val="009547A6"/>
    <w:rsid w:val="0095492E"/>
    <w:rsid w:val="00954F62"/>
    <w:rsid w:val="00955CAA"/>
    <w:rsid w:val="0095640D"/>
    <w:rsid w:val="00960215"/>
    <w:rsid w:val="0096247E"/>
    <w:rsid w:val="009626AE"/>
    <w:rsid w:val="00962A7E"/>
    <w:rsid w:val="00964C91"/>
    <w:rsid w:val="00964DA2"/>
    <w:rsid w:val="009657C2"/>
    <w:rsid w:val="00967C46"/>
    <w:rsid w:val="00967FA2"/>
    <w:rsid w:val="009719BC"/>
    <w:rsid w:val="00971F21"/>
    <w:rsid w:val="009726A0"/>
    <w:rsid w:val="0097300F"/>
    <w:rsid w:val="00973BC8"/>
    <w:rsid w:val="00974C60"/>
    <w:rsid w:val="0097533E"/>
    <w:rsid w:val="00976809"/>
    <w:rsid w:val="00982AC7"/>
    <w:rsid w:val="00983AAA"/>
    <w:rsid w:val="0098571B"/>
    <w:rsid w:val="00986FFD"/>
    <w:rsid w:val="00990808"/>
    <w:rsid w:val="009908F7"/>
    <w:rsid w:val="009917FC"/>
    <w:rsid w:val="009927CC"/>
    <w:rsid w:val="00992E78"/>
    <w:rsid w:val="009930BD"/>
    <w:rsid w:val="009934F1"/>
    <w:rsid w:val="0099382B"/>
    <w:rsid w:val="009A2B03"/>
    <w:rsid w:val="009A3277"/>
    <w:rsid w:val="009A38FC"/>
    <w:rsid w:val="009A3AC8"/>
    <w:rsid w:val="009A522F"/>
    <w:rsid w:val="009A5924"/>
    <w:rsid w:val="009A67F9"/>
    <w:rsid w:val="009A6846"/>
    <w:rsid w:val="009A78E6"/>
    <w:rsid w:val="009B0236"/>
    <w:rsid w:val="009B47C8"/>
    <w:rsid w:val="009B4CA6"/>
    <w:rsid w:val="009B61D8"/>
    <w:rsid w:val="009B69DE"/>
    <w:rsid w:val="009B7131"/>
    <w:rsid w:val="009C0A6B"/>
    <w:rsid w:val="009C14D0"/>
    <w:rsid w:val="009C2B4A"/>
    <w:rsid w:val="009C307F"/>
    <w:rsid w:val="009C421B"/>
    <w:rsid w:val="009C676C"/>
    <w:rsid w:val="009C785A"/>
    <w:rsid w:val="009D16A3"/>
    <w:rsid w:val="009D25A0"/>
    <w:rsid w:val="009D44FC"/>
    <w:rsid w:val="009D65B3"/>
    <w:rsid w:val="009D78E5"/>
    <w:rsid w:val="009D7B96"/>
    <w:rsid w:val="009E2A1C"/>
    <w:rsid w:val="009E3803"/>
    <w:rsid w:val="009E6614"/>
    <w:rsid w:val="009F234D"/>
    <w:rsid w:val="009F3197"/>
    <w:rsid w:val="009F3332"/>
    <w:rsid w:val="009F66F9"/>
    <w:rsid w:val="009F6917"/>
    <w:rsid w:val="009F72BC"/>
    <w:rsid w:val="00A00073"/>
    <w:rsid w:val="00A017A8"/>
    <w:rsid w:val="00A01F3F"/>
    <w:rsid w:val="00A0315A"/>
    <w:rsid w:val="00A04AD9"/>
    <w:rsid w:val="00A13236"/>
    <w:rsid w:val="00A15F46"/>
    <w:rsid w:val="00A16A09"/>
    <w:rsid w:val="00A170E3"/>
    <w:rsid w:val="00A174FE"/>
    <w:rsid w:val="00A212C0"/>
    <w:rsid w:val="00A2389B"/>
    <w:rsid w:val="00A2690B"/>
    <w:rsid w:val="00A270DF"/>
    <w:rsid w:val="00A27B52"/>
    <w:rsid w:val="00A27C13"/>
    <w:rsid w:val="00A30D8F"/>
    <w:rsid w:val="00A330F6"/>
    <w:rsid w:val="00A3431F"/>
    <w:rsid w:val="00A34C76"/>
    <w:rsid w:val="00A35B36"/>
    <w:rsid w:val="00A40658"/>
    <w:rsid w:val="00A415DE"/>
    <w:rsid w:val="00A46C30"/>
    <w:rsid w:val="00A50507"/>
    <w:rsid w:val="00A50713"/>
    <w:rsid w:val="00A50E60"/>
    <w:rsid w:val="00A52249"/>
    <w:rsid w:val="00A57431"/>
    <w:rsid w:val="00A6187B"/>
    <w:rsid w:val="00A65140"/>
    <w:rsid w:val="00A6639C"/>
    <w:rsid w:val="00A667A9"/>
    <w:rsid w:val="00A66D09"/>
    <w:rsid w:val="00A7154B"/>
    <w:rsid w:val="00A71E0A"/>
    <w:rsid w:val="00A7482E"/>
    <w:rsid w:val="00A75651"/>
    <w:rsid w:val="00A75CEF"/>
    <w:rsid w:val="00A76417"/>
    <w:rsid w:val="00A76F29"/>
    <w:rsid w:val="00A82173"/>
    <w:rsid w:val="00A82482"/>
    <w:rsid w:val="00A839A4"/>
    <w:rsid w:val="00A87382"/>
    <w:rsid w:val="00A87671"/>
    <w:rsid w:val="00A90107"/>
    <w:rsid w:val="00A922A8"/>
    <w:rsid w:val="00A96FD9"/>
    <w:rsid w:val="00A977E6"/>
    <w:rsid w:val="00A97B0D"/>
    <w:rsid w:val="00AA04C4"/>
    <w:rsid w:val="00AA162D"/>
    <w:rsid w:val="00AA1C8C"/>
    <w:rsid w:val="00AA2397"/>
    <w:rsid w:val="00AA2618"/>
    <w:rsid w:val="00AA3DE3"/>
    <w:rsid w:val="00AA445F"/>
    <w:rsid w:val="00AA45A6"/>
    <w:rsid w:val="00AA45AF"/>
    <w:rsid w:val="00AA5B7A"/>
    <w:rsid w:val="00AB0C23"/>
    <w:rsid w:val="00AB38F9"/>
    <w:rsid w:val="00AB5FF8"/>
    <w:rsid w:val="00AB761F"/>
    <w:rsid w:val="00AC1BC6"/>
    <w:rsid w:val="00AC1EBA"/>
    <w:rsid w:val="00AC1F87"/>
    <w:rsid w:val="00AC2055"/>
    <w:rsid w:val="00AC24EE"/>
    <w:rsid w:val="00AC3304"/>
    <w:rsid w:val="00AC3ECD"/>
    <w:rsid w:val="00AC5FA7"/>
    <w:rsid w:val="00AC653D"/>
    <w:rsid w:val="00AD0AA6"/>
    <w:rsid w:val="00AD3289"/>
    <w:rsid w:val="00AD3D64"/>
    <w:rsid w:val="00AD40AC"/>
    <w:rsid w:val="00AD6737"/>
    <w:rsid w:val="00AD6F2A"/>
    <w:rsid w:val="00AD70BE"/>
    <w:rsid w:val="00AE0A62"/>
    <w:rsid w:val="00AE1570"/>
    <w:rsid w:val="00AE423B"/>
    <w:rsid w:val="00AE4A91"/>
    <w:rsid w:val="00AE660A"/>
    <w:rsid w:val="00AF0D75"/>
    <w:rsid w:val="00AF2AE1"/>
    <w:rsid w:val="00AF601A"/>
    <w:rsid w:val="00AF629F"/>
    <w:rsid w:val="00AF76E5"/>
    <w:rsid w:val="00B004E2"/>
    <w:rsid w:val="00B00686"/>
    <w:rsid w:val="00B00F2C"/>
    <w:rsid w:val="00B0140F"/>
    <w:rsid w:val="00B01C20"/>
    <w:rsid w:val="00B033CF"/>
    <w:rsid w:val="00B05F33"/>
    <w:rsid w:val="00B06008"/>
    <w:rsid w:val="00B07552"/>
    <w:rsid w:val="00B10A3F"/>
    <w:rsid w:val="00B1145D"/>
    <w:rsid w:val="00B11574"/>
    <w:rsid w:val="00B11CEE"/>
    <w:rsid w:val="00B13BBF"/>
    <w:rsid w:val="00B13C0A"/>
    <w:rsid w:val="00B14237"/>
    <w:rsid w:val="00B14A4F"/>
    <w:rsid w:val="00B153C7"/>
    <w:rsid w:val="00B16CB4"/>
    <w:rsid w:val="00B17156"/>
    <w:rsid w:val="00B215F9"/>
    <w:rsid w:val="00B21EF6"/>
    <w:rsid w:val="00B22E93"/>
    <w:rsid w:val="00B24FCB"/>
    <w:rsid w:val="00B27E5F"/>
    <w:rsid w:val="00B32AC9"/>
    <w:rsid w:val="00B33806"/>
    <w:rsid w:val="00B338FE"/>
    <w:rsid w:val="00B34892"/>
    <w:rsid w:val="00B3594E"/>
    <w:rsid w:val="00B36CF6"/>
    <w:rsid w:val="00B40D6A"/>
    <w:rsid w:val="00B41623"/>
    <w:rsid w:val="00B44471"/>
    <w:rsid w:val="00B44A35"/>
    <w:rsid w:val="00B455D2"/>
    <w:rsid w:val="00B4744D"/>
    <w:rsid w:val="00B47680"/>
    <w:rsid w:val="00B47F81"/>
    <w:rsid w:val="00B50D88"/>
    <w:rsid w:val="00B515B9"/>
    <w:rsid w:val="00B51F2C"/>
    <w:rsid w:val="00B529B7"/>
    <w:rsid w:val="00B53DC1"/>
    <w:rsid w:val="00B5469E"/>
    <w:rsid w:val="00B549FB"/>
    <w:rsid w:val="00B5656E"/>
    <w:rsid w:val="00B571ED"/>
    <w:rsid w:val="00B579CC"/>
    <w:rsid w:val="00B60233"/>
    <w:rsid w:val="00B61CDB"/>
    <w:rsid w:val="00B6284E"/>
    <w:rsid w:val="00B6297A"/>
    <w:rsid w:val="00B6404B"/>
    <w:rsid w:val="00B64CEA"/>
    <w:rsid w:val="00B6557D"/>
    <w:rsid w:val="00B73ABE"/>
    <w:rsid w:val="00B74342"/>
    <w:rsid w:val="00B764FA"/>
    <w:rsid w:val="00B779C8"/>
    <w:rsid w:val="00B8008D"/>
    <w:rsid w:val="00B80FB1"/>
    <w:rsid w:val="00B8387F"/>
    <w:rsid w:val="00B84747"/>
    <w:rsid w:val="00B867A0"/>
    <w:rsid w:val="00B928D3"/>
    <w:rsid w:val="00B94ABF"/>
    <w:rsid w:val="00B94C2B"/>
    <w:rsid w:val="00B95FA8"/>
    <w:rsid w:val="00BA0577"/>
    <w:rsid w:val="00BA0C6B"/>
    <w:rsid w:val="00BA13C0"/>
    <w:rsid w:val="00BA1567"/>
    <w:rsid w:val="00BA28E8"/>
    <w:rsid w:val="00BA5FA8"/>
    <w:rsid w:val="00BA6FF2"/>
    <w:rsid w:val="00BA77A6"/>
    <w:rsid w:val="00BB398F"/>
    <w:rsid w:val="00BB5396"/>
    <w:rsid w:val="00BB5BBB"/>
    <w:rsid w:val="00BB639D"/>
    <w:rsid w:val="00BB7A73"/>
    <w:rsid w:val="00BC031B"/>
    <w:rsid w:val="00BC12B1"/>
    <w:rsid w:val="00BC230B"/>
    <w:rsid w:val="00BC27A7"/>
    <w:rsid w:val="00BC3AAC"/>
    <w:rsid w:val="00BC4BF5"/>
    <w:rsid w:val="00BC5DC0"/>
    <w:rsid w:val="00BC69C4"/>
    <w:rsid w:val="00BC7343"/>
    <w:rsid w:val="00BD0918"/>
    <w:rsid w:val="00BD2155"/>
    <w:rsid w:val="00BD6306"/>
    <w:rsid w:val="00BD7014"/>
    <w:rsid w:val="00BD744F"/>
    <w:rsid w:val="00BD7D63"/>
    <w:rsid w:val="00BE0AFA"/>
    <w:rsid w:val="00BE2330"/>
    <w:rsid w:val="00BE41FD"/>
    <w:rsid w:val="00BE49F7"/>
    <w:rsid w:val="00BE4CB2"/>
    <w:rsid w:val="00BE526A"/>
    <w:rsid w:val="00BE618F"/>
    <w:rsid w:val="00BF0CCC"/>
    <w:rsid w:val="00BF0FCD"/>
    <w:rsid w:val="00BF20CC"/>
    <w:rsid w:val="00BF3DF7"/>
    <w:rsid w:val="00BF4BC0"/>
    <w:rsid w:val="00BF4FF9"/>
    <w:rsid w:val="00BF5D22"/>
    <w:rsid w:val="00BF6497"/>
    <w:rsid w:val="00BF7F47"/>
    <w:rsid w:val="00C0006F"/>
    <w:rsid w:val="00C04BCD"/>
    <w:rsid w:val="00C0559C"/>
    <w:rsid w:val="00C05E83"/>
    <w:rsid w:val="00C06809"/>
    <w:rsid w:val="00C10477"/>
    <w:rsid w:val="00C10815"/>
    <w:rsid w:val="00C1111C"/>
    <w:rsid w:val="00C14504"/>
    <w:rsid w:val="00C20CFA"/>
    <w:rsid w:val="00C23178"/>
    <w:rsid w:val="00C2610C"/>
    <w:rsid w:val="00C26C39"/>
    <w:rsid w:val="00C27B32"/>
    <w:rsid w:val="00C27E2F"/>
    <w:rsid w:val="00C3077F"/>
    <w:rsid w:val="00C31874"/>
    <w:rsid w:val="00C31D88"/>
    <w:rsid w:val="00C3209F"/>
    <w:rsid w:val="00C34414"/>
    <w:rsid w:val="00C35CB3"/>
    <w:rsid w:val="00C36A36"/>
    <w:rsid w:val="00C41E08"/>
    <w:rsid w:val="00C4339B"/>
    <w:rsid w:val="00C452CF"/>
    <w:rsid w:val="00C52124"/>
    <w:rsid w:val="00C541A9"/>
    <w:rsid w:val="00C55E65"/>
    <w:rsid w:val="00C61AD9"/>
    <w:rsid w:val="00C633B7"/>
    <w:rsid w:val="00C64289"/>
    <w:rsid w:val="00C65846"/>
    <w:rsid w:val="00C671CF"/>
    <w:rsid w:val="00C67ECB"/>
    <w:rsid w:val="00C67FB2"/>
    <w:rsid w:val="00C72E61"/>
    <w:rsid w:val="00C73362"/>
    <w:rsid w:val="00C768A2"/>
    <w:rsid w:val="00C80090"/>
    <w:rsid w:val="00C80552"/>
    <w:rsid w:val="00C81C64"/>
    <w:rsid w:val="00C83C12"/>
    <w:rsid w:val="00C8452D"/>
    <w:rsid w:val="00C8780A"/>
    <w:rsid w:val="00C91B09"/>
    <w:rsid w:val="00C91DF0"/>
    <w:rsid w:val="00C928BE"/>
    <w:rsid w:val="00C93A37"/>
    <w:rsid w:val="00C93DF5"/>
    <w:rsid w:val="00C959FE"/>
    <w:rsid w:val="00C96185"/>
    <w:rsid w:val="00CA00BB"/>
    <w:rsid w:val="00CA03CD"/>
    <w:rsid w:val="00CA1162"/>
    <w:rsid w:val="00CA1286"/>
    <w:rsid w:val="00CA283A"/>
    <w:rsid w:val="00CA323F"/>
    <w:rsid w:val="00CA649B"/>
    <w:rsid w:val="00CA6DD1"/>
    <w:rsid w:val="00CA7578"/>
    <w:rsid w:val="00CA7E65"/>
    <w:rsid w:val="00CB10FC"/>
    <w:rsid w:val="00CB2858"/>
    <w:rsid w:val="00CB3039"/>
    <w:rsid w:val="00CB5E80"/>
    <w:rsid w:val="00CB6C9F"/>
    <w:rsid w:val="00CC0701"/>
    <w:rsid w:val="00CC09E5"/>
    <w:rsid w:val="00CC191C"/>
    <w:rsid w:val="00CC2578"/>
    <w:rsid w:val="00CC28EE"/>
    <w:rsid w:val="00CC4B5C"/>
    <w:rsid w:val="00CD1640"/>
    <w:rsid w:val="00CD3206"/>
    <w:rsid w:val="00CD47C9"/>
    <w:rsid w:val="00CD4950"/>
    <w:rsid w:val="00CD6211"/>
    <w:rsid w:val="00CD7537"/>
    <w:rsid w:val="00CD7D55"/>
    <w:rsid w:val="00CE0C58"/>
    <w:rsid w:val="00CE0D4D"/>
    <w:rsid w:val="00CE21F5"/>
    <w:rsid w:val="00CE2D62"/>
    <w:rsid w:val="00CE4E04"/>
    <w:rsid w:val="00CE4F62"/>
    <w:rsid w:val="00CE5329"/>
    <w:rsid w:val="00CE5F63"/>
    <w:rsid w:val="00CE760C"/>
    <w:rsid w:val="00CF0144"/>
    <w:rsid w:val="00CF15A5"/>
    <w:rsid w:val="00CF162A"/>
    <w:rsid w:val="00CF355A"/>
    <w:rsid w:val="00D01620"/>
    <w:rsid w:val="00D01849"/>
    <w:rsid w:val="00D01884"/>
    <w:rsid w:val="00D02047"/>
    <w:rsid w:val="00D02D10"/>
    <w:rsid w:val="00D0437B"/>
    <w:rsid w:val="00D050D6"/>
    <w:rsid w:val="00D058AD"/>
    <w:rsid w:val="00D121AD"/>
    <w:rsid w:val="00D15714"/>
    <w:rsid w:val="00D15EED"/>
    <w:rsid w:val="00D16517"/>
    <w:rsid w:val="00D173A3"/>
    <w:rsid w:val="00D17C6E"/>
    <w:rsid w:val="00D21EA5"/>
    <w:rsid w:val="00D22003"/>
    <w:rsid w:val="00D22D66"/>
    <w:rsid w:val="00D22E27"/>
    <w:rsid w:val="00D23AAA"/>
    <w:rsid w:val="00D254EE"/>
    <w:rsid w:val="00D2619E"/>
    <w:rsid w:val="00D261DE"/>
    <w:rsid w:val="00D27E94"/>
    <w:rsid w:val="00D31037"/>
    <w:rsid w:val="00D31599"/>
    <w:rsid w:val="00D32046"/>
    <w:rsid w:val="00D32734"/>
    <w:rsid w:val="00D33A85"/>
    <w:rsid w:val="00D34D6E"/>
    <w:rsid w:val="00D35902"/>
    <w:rsid w:val="00D35CF1"/>
    <w:rsid w:val="00D44D87"/>
    <w:rsid w:val="00D47476"/>
    <w:rsid w:val="00D478DD"/>
    <w:rsid w:val="00D47BCD"/>
    <w:rsid w:val="00D50B6A"/>
    <w:rsid w:val="00D52433"/>
    <w:rsid w:val="00D5337A"/>
    <w:rsid w:val="00D53E7C"/>
    <w:rsid w:val="00D541B1"/>
    <w:rsid w:val="00D544EB"/>
    <w:rsid w:val="00D5799A"/>
    <w:rsid w:val="00D57F06"/>
    <w:rsid w:val="00D60079"/>
    <w:rsid w:val="00D61A35"/>
    <w:rsid w:val="00D62331"/>
    <w:rsid w:val="00D628B6"/>
    <w:rsid w:val="00D634DF"/>
    <w:rsid w:val="00D63857"/>
    <w:rsid w:val="00D63D5D"/>
    <w:rsid w:val="00D63EAB"/>
    <w:rsid w:val="00D64262"/>
    <w:rsid w:val="00D64A65"/>
    <w:rsid w:val="00D654B8"/>
    <w:rsid w:val="00D67DC0"/>
    <w:rsid w:val="00D70098"/>
    <w:rsid w:val="00D701F7"/>
    <w:rsid w:val="00D71FF7"/>
    <w:rsid w:val="00D72216"/>
    <w:rsid w:val="00D72F3A"/>
    <w:rsid w:val="00D73697"/>
    <w:rsid w:val="00D736A8"/>
    <w:rsid w:val="00D7455C"/>
    <w:rsid w:val="00D76A8D"/>
    <w:rsid w:val="00D76F78"/>
    <w:rsid w:val="00D8421F"/>
    <w:rsid w:val="00D84864"/>
    <w:rsid w:val="00D86FC1"/>
    <w:rsid w:val="00D8749F"/>
    <w:rsid w:val="00D92E00"/>
    <w:rsid w:val="00D92FC5"/>
    <w:rsid w:val="00D930E1"/>
    <w:rsid w:val="00D93145"/>
    <w:rsid w:val="00D95BB6"/>
    <w:rsid w:val="00D96A80"/>
    <w:rsid w:val="00D97937"/>
    <w:rsid w:val="00DA1201"/>
    <w:rsid w:val="00DA1B14"/>
    <w:rsid w:val="00DA2158"/>
    <w:rsid w:val="00DA2745"/>
    <w:rsid w:val="00DA4442"/>
    <w:rsid w:val="00DA4933"/>
    <w:rsid w:val="00DA5AA9"/>
    <w:rsid w:val="00DA6078"/>
    <w:rsid w:val="00DA7322"/>
    <w:rsid w:val="00DA77CB"/>
    <w:rsid w:val="00DB0C3D"/>
    <w:rsid w:val="00DB168E"/>
    <w:rsid w:val="00DB2D94"/>
    <w:rsid w:val="00DB38B2"/>
    <w:rsid w:val="00DB4982"/>
    <w:rsid w:val="00DB4D99"/>
    <w:rsid w:val="00DB5F22"/>
    <w:rsid w:val="00DB6E84"/>
    <w:rsid w:val="00DC05F7"/>
    <w:rsid w:val="00DC16B4"/>
    <w:rsid w:val="00DC2257"/>
    <w:rsid w:val="00DC336F"/>
    <w:rsid w:val="00DC440D"/>
    <w:rsid w:val="00DC4B73"/>
    <w:rsid w:val="00DC75DB"/>
    <w:rsid w:val="00DD054D"/>
    <w:rsid w:val="00DD153A"/>
    <w:rsid w:val="00DD3264"/>
    <w:rsid w:val="00DD350A"/>
    <w:rsid w:val="00DD615C"/>
    <w:rsid w:val="00DE62CA"/>
    <w:rsid w:val="00DE714B"/>
    <w:rsid w:val="00DF08FB"/>
    <w:rsid w:val="00DF461C"/>
    <w:rsid w:val="00DF4C49"/>
    <w:rsid w:val="00DF4CCD"/>
    <w:rsid w:val="00DF5AF1"/>
    <w:rsid w:val="00E00BB7"/>
    <w:rsid w:val="00E00D3B"/>
    <w:rsid w:val="00E01152"/>
    <w:rsid w:val="00E021F7"/>
    <w:rsid w:val="00E04704"/>
    <w:rsid w:val="00E04FDB"/>
    <w:rsid w:val="00E06D70"/>
    <w:rsid w:val="00E0724B"/>
    <w:rsid w:val="00E11C48"/>
    <w:rsid w:val="00E14FB6"/>
    <w:rsid w:val="00E1509A"/>
    <w:rsid w:val="00E205DB"/>
    <w:rsid w:val="00E211FC"/>
    <w:rsid w:val="00E2137E"/>
    <w:rsid w:val="00E2158A"/>
    <w:rsid w:val="00E22AA8"/>
    <w:rsid w:val="00E23FC4"/>
    <w:rsid w:val="00E268AE"/>
    <w:rsid w:val="00E26BAB"/>
    <w:rsid w:val="00E304D5"/>
    <w:rsid w:val="00E30513"/>
    <w:rsid w:val="00E3321C"/>
    <w:rsid w:val="00E37D73"/>
    <w:rsid w:val="00E423B1"/>
    <w:rsid w:val="00E44DF8"/>
    <w:rsid w:val="00E45FA7"/>
    <w:rsid w:val="00E47094"/>
    <w:rsid w:val="00E47B4C"/>
    <w:rsid w:val="00E533DF"/>
    <w:rsid w:val="00E54361"/>
    <w:rsid w:val="00E60182"/>
    <w:rsid w:val="00E61193"/>
    <w:rsid w:val="00E61735"/>
    <w:rsid w:val="00E617F0"/>
    <w:rsid w:val="00E61A05"/>
    <w:rsid w:val="00E636E9"/>
    <w:rsid w:val="00E645EB"/>
    <w:rsid w:val="00E67640"/>
    <w:rsid w:val="00E6765B"/>
    <w:rsid w:val="00E7088E"/>
    <w:rsid w:val="00E71514"/>
    <w:rsid w:val="00E7193D"/>
    <w:rsid w:val="00E72C6B"/>
    <w:rsid w:val="00E73334"/>
    <w:rsid w:val="00E77498"/>
    <w:rsid w:val="00E8010A"/>
    <w:rsid w:val="00E804EF"/>
    <w:rsid w:val="00E80F87"/>
    <w:rsid w:val="00E814EA"/>
    <w:rsid w:val="00E82D3A"/>
    <w:rsid w:val="00E83256"/>
    <w:rsid w:val="00E83A41"/>
    <w:rsid w:val="00E840B5"/>
    <w:rsid w:val="00E84F47"/>
    <w:rsid w:val="00E872A1"/>
    <w:rsid w:val="00E87938"/>
    <w:rsid w:val="00E90C1B"/>
    <w:rsid w:val="00E90F71"/>
    <w:rsid w:val="00E96560"/>
    <w:rsid w:val="00E97E98"/>
    <w:rsid w:val="00EA0984"/>
    <w:rsid w:val="00EA1F71"/>
    <w:rsid w:val="00EA67B3"/>
    <w:rsid w:val="00EB0572"/>
    <w:rsid w:val="00EB2F77"/>
    <w:rsid w:val="00EB32D3"/>
    <w:rsid w:val="00EB3B50"/>
    <w:rsid w:val="00EB3FDD"/>
    <w:rsid w:val="00EB52C3"/>
    <w:rsid w:val="00EC70E5"/>
    <w:rsid w:val="00ED0347"/>
    <w:rsid w:val="00ED45C5"/>
    <w:rsid w:val="00ED736C"/>
    <w:rsid w:val="00ED7885"/>
    <w:rsid w:val="00ED7C38"/>
    <w:rsid w:val="00EE022D"/>
    <w:rsid w:val="00EE07A1"/>
    <w:rsid w:val="00EE0CB8"/>
    <w:rsid w:val="00EE395A"/>
    <w:rsid w:val="00EE43DC"/>
    <w:rsid w:val="00EE478D"/>
    <w:rsid w:val="00EE58D9"/>
    <w:rsid w:val="00EE6942"/>
    <w:rsid w:val="00EE75B9"/>
    <w:rsid w:val="00EF0225"/>
    <w:rsid w:val="00EF0D53"/>
    <w:rsid w:val="00EF0F61"/>
    <w:rsid w:val="00EF264F"/>
    <w:rsid w:val="00EF418D"/>
    <w:rsid w:val="00EF5C3F"/>
    <w:rsid w:val="00EF7D21"/>
    <w:rsid w:val="00F01151"/>
    <w:rsid w:val="00F0289C"/>
    <w:rsid w:val="00F039CD"/>
    <w:rsid w:val="00F07100"/>
    <w:rsid w:val="00F07B4F"/>
    <w:rsid w:val="00F07FB1"/>
    <w:rsid w:val="00F10C89"/>
    <w:rsid w:val="00F111AF"/>
    <w:rsid w:val="00F129CE"/>
    <w:rsid w:val="00F12A3E"/>
    <w:rsid w:val="00F12C8F"/>
    <w:rsid w:val="00F13034"/>
    <w:rsid w:val="00F14894"/>
    <w:rsid w:val="00F15241"/>
    <w:rsid w:val="00F1645E"/>
    <w:rsid w:val="00F170C1"/>
    <w:rsid w:val="00F209C2"/>
    <w:rsid w:val="00F22A5F"/>
    <w:rsid w:val="00F24915"/>
    <w:rsid w:val="00F27FCF"/>
    <w:rsid w:val="00F326B2"/>
    <w:rsid w:val="00F32F3C"/>
    <w:rsid w:val="00F346F0"/>
    <w:rsid w:val="00F37689"/>
    <w:rsid w:val="00F4153A"/>
    <w:rsid w:val="00F41875"/>
    <w:rsid w:val="00F41D58"/>
    <w:rsid w:val="00F41EE3"/>
    <w:rsid w:val="00F45BAD"/>
    <w:rsid w:val="00F467FE"/>
    <w:rsid w:val="00F50447"/>
    <w:rsid w:val="00F5337C"/>
    <w:rsid w:val="00F543C4"/>
    <w:rsid w:val="00F55F4D"/>
    <w:rsid w:val="00F569E9"/>
    <w:rsid w:val="00F56F32"/>
    <w:rsid w:val="00F5798A"/>
    <w:rsid w:val="00F57CB8"/>
    <w:rsid w:val="00F623B5"/>
    <w:rsid w:val="00F6402D"/>
    <w:rsid w:val="00F64223"/>
    <w:rsid w:val="00F65461"/>
    <w:rsid w:val="00F6657F"/>
    <w:rsid w:val="00F66FCF"/>
    <w:rsid w:val="00F67819"/>
    <w:rsid w:val="00F678BF"/>
    <w:rsid w:val="00F70D01"/>
    <w:rsid w:val="00F70F0E"/>
    <w:rsid w:val="00F73598"/>
    <w:rsid w:val="00F73A2D"/>
    <w:rsid w:val="00F74C6D"/>
    <w:rsid w:val="00F75A69"/>
    <w:rsid w:val="00F75CDE"/>
    <w:rsid w:val="00F814B9"/>
    <w:rsid w:val="00F8161D"/>
    <w:rsid w:val="00F8221C"/>
    <w:rsid w:val="00F825A9"/>
    <w:rsid w:val="00F831D0"/>
    <w:rsid w:val="00F841C5"/>
    <w:rsid w:val="00F850F3"/>
    <w:rsid w:val="00F87B9C"/>
    <w:rsid w:val="00F87FF4"/>
    <w:rsid w:val="00F921D1"/>
    <w:rsid w:val="00F93FEE"/>
    <w:rsid w:val="00F941C5"/>
    <w:rsid w:val="00F95DE8"/>
    <w:rsid w:val="00F960CB"/>
    <w:rsid w:val="00F9649C"/>
    <w:rsid w:val="00F96AB6"/>
    <w:rsid w:val="00FA1313"/>
    <w:rsid w:val="00FA3CB7"/>
    <w:rsid w:val="00FA45E4"/>
    <w:rsid w:val="00FA4F2B"/>
    <w:rsid w:val="00FA6A86"/>
    <w:rsid w:val="00FB0480"/>
    <w:rsid w:val="00FB1A60"/>
    <w:rsid w:val="00FB698C"/>
    <w:rsid w:val="00FB7AED"/>
    <w:rsid w:val="00FC48E4"/>
    <w:rsid w:val="00FC4AED"/>
    <w:rsid w:val="00FC58D1"/>
    <w:rsid w:val="00FC6183"/>
    <w:rsid w:val="00FC785B"/>
    <w:rsid w:val="00FC7AE6"/>
    <w:rsid w:val="00FD0F02"/>
    <w:rsid w:val="00FD19B7"/>
    <w:rsid w:val="00FD48F1"/>
    <w:rsid w:val="00FD52B9"/>
    <w:rsid w:val="00FD5495"/>
    <w:rsid w:val="00FE056E"/>
    <w:rsid w:val="00FE0D71"/>
    <w:rsid w:val="00FE5CEB"/>
    <w:rsid w:val="00FE60B7"/>
    <w:rsid w:val="00FE78F9"/>
    <w:rsid w:val="00FF0124"/>
    <w:rsid w:val="00FF076D"/>
    <w:rsid w:val="00FF0D49"/>
    <w:rsid w:val="00FF14A7"/>
    <w:rsid w:val="00FF437C"/>
    <w:rsid w:val="00FF4524"/>
    <w:rsid w:val="00FF52A6"/>
    <w:rsid w:val="00FF61ED"/>
    <w:rsid w:val="00FF77C1"/>
    <w:rsid w:val="00FF7F2D"/>
    <w:rsid w:val="01113B22"/>
    <w:rsid w:val="050FC80B"/>
    <w:rsid w:val="08B390C1"/>
    <w:rsid w:val="0929B0A6"/>
    <w:rsid w:val="097B09A1"/>
    <w:rsid w:val="0A32C615"/>
    <w:rsid w:val="0B1C459C"/>
    <w:rsid w:val="0DF54ABC"/>
    <w:rsid w:val="0E53DC9A"/>
    <w:rsid w:val="1255C05D"/>
    <w:rsid w:val="131C669F"/>
    <w:rsid w:val="13DDA229"/>
    <w:rsid w:val="14CB0FFF"/>
    <w:rsid w:val="17E138B3"/>
    <w:rsid w:val="18E8B97B"/>
    <w:rsid w:val="1A48B07B"/>
    <w:rsid w:val="1A73F5C8"/>
    <w:rsid w:val="1AD1C322"/>
    <w:rsid w:val="1B736A04"/>
    <w:rsid w:val="1BE7E000"/>
    <w:rsid w:val="1E9F13F9"/>
    <w:rsid w:val="1F1ED757"/>
    <w:rsid w:val="209AE6EA"/>
    <w:rsid w:val="228F8BB5"/>
    <w:rsid w:val="245012C7"/>
    <w:rsid w:val="26305CD1"/>
    <w:rsid w:val="29617F01"/>
    <w:rsid w:val="2A338FC2"/>
    <w:rsid w:val="2A4480E0"/>
    <w:rsid w:val="2AFC2CDB"/>
    <w:rsid w:val="2B742DC1"/>
    <w:rsid w:val="2BEF737F"/>
    <w:rsid w:val="2CCCFE44"/>
    <w:rsid w:val="30D2BA78"/>
    <w:rsid w:val="325C797C"/>
    <w:rsid w:val="3BB0E0FD"/>
    <w:rsid w:val="3C9DD813"/>
    <w:rsid w:val="3D3C0B90"/>
    <w:rsid w:val="3E1FF85B"/>
    <w:rsid w:val="3F8A50C2"/>
    <w:rsid w:val="4AB650A8"/>
    <w:rsid w:val="4F9B537A"/>
    <w:rsid w:val="50436287"/>
    <w:rsid w:val="51529A41"/>
    <w:rsid w:val="517C7A80"/>
    <w:rsid w:val="575FF3D0"/>
    <w:rsid w:val="5B950AF8"/>
    <w:rsid w:val="5F20A4A6"/>
    <w:rsid w:val="6540DD04"/>
    <w:rsid w:val="66C7FAE5"/>
    <w:rsid w:val="69920A21"/>
    <w:rsid w:val="6B7EA544"/>
    <w:rsid w:val="6D8273AF"/>
    <w:rsid w:val="6F4E6CAC"/>
    <w:rsid w:val="706FB893"/>
    <w:rsid w:val="73CAD36D"/>
    <w:rsid w:val="73DACA34"/>
    <w:rsid w:val="74981557"/>
    <w:rsid w:val="76541EA5"/>
    <w:rsid w:val="7A643556"/>
    <w:rsid w:val="7A9833DD"/>
    <w:rsid w:val="7AF9392C"/>
    <w:rsid w:val="7E44AA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A84EDF"/>
  <w15:chartTrackingRefBased/>
  <w15:docId w15:val="{968216C6-8D01-464D-A063-A22D4503F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603"/>
  </w:style>
  <w:style w:type="paragraph" w:styleId="Heading1">
    <w:name w:val="heading 1"/>
    <w:basedOn w:val="Normal"/>
    <w:next w:val="Normal"/>
    <w:link w:val="Heading1Char"/>
    <w:uiPriority w:val="9"/>
    <w:qFormat/>
    <w:rsid w:val="00B73ABE"/>
    <w:pPr>
      <w:shd w:val="clear" w:color="auto" w:fill="0996A3" w:themeFill="accent2"/>
      <w:ind w:firstLine="720"/>
      <w:outlineLvl w:val="0"/>
    </w:pPr>
    <w:rPr>
      <w:color w:val="FFFFFF" w:themeColor="background1"/>
    </w:rPr>
  </w:style>
  <w:style w:type="paragraph" w:styleId="Heading2">
    <w:name w:val="heading 2"/>
    <w:basedOn w:val="Normal"/>
    <w:next w:val="Normal"/>
    <w:link w:val="Heading2Char"/>
    <w:uiPriority w:val="9"/>
    <w:unhideWhenUsed/>
    <w:qFormat/>
    <w:rsid w:val="00111A97"/>
    <w:pPr>
      <w:tabs>
        <w:tab w:val="right" w:leader="underscore" w:pos="9360"/>
      </w:tabs>
      <w:spacing w:before="120"/>
      <w:outlineLvl w:val="1"/>
    </w:pPr>
    <w:rPr>
      <w:u w:val="single"/>
    </w:rPr>
  </w:style>
  <w:style w:type="paragraph" w:styleId="Heading3">
    <w:name w:val="heading 3"/>
    <w:basedOn w:val="Heading2"/>
    <w:next w:val="Normal"/>
    <w:link w:val="Heading3Char"/>
    <w:uiPriority w:val="9"/>
    <w:unhideWhenUsed/>
    <w:qFormat/>
    <w:rsid w:val="00111A97"/>
    <w:pPr>
      <w:pBdr>
        <w:top w:val="single" w:sz="6" w:space="1" w:color="auto"/>
      </w:pBdr>
      <w:shd w:val="clear" w:color="auto" w:fill="90AA4C" w:themeFill="accent1"/>
      <w:tabs>
        <w:tab w:val="clear" w:pos="9360"/>
      </w:tabs>
      <w:spacing w:before="240" w:after="0"/>
      <w:ind w:right="-180" w:firstLine="720"/>
      <w:outlineLvl w:val="2"/>
    </w:pPr>
    <w:rPr>
      <w:color w:val="FFFFFF" w:themeColor="background1"/>
      <w:u w:val="none"/>
    </w:rPr>
  </w:style>
  <w:style w:type="paragraph" w:styleId="Heading4">
    <w:name w:val="heading 4"/>
    <w:basedOn w:val="Normal"/>
    <w:next w:val="Normal"/>
    <w:link w:val="Heading4Char"/>
    <w:uiPriority w:val="9"/>
    <w:semiHidden/>
    <w:unhideWhenUsed/>
    <w:qFormat/>
    <w:rsid w:val="00B6557D"/>
    <w:pPr>
      <w:keepNext/>
      <w:keepLines/>
      <w:spacing w:before="80" w:after="40"/>
      <w:outlineLvl w:val="3"/>
    </w:pPr>
    <w:rPr>
      <w:rFonts w:eastAsiaTheme="majorEastAsia" w:cstheme="majorBidi"/>
      <w:i/>
      <w:iCs/>
      <w:color w:val="6B7F39" w:themeColor="accent1" w:themeShade="BF"/>
    </w:rPr>
  </w:style>
  <w:style w:type="paragraph" w:styleId="Heading5">
    <w:name w:val="heading 5"/>
    <w:basedOn w:val="Normal"/>
    <w:next w:val="Normal"/>
    <w:link w:val="Heading5Char"/>
    <w:uiPriority w:val="9"/>
    <w:semiHidden/>
    <w:unhideWhenUsed/>
    <w:qFormat/>
    <w:rsid w:val="00B6557D"/>
    <w:pPr>
      <w:keepNext/>
      <w:keepLines/>
      <w:spacing w:before="80" w:after="40"/>
      <w:outlineLvl w:val="4"/>
    </w:pPr>
    <w:rPr>
      <w:rFonts w:eastAsiaTheme="majorEastAsia" w:cstheme="majorBidi"/>
      <w:color w:val="6B7F39" w:themeColor="accent1" w:themeShade="BF"/>
    </w:rPr>
  </w:style>
  <w:style w:type="paragraph" w:styleId="Heading6">
    <w:name w:val="heading 6"/>
    <w:basedOn w:val="Normal"/>
    <w:next w:val="Normal"/>
    <w:link w:val="Heading6Char"/>
    <w:uiPriority w:val="9"/>
    <w:semiHidden/>
    <w:unhideWhenUsed/>
    <w:qFormat/>
    <w:rsid w:val="00B655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55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55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55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1EA5"/>
    <w:pPr>
      <w:ind w:left="720"/>
      <w:contextualSpacing/>
    </w:pPr>
  </w:style>
  <w:style w:type="character" w:customStyle="1" w:styleId="Heading1Char">
    <w:name w:val="Heading 1 Char"/>
    <w:basedOn w:val="DefaultParagraphFont"/>
    <w:link w:val="Heading1"/>
    <w:uiPriority w:val="9"/>
    <w:rsid w:val="00B73ABE"/>
    <w:rPr>
      <w:color w:val="FFFFFF" w:themeColor="background1"/>
      <w:shd w:val="clear" w:color="auto" w:fill="0996A3" w:themeFill="accent2"/>
    </w:rPr>
  </w:style>
  <w:style w:type="character" w:customStyle="1" w:styleId="Heading2Char">
    <w:name w:val="Heading 2 Char"/>
    <w:basedOn w:val="DefaultParagraphFont"/>
    <w:link w:val="Heading2"/>
    <w:uiPriority w:val="9"/>
    <w:rsid w:val="00111A97"/>
    <w:rPr>
      <w:u w:val="single"/>
    </w:rPr>
  </w:style>
  <w:style w:type="character" w:customStyle="1" w:styleId="Heading3Char">
    <w:name w:val="Heading 3 Char"/>
    <w:basedOn w:val="DefaultParagraphFont"/>
    <w:link w:val="Heading3"/>
    <w:uiPriority w:val="9"/>
    <w:rsid w:val="00111A97"/>
    <w:rPr>
      <w:color w:val="FFFFFF" w:themeColor="background1"/>
      <w:shd w:val="clear" w:color="auto" w:fill="90AA4C" w:themeFill="accent1"/>
    </w:rPr>
  </w:style>
  <w:style w:type="character" w:customStyle="1" w:styleId="Heading4Char">
    <w:name w:val="Heading 4 Char"/>
    <w:basedOn w:val="DefaultParagraphFont"/>
    <w:link w:val="Heading4"/>
    <w:uiPriority w:val="9"/>
    <w:semiHidden/>
    <w:rsid w:val="00B6557D"/>
    <w:rPr>
      <w:rFonts w:eastAsiaTheme="majorEastAsia" w:cstheme="majorBidi"/>
      <w:i/>
      <w:iCs/>
      <w:color w:val="6B7F39" w:themeColor="accent1" w:themeShade="BF"/>
    </w:rPr>
  </w:style>
  <w:style w:type="character" w:customStyle="1" w:styleId="Heading5Char">
    <w:name w:val="Heading 5 Char"/>
    <w:basedOn w:val="DefaultParagraphFont"/>
    <w:link w:val="Heading5"/>
    <w:uiPriority w:val="9"/>
    <w:semiHidden/>
    <w:rsid w:val="00B6557D"/>
    <w:rPr>
      <w:rFonts w:eastAsiaTheme="majorEastAsia" w:cstheme="majorBidi"/>
      <w:color w:val="6B7F39" w:themeColor="accent1" w:themeShade="BF"/>
    </w:rPr>
  </w:style>
  <w:style w:type="character" w:customStyle="1" w:styleId="Heading6Char">
    <w:name w:val="Heading 6 Char"/>
    <w:basedOn w:val="DefaultParagraphFont"/>
    <w:link w:val="Heading6"/>
    <w:uiPriority w:val="9"/>
    <w:semiHidden/>
    <w:rsid w:val="00B655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55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55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557D"/>
    <w:rPr>
      <w:rFonts w:eastAsiaTheme="majorEastAsia" w:cstheme="majorBidi"/>
      <w:color w:val="272727" w:themeColor="text1" w:themeTint="D8"/>
    </w:rPr>
  </w:style>
  <w:style w:type="paragraph" w:styleId="Title">
    <w:name w:val="Title"/>
    <w:basedOn w:val="Normal"/>
    <w:next w:val="Normal"/>
    <w:link w:val="TitleChar"/>
    <w:uiPriority w:val="10"/>
    <w:qFormat/>
    <w:rsid w:val="009C14D0"/>
    <w:pPr>
      <w:spacing w:after="80" w:line="240" w:lineRule="auto"/>
      <w:contextualSpacing/>
      <w:jc w:val="center"/>
    </w:pPr>
    <w:rPr>
      <w:rFonts w:ascii="Arvo" w:eastAsiaTheme="majorEastAsia" w:hAnsi="Arvo" w:cstheme="majorBidi"/>
      <w:b/>
      <w:bCs/>
      <w:spacing w:val="-10"/>
      <w:kern w:val="28"/>
      <w:sz w:val="48"/>
      <w:szCs w:val="48"/>
    </w:rPr>
  </w:style>
  <w:style w:type="character" w:customStyle="1" w:styleId="TitleChar">
    <w:name w:val="Title Char"/>
    <w:basedOn w:val="DefaultParagraphFont"/>
    <w:link w:val="Title"/>
    <w:uiPriority w:val="10"/>
    <w:rsid w:val="009C14D0"/>
    <w:rPr>
      <w:rFonts w:ascii="Arvo" w:eastAsiaTheme="majorEastAsia" w:hAnsi="Arvo" w:cstheme="majorBidi"/>
      <w:b/>
      <w:bCs/>
      <w:spacing w:val="-10"/>
      <w:kern w:val="28"/>
      <w:sz w:val="48"/>
      <w:szCs w:val="48"/>
    </w:rPr>
  </w:style>
  <w:style w:type="paragraph" w:styleId="Subtitle">
    <w:name w:val="Subtitle"/>
    <w:basedOn w:val="Normal"/>
    <w:next w:val="Normal"/>
    <w:link w:val="SubtitleChar"/>
    <w:uiPriority w:val="11"/>
    <w:qFormat/>
    <w:rsid w:val="00B655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55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557D"/>
    <w:pPr>
      <w:spacing w:before="160"/>
      <w:jc w:val="center"/>
    </w:pPr>
    <w:rPr>
      <w:i/>
      <w:iCs/>
      <w:color w:val="404040" w:themeColor="text1" w:themeTint="BF"/>
    </w:rPr>
  </w:style>
  <w:style w:type="character" w:customStyle="1" w:styleId="QuoteChar">
    <w:name w:val="Quote Char"/>
    <w:basedOn w:val="DefaultParagraphFont"/>
    <w:link w:val="Quote"/>
    <w:uiPriority w:val="29"/>
    <w:rsid w:val="00B6557D"/>
    <w:rPr>
      <w:i/>
      <w:iCs/>
      <w:color w:val="404040" w:themeColor="text1" w:themeTint="BF"/>
    </w:rPr>
  </w:style>
  <w:style w:type="character" w:styleId="IntenseEmphasis">
    <w:name w:val="Intense Emphasis"/>
    <w:basedOn w:val="DefaultParagraphFont"/>
    <w:uiPriority w:val="21"/>
    <w:qFormat/>
    <w:rsid w:val="00B6557D"/>
    <w:rPr>
      <w:i/>
      <w:iCs/>
      <w:color w:val="6B7F39" w:themeColor="accent1" w:themeShade="BF"/>
    </w:rPr>
  </w:style>
  <w:style w:type="paragraph" w:styleId="IntenseQuote">
    <w:name w:val="Intense Quote"/>
    <w:basedOn w:val="Normal"/>
    <w:next w:val="Normal"/>
    <w:link w:val="IntenseQuoteChar"/>
    <w:uiPriority w:val="30"/>
    <w:qFormat/>
    <w:rsid w:val="00B6557D"/>
    <w:pPr>
      <w:pBdr>
        <w:top w:val="single" w:sz="4" w:space="10" w:color="6B7F39" w:themeColor="accent1" w:themeShade="BF"/>
        <w:bottom w:val="single" w:sz="4" w:space="10" w:color="6B7F39" w:themeColor="accent1" w:themeShade="BF"/>
      </w:pBdr>
      <w:spacing w:before="360" w:after="360"/>
      <w:ind w:left="864" w:right="864"/>
      <w:jc w:val="center"/>
    </w:pPr>
    <w:rPr>
      <w:i/>
      <w:iCs/>
      <w:color w:val="6B7F39" w:themeColor="accent1" w:themeShade="BF"/>
    </w:rPr>
  </w:style>
  <w:style w:type="character" w:customStyle="1" w:styleId="IntenseQuoteChar">
    <w:name w:val="Intense Quote Char"/>
    <w:basedOn w:val="DefaultParagraphFont"/>
    <w:link w:val="IntenseQuote"/>
    <w:uiPriority w:val="30"/>
    <w:rsid w:val="00B6557D"/>
    <w:rPr>
      <w:i/>
      <w:iCs/>
      <w:color w:val="6B7F39" w:themeColor="accent1" w:themeShade="BF"/>
    </w:rPr>
  </w:style>
  <w:style w:type="character" w:styleId="IntenseReference">
    <w:name w:val="Intense Reference"/>
    <w:basedOn w:val="DefaultParagraphFont"/>
    <w:uiPriority w:val="32"/>
    <w:qFormat/>
    <w:rsid w:val="00B6557D"/>
    <w:rPr>
      <w:b/>
      <w:bCs/>
      <w:smallCaps/>
      <w:color w:val="6B7F39" w:themeColor="accent1" w:themeShade="BF"/>
      <w:spacing w:val="5"/>
    </w:rPr>
  </w:style>
  <w:style w:type="character" w:styleId="Hyperlink">
    <w:name w:val="Hyperlink"/>
    <w:basedOn w:val="DefaultParagraphFont"/>
    <w:uiPriority w:val="99"/>
    <w:unhideWhenUsed/>
    <w:rsid w:val="00B6557D"/>
    <w:rPr>
      <w:color w:val="0996A3" w:themeColor="hyperlink"/>
      <w:u w:val="single"/>
    </w:rPr>
  </w:style>
  <w:style w:type="character" w:styleId="UnresolvedMention">
    <w:name w:val="Unresolved Mention"/>
    <w:basedOn w:val="DefaultParagraphFont"/>
    <w:uiPriority w:val="99"/>
    <w:semiHidden/>
    <w:unhideWhenUsed/>
    <w:rsid w:val="00B6557D"/>
    <w:rPr>
      <w:color w:val="605E5C"/>
      <w:shd w:val="clear" w:color="auto" w:fill="E1DFDD"/>
    </w:rPr>
  </w:style>
  <w:style w:type="table" w:styleId="TableGrid">
    <w:name w:val="Table Grid"/>
    <w:basedOn w:val="TableNormal"/>
    <w:uiPriority w:val="39"/>
    <w:rsid w:val="00FA6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C2FA2"/>
    <w:pPr>
      <w:spacing w:after="0" w:line="240" w:lineRule="auto"/>
    </w:pPr>
  </w:style>
  <w:style w:type="table" w:styleId="ListTable1Light-Accent1">
    <w:name w:val="List Table 1 Light Accent 1"/>
    <w:basedOn w:val="TableNormal"/>
    <w:uiPriority w:val="46"/>
    <w:rsid w:val="00B14237"/>
    <w:pPr>
      <w:spacing w:after="0" w:line="240" w:lineRule="auto"/>
    </w:pPr>
    <w:tblPr>
      <w:tblStyleRowBandSize w:val="1"/>
      <w:tblStyleColBandSize w:val="1"/>
    </w:tblPr>
    <w:tblStylePr w:type="firstRow">
      <w:rPr>
        <w:b/>
        <w:bCs/>
      </w:rPr>
      <w:tblPr/>
      <w:tcPr>
        <w:tcBorders>
          <w:bottom w:val="single" w:sz="4" w:space="0" w:color="BDCE91" w:themeColor="accent1" w:themeTint="99"/>
        </w:tcBorders>
      </w:tcPr>
    </w:tblStylePr>
    <w:tblStylePr w:type="lastRow">
      <w:rPr>
        <w:b/>
        <w:bCs/>
      </w:rPr>
      <w:tblPr/>
      <w:tcPr>
        <w:tcBorders>
          <w:top w:val="single" w:sz="4" w:space="0" w:color="BDCE91" w:themeColor="accent1" w:themeTint="99"/>
        </w:tcBorders>
      </w:tcPr>
    </w:tblStylePr>
    <w:tblStylePr w:type="firstCol">
      <w:rPr>
        <w:b/>
        <w:bCs/>
      </w:rPr>
    </w:tblStylePr>
    <w:tblStylePr w:type="lastCol">
      <w:rPr>
        <w:b/>
        <w:bCs/>
      </w:rPr>
    </w:tblStylePr>
    <w:tblStylePr w:type="band1Vert">
      <w:tblPr/>
      <w:tcPr>
        <w:shd w:val="clear" w:color="auto" w:fill="E9EEDA" w:themeFill="accent1" w:themeFillTint="33"/>
      </w:tcPr>
    </w:tblStylePr>
    <w:tblStylePr w:type="band1Horz">
      <w:tblPr/>
      <w:tcPr>
        <w:shd w:val="clear" w:color="auto" w:fill="E9EEDA" w:themeFill="accent1" w:themeFillTint="33"/>
      </w:tcPr>
    </w:tblStylePr>
  </w:style>
  <w:style w:type="character" w:styleId="CommentReference">
    <w:name w:val="annotation reference"/>
    <w:basedOn w:val="DefaultParagraphFont"/>
    <w:uiPriority w:val="99"/>
    <w:semiHidden/>
    <w:unhideWhenUsed/>
    <w:rsid w:val="00D84864"/>
    <w:rPr>
      <w:sz w:val="16"/>
      <w:szCs w:val="16"/>
    </w:rPr>
  </w:style>
  <w:style w:type="paragraph" w:styleId="CommentText">
    <w:name w:val="annotation text"/>
    <w:basedOn w:val="Normal"/>
    <w:link w:val="CommentTextChar"/>
    <w:uiPriority w:val="99"/>
    <w:unhideWhenUsed/>
    <w:rsid w:val="00D84864"/>
    <w:pPr>
      <w:spacing w:line="240" w:lineRule="auto"/>
    </w:pPr>
    <w:rPr>
      <w:sz w:val="20"/>
      <w:szCs w:val="20"/>
    </w:rPr>
  </w:style>
  <w:style w:type="character" w:customStyle="1" w:styleId="CommentTextChar">
    <w:name w:val="Comment Text Char"/>
    <w:basedOn w:val="DefaultParagraphFont"/>
    <w:link w:val="CommentText"/>
    <w:uiPriority w:val="99"/>
    <w:rsid w:val="00D84864"/>
    <w:rPr>
      <w:sz w:val="20"/>
      <w:szCs w:val="20"/>
    </w:rPr>
  </w:style>
  <w:style w:type="paragraph" w:styleId="CommentSubject">
    <w:name w:val="annotation subject"/>
    <w:basedOn w:val="CommentText"/>
    <w:next w:val="CommentText"/>
    <w:link w:val="CommentSubjectChar"/>
    <w:uiPriority w:val="99"/>
    <w:semiHidden/>
    <w:unhideWhenUsed/>
    <w:rsid w:val="00D84864"/>
    <w:rPr>
      <w:b/>
      <w:bCs/>
    </w:rPr>
  </w:style>
  <w:style w:type="character" w:customStyle="1" w:styleId="CommentSubjectChar">
    <w:name w:val="Comment Subject Char"/>
    <w:basedOn w:val="CommentTextChar"/>
    <w:link w:val="CommentSubject"/>
    <w:uiPriority w:val="99"/>
    <w:semiHidden/>
    <w:rsid w:val="00D84864"/>
    <w:rPr>
      <w:b/>
      <w:bCs/>
      <w:sz w:val="20"/>
      <w:szCs w:val="20"/>
    </w:rPr>
  </w:style>
  <w:style w:type="character" w:customStyle="1" w:styleId="cf01">
    <w:name w:val="cf01"/>
    <w:basedOn w:val="DefaultParagraphFont"/>
    <w:rsid w:val="0020275D"/>
    <w:rPr>
      <w:rFonts w:ascii="Segoe UI" w:hAnsi="Segoe UI" w:cs="Segoe UI" w:hint="default"/>
      <w:sz w:val="18"/>
      <w:szCs w:val="18"/>
    </w:rPr>
  </w:style>
  <w:style w:type="character" w:styleId="SubtleEmphasis">
    <w:name w:val="Subtle Emphasis"/>
    <w:basedOn w:val="DefaultParagraphFont"/>
    <w:uiPriority w:val="19"/>
    <w:qFormat/>
    <w:rsid w:val="00846BB2"/>
    <w:rPr>
      <w:i/>
      <w:iCs/>
      <w:color w:val="404040" w:themeColor="text1" w:themeTint="BF"/>
    </w:rPr>
  </w:style>
  <w:style w:type="paragraph" w:styleId="Header">
    <w:name w:val="header"/>
    <w:basedOn w:val="Normal"/>
    <w:link w:val="HeaderChar"/>
    <w:uiPriority w:val="99"/>
    <w:unhideWhenUsed/>
    <w:rsid w:val="004E2F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F0A"/>
  </w:style>
  <w:style w:type="paragraph" w:styleId="Footer">
    <w:name w:val="footer"/>
    <w:basedOn w:val="Normal"/>
    <w:link w:val="FooterChar"/>
    <w:uiPriority w:val="99"/>
    <w:unhideWhenUsed/>
    <w:rsid w:val="004E2F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F0A"/>
  </w:style>
  <w:style w:type="character" w:styleId="Mention">
    <w:name w:val="Mention"/>
    <w:basedOn w:val="DefaultParagraphFont"/>
    <w:uiPriority w:val="99"/>
    <w:unhideWhenUsed/>
    <w:rsid w:val="00D5337A"/>
    <w:rPr>
      <w:color w:val="2B579A"/>
      <w:shd w:val="clear" w:color="auto" w:fill="E1DFDD"/>
    </w:rPr>
  </w:style>
  <w:style w:type="table" w:styleId="ListTable3-Accent1">
    <w:name w:val="List Table 3 Accent 1"/>
    <w:basedOn w:val="TableNormal"/>
    <w:uiPriority w:val="48"/>
    <w:rsid w:val="004A72C0"/>
    <w:pPr>
      <w:spacing w:after="0" w:line="240" w:lineRule="auto"/>
    </w:pPr>
    <w:rPr>
      <w:kern w:val="2"/>
      <w14:ligatures w14:val="standardContextual"/>
    </w:rPr>
    <w:tblPr>
      <w:tblStyleRowBandSize w:val="1"/>
      <w:tblStyleColBandSize w:val="1"/>
      <w:tblBorders>
        <w:top w:val="single" w:sz="4" w:space="0" w:color="90AA4C" w:themeColor="accent1"/>
        <w:left w:val="single" w:sz="4" w:space="0" w:color="90AA4C" w:themeColor="accent1"/>
        <w:bottom w:val="single" w:sz="4" w:space="0" w:color="90AA4C" w:themeColor="accent1"/>
        <w:right w:val="single" w:sz="4" w:space="0" w:color="90AA4C" w:themeColor="accent1"/>
      </w:tblBorders>
    </w:tblPr>
    <w:tblStylePr w:type="firstRow">
      <w:rPr>
        <w:b/>
        <w:bCs/>
        <w:color w:val="FFFFFF" w:themeColor="background1"/>
      </w:rPr>
      <w:tblPr/>
      <w:tcPr>
        <w:shd w:val="clear" w:color="auto" w:fill="90AA4C" w:themeFill="accent1"/>
      </w:tcPr>
    </w:tblStylePr>
    <w:tblStylePr w:type="lastRow">
      <w:rPr>
        <w:b/>
        <w:bCs/>
      </w:rPr>
      <w:tblPr/>
      <w:tcPr>
        <w:tcBorders>
          <w:top w:val="double" w:sz="4" w:space="0" w:color="90AA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0AA4C" w:themeColor="accent1"/>
          <w:right w:val="single" w:sz="4" w:space="0" w:color="90AA4C" w:themeColor="accent1"/>
        </w:tcBorders>
      </w:tcPr>
    </w:tblStylePr>
    <w:tblStylePr w:type="band1Horz">
      <w:tblPr/>
      <w:tcPr>
        <w:tcBorders>
          <w:top w:val="single" w:sz="4" w:space="0" w:color="90AA4C" w:themeColor="accent1"/>
          <w:bottom w:val="single" w:sz="4" w:space="0" w:color="90AA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0AA4C" w:themeColor="accent1"/>
          <w:left w:val="nil"/>
        </w:tcBorders>
      </w:tcPr>
    </w:tblStylePr>
    <w:tblStylePr w:type="swCell">
      <w:tblPr/>
      <w:tcPr>
        <w:tcBorders>
          <w:top w:val="double" w:sz="4" w:space="0" w:color="90AA4C" w:themeColor="accent1"/>
          <w:right w:val="nil"/>
        </w:tcBorders>
      </w:tcPr>
    </w:tblStylePr>
  </w:style>
  <w:style w:type="paragraph" w:styleId="Caption">
    <w:name w:val="caption"/>
    <w:basedOn w:val="Normal"/>
    <w:next w:val="Normal"/>
    <w:uiPriority w:val="35"/>
    <w:unhideWhenUsed/>
    <w:qFormat/>
    <w:rsid w:val="00067C8A"/>
    <w:pPr>
      <w:spacing w:after="200" w:line="240" w:lineRule="auto"/>
    </w:pPr>
    <w:rPr>
      <w:i/>
      <w:iCs/>
      <w:color w:val="9FA4A4" w:themeColor="text2"/>
      <w:sz w:val="18"/>
      <w:szCs w:val="18"/>
    </w:rPr>
  </w:style>
  <w:style w:type="character" w:styleId="SubtleReference">
    <w:name w:val="Subtle Reference"/>
    <w:basedOn w:val="DefaultParagraphFont"/>
    <w:uiPriority w:val="31"/>
    <w:qFormat/>
    <w:rsid w:val="00F70F0E"/>
    <w:rPr>
      <w:smallCaps/>
      <w:color w:val="5A5A5A" w:themeColor="text1" w:themeTint="A5"/>
    </w:rPr>
  </w:style>
  <w:style w:type="paragraph" w:customStyle="1" w:styleId="Section">
    <w:name w:val="Section"/>
    <w:basedOn w:val="Normal"/>
    <w:link w:val="SectionChar"/>
    <w:qFormat/>
    <w:rsid w:val="00B36CF6"/>
    <w:pPr>
      <w:spacing w:after="0" w:line="240" w:lineRule="auto"/>
    </w:pPr>
    <w:rPr>
      <w:color w:val="FFFFFF" w:themeColor="background1"/>
    </w:rPr>
  </w:style>
  <w:style w:type="character" w:customStyle="1" w:styleId="SectionChar">
    <w:name w:val="Section Char"/>
    <w:basedOn w:val="DefaultParagraphFont"/>
    <w:link w:val="Section"/>
    <w:rsid w:val="00B36CF6"/>
    <w:rPr>
      <w:color w:val="FFFFFF" w:themeColor="background1"/>
    </w:rPr>
  </w:style>
  <w:style w:type="character" w:styleId="PlaceholderText">
    <w:name w:val="Placeholder Text"/>
    <w:basedOn w:val="DefaultParagraphFont"/>
    <w:uiPriority w:val="99"/>
    <w:semiHidden/>
    <w:rsid w:val="009D16A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665633">
      <w:bodyDiv w:val="1"/>
      <w:marLeft w:val="0"/>
      <w:marRight w:val="0"/>
      <w:marTop w:val="0"/>
      <w:marBottom w:val="0"/>
      <w:divBdr>
        <w:top w:val="none" w:sz="0" w:space="0" w:color="auto"/>
        <w:left w:val="none" w:sz="0" w:space="0" w:color="auto"/>
        <w:bottom w:val="none" w:sz="0" w:space="0" w:color="auto"/>
        <w:right w:val="none" w:sz="0" w:space="0" w:color="auto"/>
      </w:divBdr>
    </w:div>
    <w:div w:id="213772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pitalarearpc.org/water-quality/service-area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9A9D9591244CB7B68FC609F46F4830"/>
        <w:category>
          <w:name w:val="General"/>
          <w:gallery w:val="placeholder"/>
        </w:category>
        <w:types>
          <w:type w:val="bbPlcHdr"/>
        </w:types>
        <w:behaviors>
          <w:behavior w:val="content"/>
        </w:behaviors>
        <w:guid w:val="{266948AE-355E-429A-8968-A7F4CCA5B655}"/>
      </w:docPartPr>
      <w:docPartBody>
        <w:p w:rsidR="00874E34" w:rsidRDefault="00AD682F">
          <w:r w:rsidRPr="001016D0">
            <w:rPr>
              <w:rStyle w:val="PlaceholderText"/>
            </w:rPr>
            <w:t>[Subject]</w:t>
          </w:r>
        </w:p>
      </w:docPartBody>
    </w:docPart>
    <w:docPart>
      <w:docPartPr>
        <w:name w:val="2103D2842E6B4841BBC2124871725302"/>
        <w:category>
          <w:name w:val="General"/>
          <w:gallery w:val="placeholder"/>
        </w:category>
        <w:types>
          <w:type w:val="bbPlcHdr"/>
        </w:types>
        <w:behaviors>
          <w:behavior w:val="content"/>
        </w:behaviors>
        <w:guid w:val="{A2977CC6-BC41-4E79-A81B-A44EB6DF2458}"/>
      </w:docPartPr>
      <w:docPartBody>
        <w:p w:rsidR="00874E34" w:rsidRDefault="00AD682F">
          <w:r w:rsidRPr="001016D0">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Arvo">
    <w:altName w:val="Calibri"/>
    <w:charset w:val="00"/>
    <w:family w:val="auto"/>
    <w:pitch w:val="variable"/>
    <w:sig w:usb0="A00000A7" w:usb1="00000041" w:usb2="00000000" w:usb3="00000000" w:csb0="00000111" w:csb1="00000000"/>
  </w:font>
  <w:font w:name="Segoe UI">
    <w:panose1 w:val="020B0502040204020203"/>
    <w:charset w:val="00"/>
    <w:family w:val="swiss"/>
    <w:pitch w:val="variable"/>
    <w:sig w:usb0="E4002EFF" w:usb1="C000E47F" w:usb2="00000009" w:usb3="00000000" w:csb0="000001FF" w:csb1="00000000"/>
  </w:font>
  <w:font w:name="Poppins">
    <w:charset w:val="00"/>
    <w:family w:val="auto"/>
    <w:pitch w:val="variable"/>
    <w:sig w:usb0="00008007" w:usb1="00000000" w:usb2="00000000" w:usb3="00000000" w:csb0="00000093"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82F"/>
    <w:rsid w:val="000F70AF"/>
    <w:rsid w:val="00147950"/>
    <w:rsid w:val="00182BE8"/>
    <w:rsid w:val="001B4C24"/>
    <w:rsid w:val="0025094C"/>
    <w:rsid w:val="00355414"/>
    <w:rsid w:val="00393555"/>
    <w:rsid w:val="003E7642"/>
    <w:rsid w:val="005202BF"/>
    <w:rsid w:val="005949C1"/>
    <w:rsid w:val="006A5E8E"/>
    <w:rsid w:val="007645F0"/>
    <w:rsid w:val="00764657"/>
    <w:rsid w:val="007A5B24"/>
    <w:rsid w:val="00816498"/>
    <w:rsid w:val="00874E34"/>
    <w:rsid w:val="00946052"/>
    <w:rsid w:val="009B570C"/>
    <w:rsid w:val="00A30B81"/>
    <w:rsid w:val="00A46799"/>
    <w:rsid w:val="00A65E54"/>
    <w:rsid w:val="00A702A2"/>
    <w:rsid w:val="00AA0CD4"/>
    <w:rsid w:val="00AD682F"/>
    <w:rsid w:val="00AE7CB4"/>
    <w:rsid w:val="00B64CEA"/>
    <w:rsid w:val="00BE4CB2"/>
    <w:rsid w:val="00BF2FB2"/>
    <w:rsid w:val="00C61DEC"/>
    <w:rsid w:val="00C905E7"/>
    <w:rsid w:val="00CD7D55"/>
    <w:rsid w:val="00CF302D"/>
    <w:rsid w:val="00D97937"/>
    <w:rsid w:val="00DB0C3D"/>
    <w:rsid w:val="00E2158A"/>
    <w:rsid w:val="00E64094"/>
    <w:rsid w:val="00E97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682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ARPC">
      <a:dk1>
        <a:sysClr val="windowText" lastClr="000000"/>
      </a:dk1>
      <a:lt1>
        <a:sysClr val="window" lastClr="FFFFFF"/>
      </a:lt1>
      <a:dk2>
        <a:srgbClr val="9FA4A4"/>
      </a:dk2>
      <a:lt2>
        <a:srgbClr val="E6E7E8"/>
      </a:lt2>
      <a:accent1>
        <a:srgbClr val="90AA4C"/>
      </a:accent1>
      <a:accent2>
        <a:srgbClr val="0996A3"/>
      </a:accent2>
      <a:accent3>
        <a:srgbClr val="F29D5D"/>
      </a:accent3>
      <a:accent4>
        <a:srgbClr val="02978C"/>
      </a:accent4>
      <a:accent5>
        <a:srgbClr val="5B9BD5"/>
      </a:accent5>
      <a:accent6>
        <a:srgbClr val="70AD47"/>
      </a:accent6>
      <a:hlink>
        <a:srgbClr val="0996A3"/>
      </a:hlink>
      <a:folHlink>
        <a:srgbClr val="90AA4C"/>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ofInception xmlns="c976f638-ceab-4ee3-b3be-86480614856b" xsi:nil="true"/>
    <lcf76f155ced4ddcb4097134ff3c332f xmlns="c976f638-ceab-4ee3-b3be-86480614856b">
      <Terms xmlns="http://schemas.microsoft.com/office/infopath/2007/PartnerControls"/>
    </lcf76f155ced4ddcb4097134ff3c332f>
    <TaxCatchAll xmlns="79d94459-d739-4ccf-9827-44e733a8bc38" xsi:nil="true"/>
    <_ip_UnifiedCompliancePolicyUIAction xmlns="http://schemas.microsoft.com/sharepoint/v3" xsi:nil="true"/>
    <_ip_UnifiedCompliancePolicyProperties xmlns="http://schemas.microsoft.com/sharepoint/v3" xsi:nil="true"/>
    <Notes xmlns="c976f638-ceab-4ee3-b3be-86480614856b">Uploaded 4/15/26 (changes accepted, no comments, but not fillable)</Note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F20B620A19FBE4192847072D0CD5640" ma:contentTypeVersion="18" ma:contentTypeDescription="Create a new document." ma:contentTypeScope="" ma:versionID="43594e5c08bd2fba9555a15f9e591861">
  <xsd:schema xmlns:xsd="http://www.w3.org/2001/XMLSchema" xmlns:xs="http://www.w3.org/2001/XMLSchema" xmlns:p="http://schemas.microsoft.com/office/2006/metadata/properties" xmlns:ns1="http://schemas.microsoft.com/sharepoint/v3" xmlns:ns2="c976f638-ceab-4ee3-b3be-86480614856b" xmlns:ns3="79d94459-d739-4ccf-9827-44e733a8bc38" targetNamespace="http://schemas.microsoft.com/office/2006/metadata/properties" ma:root="true" ma:fieldsID="e2f9b25709b0bba1206f3a44ad5e7e8a" ns1:_="" ns2:_="" ns3:_="">
    <xsd:import namespace="http://schemas.microsoft.com/sharepoint/v3"/>
    <xsd:import namespace="c976f638-ceab-4ee3-b3be-86480614856b"/>
    <xsd:import namespace="79d94459-d739-4ccf-9827-44e733a8bc38"/>
    <xsd:element name="properties">
      <xsd:complexType>
        <xsd:sequence>
          <xsd:element name="documentManagement">
            <xsd:complexType>
              <xsd:all>
                <xsd:element ref="ns2:YearofInception"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1:_ip_UnifiedCompliancePolicyProperties" minOccurs="0"/>
                <xsd:element ref="ns1:_ip_UnifiedCompliancePolicyUIAction"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76f638-ceab-4ee3-b3be-86480614856b" elementFormDefault="qualified">
    <xsd:import namespace="http://schemas.microsoft.com/office/2006/documentManagement/types"/>
    <xsd:import namespace="http://schemas.microsoft.com/office/infopath/2007/PartnerControls"/>
    <xsd:element name="YearofInception" ma:index="8" nillable="true" ma:displayName="Year of Inception" ma:description="Year in which the project was established" ma:format="Dropdown" ma:internalName="YearofInception">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6698989-1b9d-4756-a38b-8f34b6105bc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Notes" ma:index="24"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d94459-d739-4ccf-9827-44e733a8bc3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eb6304d-fba3-4dcb-990e-598a61fb160e}" ma:internalName="TaxCatchAll" ma:showField="CatchAllData" ma:web="79d94459-d739-4ccf-9827-44e733a8bc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E240A6-20B2-41E2-A7DF-A2F4D4D8CB21}">
  <ds:schemaRefs>
    <ds:schemaRef ds:uri="http://schemas.microsoft.com/office/2006/metadata/properties"/>
    <ds:schemaRef ds:uri="http://schemas.microsoft.com/office/infopath/2007/PartnerControls"/>
    <ds:schemaRef ds:uri="c976f638-ceab-4ee3-b3be-86480614856b"/>
    <ds:schemaRef ds:uri="79d94459-d739-4ccf-9827-44e733a8bc38"/>
    <ds:schemaRef ds:uri="http://schemas.microsoft.com/sharepoint/v3"/>
  </ds:schemaRefs>
</ds:datastoreItem>
</file>

<file path=customXml/itemProps2.xml><?xml version="1.0" encoding="utf-8"?>
<ds:datastoreItem xmlns:ds="http://schemas.openxmlformats.org/officeDocument/2006/customXml" ds:itemID="{9809F7E5-3E8E-4EE7-B86A-4F80CA355564}">
  <ds:schemaRefs>
    <ds:schemaRef ds:uri="http://schemas.microsoft.com/sharepoint/v3/contenttype/forms"/>
  </ds:schemaRefs>
</ds:datastoreItem>
</file>

<file path=customXml/itemProps3.xml><?xml version="1.0" encoding="utf-8"?>
<ds:datastoreItem xmlns:ds="http://schemas.openxmlformats.org/officeDocument/2006/customXml" ds:itemID="{21BDCFE8-00F7-4B9A-9218-92B35C5DA03F}">
  <ds:schemaRefs>
    <ds:schemaRef ds:uri="http://schemas.openxmlformats.org/officeDocument/2006/bibliography"/>
  </ds:schemaRefs>
</ds:datastoreItem>
</file>

<file path=customXml/itemProps4.xml><?xml version="1.0" encoding="utf-8"?>
<ds:datastoreItem xmlns:ds="http://schemas.openxmlformats.org/officeDocument/2006/customXml" ds:itemID="{2775914D-D5B7-454F-80AC-38393490D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976f638-ceab-4ee3-b3be-86480614856b"/>
    <ds:schemaRef ds:uri="79d94459-d739-4ccf-9827-44e733a8b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1657</Words>
  <Characters>10264</Characters>
  <Application>Microsoft Office Word</Application>
  <DocSecurity>0</DocSecurity>
  <Lines>366</Lines>
  <Paragraphs>216</Paragraphs>
  <ScaleCrop>false</ScaleCrop>
  <Company/>
  <LinksUpToDate>false</LinksUpToDate>
  <CharactersWithSpaces>11705</CharactersWithSpaces>
  <SharedDoc>false</SharedDoc>
  <HLinks>
    <vt:vector size="84" baseType="variant">
      <vt:variant>
        <vt:i4>7143546</vt:i4>
      </vt:variant>
      <vt:variant>
        <vt:i4>39</vt:i4>
      </vt:variant>
      <vt:variant>
        <vt:i4>0</vt:i4>
      </vt:variant>
      <vt:variant>
        <vt:i4>5</vt:i4>
      </vt:variant>
      <vt:variant>
        <vt:lpwstr>https://www.cityofmequonwi.gov/media/22996</vt:lpwstr>
      </vt:variant>
      <vt:variant>
        <vt:lpwstr/>
      </vt:variant>
      <vt:variant>
        <vt:i4>4522083</vt:i4>
      </vt:variant>
      <vt:variant>
        <vt:i4>36</vt:i4>
      </vt:variant>
      <vt:variant>
        <vt:i4>0</vt:i4>
      </vt:variant>
      <vt:variant>
        <vt:i4>5</vt:i4>
      </vt:variant>
      <vt:variant>
        <vt:lpwstr>mailto:melissab@capitalarearpc.org</vt:lpwstr>
      </vt:variant>
      <vt:variant>
        <vt:lpwstr/>
      </vt:variant>
      <vt:variant>
        <vt:i4>4522083</vt:i4>
      </vt:variant>
      <vt:variant>
        <vt:i4>33</vt:i4>
      </vt:variant>
      <vt:variant>
        <vt:i4>0</vt:i4>
      </vt:variant>
      <vt:variant>
        <vt:i4>5</vt:i4>
      </vt:variant>
      <vt:variant>
        <vt:lpwstr>mailto:melissab@capitalarearpc.org</vt:lpwstr>
      </vt:variant>
      <vt:variant>
        <vt:lpwstr/>
      </vt:variant>
      <vt:variant>
        <vt:i4>4522083</vt:i4>
      </vt:variant>
      <vt:variant>
        <vt:i4>30</vt:i4>
      </vt:variant>
      <vt:variant>
        <vt:i4>0</vt:i4>
      </vt:variant>
      <vt:variant>
        <vt:i4>5</vt:i4>
      </vt:variant>
      <vt:variant>
        <vt:lpwstr>mailto:melissab@capitalarearpc.org</vt:lpwstr>
      </vt:variant>
      <vt:variant>
        <vt:lpwstr/>
      </vt:variant>
      <vt:variant>
        <vt:i4>3735579</vt:i4>
      </vt:variant>
      <vt:variant>
        <vt:i4>27</vt:i4>
      </vt:variant>
      <vt:variant>
        <vt:i4>0</vt:i4>
      </vt:variant>
      <vt:variant>
        <vt:i4>5</vt:i4>
      </vt:variant>
      <vt:variant>
        <vt:lpwstr>mailto:nickb@capitalarearpc.org</vt:lpwstr>
      </vt:variant>
      <vt:variant>
        <vt:lpwstr/>
      </vt:variant>
      <vt:variant>
        <vt:i4>2883602</vt:i4>
      </vt:variant>
      <vt:variant>
        <vt:i4>24</vt:i4>
      </vt:variant>
      <vt:variant>
        <vt:i4>0</vt:i4>
      </vt:variant>
      <vt:variant>
        <vt:i4>5</vt:i4>
      </vt:variant>
      <vt:variant>
        <vt:lpwstr>mailto:seanh@capitalarearpc.org</vt:lpwstr>
      </vt:variant>
      <vt:variant>
        <vt:lpwstr/>
      </vt:variant>
      <vt:variant>
        <vt:i4>2883602</vt:i4>
      </vt:variant>
      <vt:variant>
        <vt:i4>21</vt:i4>
      </vt:variant>
      <vt:variant>
        <vt:i4>0</vt:i4>
      </vt:variant>
      <vt:variant>
        <vt:i4>5</vt:i4>
      </vt:variant>
      <vt:variant>
        <vt:lpwstr>mailto:seanh@capitalarearpc.org</vt:lpwstr>
      </vt:variant>
      <vt:variant>
        <vt:lpwstr/>
      </vt:variant>
      <vt:variant>
        <vt:i4>2424875</vt:i4>
      </vt:variant>
      <vt:variant>
        <vt:i4>18</vt:i4>
      </vt:variant>
      <vt:variant>
        <vt:i4>0</vt:i4>
      </vt:variant>
      <vt:variant>
        <vt:i4>5</vt:i4>
      </vt:variant>
      <vt:variant>
        <vt:lpwstr>https://carpc.sharepoint.com/:w:/s/WaterQualityPlanning/ETPLQp8e6IxBpT7omQrFcKoBGStvbzpLCdoGi0GorA62JA?e=3cCtHu</vt:lpwstr>
      </vt:variant>
      <vt:variant>
        <vt:lpwstr/>
      </vt:variant>
      <vt:variant>
        <vt:i4>3735579</vt:i4>
      </vt:variant>
      <vt:variant>
        <vt:i4>15</vt:i4>
      </vt:variant>
      <vt:variant>
        <vt:i4>0</vt:i4>
      </vt:variant>
      <vt:variant>
        <vt:i4>5</vt:i4>
      </vt:variant>
      <vt:variant>
        <vt:lpwstr>mailto:nickb@capitalarearpc.org</vt:lpwstr>
      </vt:variant>
      <vt:variant>
        <vt:lpwstr/>
      </vt:variant>
      <vt:variant>
        <vt:i4>2883602</vt:i4>
      </vt:variant>
      <vt:variant>
        <vt:i4>12</vt:i4>
      </vt:variant>
      <vt:variant>
        <vt:i4>0</vt:i4>
      </vt:variant>
      <vt:variant>
        <vt:i4>5</vt:i4>
      </vt:variant>
      <vt:variant>
        <vt:lpwstr>mailto:seanh@capitalarearpc.org</vt:lpwstr>
      </vt:variant>
      <vt:variant>
        <vt:lpwstr/>
      </vt:variant>
      <vt:variant>
        <vt:i4>4522083</vt:i4>
      </vt:variant>
      <vt:variant>
        <vt:i4>9</vt:i4>
      </vt:variant>
      <vt:variant>
        <vt:i4>0</vt:i4>
      </vt:variant>
      <vt:variant>
        <vt:i4>5</vt:i4>
      </vt:variant>
      <vt:variant>
        <vt:lpwstr>mailto:melissab@capitalarearpc.org</vt:lpwstr>
      </vt:variant>
      <vt:variant>
        <vt:lpwstr/>
      </vt:variant>
      <vt:variant>
        <vt:i4>2162694</vt:i4>
      </vt:variant>
      <vt:variant>
        <vt:i4>6</vt:i4>
      </vt:variant>
      <vt:variant>
        <vt:i4>0</vt:i4>
      </vt:variant>
      <vt:variant>
        <vt:i4>5</vt:i4>
      </vt:variant>
      <vt:variant>
        <vt:lpwstr>mailto:jasonv@capitalarearpc.org</vt:lpwstr>
      </vt:variant>
      <vt:variant>
        <vt:lpwstr/>
      </vt:variant>
      <vt:variant>
        <vt:i4>3735579</vt:i4>
      </vt:variant>
      <vt:variant>
        <vt:i4>3</vt:i4>
      </vt:variant>
      <vt:variant>
        <vt:i4>0</vt:i4>
      </vt:variant>
      <vt:variant>
        <vt:i4>5</vt:i4>
      </vt:variant>
      <vt:variant>
        <vt:lpwstr>mailto:nickb@capitalarearpc.org</vt:lpwstr>
      </vt:variant>
      <vt:variant>
        <vt:lpwstr/>
      </vt:variant>
      <vt:variant>
        <vt:i4>7143546</vt:i4>
      </vt:variant>
      <vt:variant>
        <vt:i4>0</vt:i4>
      </vt:variant>
      <vt:variant>
        <vt:i4>0</vt:i4>
      </vt:variant>
      <vt:variant>
        <vt:i4>5</vt:i4>
      </vt:variant>
      <vt:variant>
        <vt:lpwstr>https://www.cityofmequonwi.gov/media/22996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SSA Minor Amendments</dc:subject>
  <dc:creator>Nick Bower</dc:creator>
  <cp:keywords/>
  <dc:description/>
  <cp:lastModifiedBy>Prachi Mehendale</cp:lastModifiedBy>
  <cp:revision>3</cp:revision>
  <cp:lastPrinted>2026-03-04T23:14:00Z</cp:lastPrinted>
  <dcterms:created xsi:type="dcterms:W3CDTF">2026-04-15T22:24:00Z</dcterms:created>
  <dcterms:modified xsi:type="dcterms:W3CDTF">2026-04-15T22:24:00Z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0x010100BF20B620A19FBE4192847072D0CD5640</vt:lpwstr>
  </property>
  <property fmtid="{D5CDD505-2E9C-101B-9397-08002B2CF9AE}" pid="3" name="MediaServiceImageTags">
    <vt:lpwstr/>
  </property>
  <property fmtid="{D5CDD505-2E9C-101B-9397-08002B2CF9AE}" pid="4" name="GrammarlyDocumentId">
    <vt:lpwstr>5891dabb-ab5e-4af1-8b2a-a80c8fb00442</vt:lpwstr>
  </property>
</Properties>
</file>